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424259D5" w:rsidR="00503E8B" w:rsidRDefault="00503E8B" w:rsidP="00E87FCF">
      <w:pPr>
        <w:jc w:val="both"/>
        <w:rPr>
          <w:rFonts w:ascii="Arial" w:hAnsi="Arial" w:cs="Arial"/>
          <w:sz w:val="24"/>
          <w:szCs w:val="24"/>
        </w:rPr>
      </w:pPr>
      <w:r w:rsidRPr="00C53D88">
        <w:rPr>
          <w:rFonts w:ascii="Arial" w:hAnsi="Arial" w:cs="Arial"/>
          <w:color w:val="000000"/>
          <w:sz w:val="24"/>
          <w:shd w:val="clear" w:color="auto" w:fill="FFFFFF"/>
        </w:rPr>
        <w:t>La finalidad de las presentes bases, además de regular el procedimiento de contratación,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 y demás circunstancias para la Auditoría Superior del Estado de Jalisco, en la adquisición y administración de los servicios que obtiene para su funcionamiento.</w:t>
      </w:r>
    </w:p>
    <w:p w14:paraId="14E28E16" w14:textId="73450865" w:rsidR="00E87FCF" w:rsidRDefault="00E87FCF" w:rsidP="00E87FCF">
      <w:pPr>
        <w:jc w:val="both"/>
        <w:rPr>
          <w:rFonts w:ascii="Arial" w:hAnsi="Arial" w:cs="Arial"/>
          <w:sz w:val="24"/>
          <w:szCs w:val="24"/>
        </w:rPr>
      </w:pPr>
      <w:r w:rsidRPr="00721713">
        <w:rPr>
          <w:rFonts w:ascii="Arial" w:hAnsi="Arial" w:cs="Arial"/>
          <w:sz w:val="24"/>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ascii="Arial" w:hAnsi="Arial" w:cs="Arial"/>
          <w:b/>
          <w:sz w:val="24"/>
          <w:szCs w:val="24"/>
        </w:rPr>
      </w:pPr>
      <w:r w:rsidRPr="00721713">
        <w:rPr>
          <w:rFonts w:ascii="Arial" w:hAnsi="Arial" w:cs="Arial"/>
          <w:b/>
          <w:sz w:val="24"/>
          <w:szCs w:val="24"/>
        </w:rPr>
        <w:t>CONVOCATORIA DE LICITACIÓN</w:t>
      </w:r>
    </w:p>
    <w:tbl>
      <w:tblPr>
        <w:tblStyle w:val="Tablaconcuadrcula"/>
        <w:tblW w:w="8926" w:type="dxa"/>
        <w:tblLook w:val="04A0" w:firstRow="1" w:lastRow="0" w:firstColumn="1" w:lastColumn="0" w:noHBand="0" w:noVBand="1"/>
      </w:tblPr>
      <w:tblGrid>
        <w:gridCol w:w="4106"/>
        <w:gridCol w:w="4820"/>
      </w:tblGrid>
      <w:tr w:rsidR="00E87FCF" w:rsidRPr="00A543A8" w14:paraId="6E5023CF" w14:textId="77777777" w:rsidTr="003D1522">
        <w:tc>
          <w:tcPr>
            <w:tcW w:w="4106" w:type="dxa"/>
            <w:vAlign w:val="center"/>
          </w:tcPr>
          <w:p w14:paraId="5928B342" w14:textId="5C9BDE92"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PROCEDIMIENTO DE CONTRATACIÓN: </w:t>
            </w:r>
          </w:p>
        </w:tc>
        <w:tc>
          <w:tcPr>
            <w:tcW w:w="4820" w:type="dxa"/>
            <w:vAlign w:val="center"/>
          </w:tcPr>
          <w:p w14:paraId="0971D049" w14:textId="798C4BB1" w:rsidR="00E87FCF" w:rsidRPr="00A543A8" w:rsidRDefault="00A543A8" w:rsidP="004A05C0">
            <w:pPr>
              <w:rPr>
                <w:rFonts w:ascii="Arial" w:hAnsi="Arial" w:cs="Arial"/>
                <w:sz w:val="20"/>
                <w:szCs w:val="20"/>
              </w:rPr>
            </w:pPr>
            <w:r w:rsidRPr="00A543A8">
              <w:rPr>
                <w:rFonts w:ascii="Arial" w:hAnsi="Arial" w:cs="Arial"/>
                <w:sz w:val="20"/>
                <w:szCs w:val="20"/>
              </w:rPr>
              <w:t>Licitación</w:t>
            </w:r>
            <w:r w:rsidR="00A7179D">
              <w:rPr>
                <w:rFonts w:ascii="Arial" w:hAnsi="Arial" w:cs="Arial"/>
                <w:sz w:val="20"/>
                <w:szCs w:val="20"/>
              </w:rPr>
              <w:t xml:space="preserve"> </w:t>
            </w:r>
            <w:r w:rsidR="001D3950">
              <w:rPr>
                <w:rFonts w:ascii="Arial" w:hAnsi="Arial" w:cs="Arial"/>
                <w:sz w:val="20"/>
                <w:szCs w:val="20"/>
              </w:rPr>
              <w:t>Pública</w:t>
            </w:r>
          </w:p>
        </w:tc>
      </w:tr>
      <w:tr w:rsidR="00E87FCF" w:rsidRPr="00A543A8" w14:paraId="20F176F6" w14:textId="77777777" w:rsidTr="003D1522">
        <w:tc>
          <w:tcPr>
            <w:tcW w:w="4106" w:type="dxa"/>
            <w:vAlign w:val="center"/>
          </w:tcPr>
          <w:p w14:paraId="64084ADA" w14:textId="252C21F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NÚMERO: </w:t>
            </w:r>
          </w:p>
        </w:tc>
        <w:tc>
          <w:tcPr>
            <w:tcW w:w="4820" w:type="dxa"/>
            <w:vAlign w:val="center"/>
          </w:tcPr>
          <w:p w14:paraId="2D2C8B87" w14:textId="1CB9AB9A" w:rsidR="00E87FCF" w:rsidRPr="00743E28" w:rsidRDefault="00061BB1" w:rsidP="0086305B">
            <w:pPr>
              <w:rPr>
                <w:rFonts w:ascii="Arial" w:hAnsi="Arial" w:cs="Arial"/>
                <w:sz w:val="20"/>
                <w:szCs w:val="20"/>
              </w:rPr>
            </w:pPr>
            <w:r w:rsidRPr="00743E28">
              <w:rPr>
                <w:rFonts w:ascii="Arial" w:hAnsi="Arial" w:cs="Arial"/>
                <w:sz w:val="20"/>
                <w:szCs w:val="20"/>
              </w:rPr>
              <w:t>LP-</w:t>
            </w:r>
            <w:r w:rsidR="00EF3B2C">
              <w:rPr>
                <w:rFonts w:ascii="Arial" w:hAnsi="Arial" w:cs="Arial"/>
                <w:sz w:val="20"/>
                <w:szCs w:val="20"/>
              </w:rPr>
              <w:t>C</w:t>
            </w:r>
            <w:r w:rsidR="00C432A8">
              <w:rPr>
                <w:rFonts w:ascii="Arial" w:hAnsi="Arial" w:cs="Arial"/>
                <w:sz w:val="20"/>
                <w:szCs w:val="20"/>
              </w:rPr>
              <w:t>C-00</w:t>
            </w:r>
            <w:r w:rsidR="0086305B">
              <w:rPr>
                <w:rFonts w:ascii="Arial" w:hAnsi="Arial" w:cs="Arial"/>
                <w:sz w:val="20"/>
                <w:szCs w:val="20"/>
              </w:rPr>
              <w:t>3</w:t>
            </w:r>
            <w:r w:rsidRPr="00743E28">
              <w:rPr>
                <w:rFonts w:ascii="Arial" w:hAnsi="Arial" w:cs="Arial"/>
                <w:sz w:val="20"/>
                <w:szCs w:val="20"/>
              </w:rPr>
              <w:t>-</w:t>
            </w:r>
            <w:r w:rsidR="00A543A8" w:rsidRPr="00743E28">
              <w:rPr>
                <w:rFonts w:ascii="Arial" w:hAnsi="Arial" w:cs="Arial"/>
                <w:sz w:val="20"/>
                <w:szCs w:val="20"/>
              </w:rPr>
              <w:t>202</w:t>
            </w:r>
            <w:r w:rsidR="004B36AC">
              <w:rPr>
                <w:rFonts w:ascii="Arial" w:hAnsi="Arial" w:cs="Arial"/>
                <w:sz w:val="20"/>
                <w:szCs w:val="20"/>
              </w:rPr>
              <w:t>4</w:t>
            </w:r>
          </w:p>
        </w:tc>
      </w:tr>
      <w:tr w:rsidR="00E87FCF" w:rsidRPr="00A543A8" w14:paraId="56C93BC6" w14:textId="77777777" w:rsidTr="003D1522">
        <w:tc>
          <w:tcPr>
            <w:tcW w:w="4106" w:type="dxa"/>
            <w:vAlign w:val="center"/>
          </w:tcPr>
          <w:p w14:paraId="0721D987" w14:textId="1B4739A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TIPO DE LICITACIÓN: </w:t>
            </w:r>
          </w:p>
        </w:tc>
        <w:tc>
          <w:tcPr>
            <w:tcW w:w="4820" w:type="dxa"/>
            <w:vAlign w:val="center"/>
          </w:tcPr>
          <w:p w14:paraId="38A2C0BF" w14:textId="10D89239" w:rsidR="00E87FCF" w:rsidRPr="00743E28" w:rsidRDefault="00D73BA5" w:rsidP="00EF3B2C">
            <w:pPr>
              <w:rPr>
                <w:rFonts w:ascii="Arial" w:hAnsi="Arial" w:cs="Arial"/>
                <w:sz w:val="20"/>
                <w:szCs w:val="20"/>
              </w:rPr>
            </w:pPr>
            <w:r>
              <w:rPr>
                <w:rFonts w:ascii="Arial" w:hAnsi="Arial" w:cs="Arial"/>
                <w:sz w:val="20"/>
                <w:szCs w:val="20"/>
              </w:rPr>
              <w:t xml:space="preserve">Nacional </w:t>
            </w:r>
            <w:r w:rsidR="00EF3B2C">
              <w:rPr>
                <w:rFonts w:ascii="Arial" w:hAnsi="Arial" w:cs="Arial"/>
                <w:sz w:val="20"/>
                <w:szCs w:val="20"/>
              </w:rPr>
              <w:t>con</w:t>
            </w:r>
            <w:r>
              <w:rPr>
                <w:rFonts w:ascii="Arial" w:hAnsi="Arial" w:cs="Arial"/>
                <w:sz w:val="20"/>
                <w:szCs w:val="20"/>
              </w:rPr>
              <w:t xml:space="preserve"> la</w:t>
            </w:r>
            <w:r w:rsidR="00636D57" w:rsidRPr="00743E28">
              <w:rPr>
                <w:rFonts w:ascii="Arial" w:hAnsi="Arial" w:cs="Arial"/>
                <w:sz w:val="20"/>
                <w:szCs w:val="20"/>
              </w:rPr>
              <w:t xml:space="preserve"> </w:t>
            </w:r>
            <w:r w:rsidR="00A543A8" w:rsidRPr="00743E28">
              <w:rPr>
                <w:rFonts w:ascii="Arial" w:hAnsi="Arial" w:cs="Arial"/>
                <w:sz w:val="20"/>
                <w:szCs w:val="20"/>
              </w:rPr>
              <w:t>concurrencia del Comité</w:t>
            </w:r>
          </w:p>
        </w:tc>
      </w:tr>
      <w:tr w:rsidR="00E87FCF" w:rsidRPr="00A543A8" w14:paraId="063F0319" w14:textId="77777777" w:rsidTr="003D1522">
        <w:tc>
          <w:tcPr>
            <w:tcW w:w="4106" w:type="dxa"/>
            <w:vAlign w:val="center"/>
          </w:tcPr>
          <w:p w14:paraId="02B25DB3" w14:textId="559BF8B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OBJETO DE LA CONTRATACIÓN:  </w:t>
            </w:r>
          </w:p>
        </w:tc>
        <w:tc>
          <w:tcPr>
            <w:tcW w:w="4820" w:type="dxa"/>
            <w:vAlign w:val="center"/>
          </w:tcPr>
          <w:p w14:paraId="0FC150A2" w14:textId="6A293461" w:rsidR="00E87FCF" w:rsidRPr="00C36A1D" w:rsidRDefault="00EF3B2C" w:rsidP="00EF3B2C">
            <w:pPr>
              <w:jc w:val="both"/>
              <w:rPr>
                <w:rFonts w:ascii="Arial" w:hAnsi="Arial" w:cs="Arial"/>
                <w:sz w:val="20"/>
                <w:szCs w:val="20"/>
              </w:rPr>
            </w:pPr>
            <w:r w:rsidRPr="00EF3B2C">
              <w:rPr>
                <w:rFonts w:ascii="Arial" w:hAnsi="Arial" w:cs="Arial"/>
                <w:sz w:val="20"/>
                <w:szCs w:val="20"/>
              </w:rPr>
              <w:t>SERVICIO DE FRESADO Y COLOCACIÓN DE MEZCLA ASFÁLTICA EN CALIENTE, BALIZAMIENTO Y SEÑALÉTICA PARA EL MANTENIMIENTO DE VIALIDADES DEL LADO ORIENTE DE LA ASEJ</w:t>
            </w:r>
          </w:p>
        </w:tc>
      </w:tr>
      <w:tr w:rsidR="00E87FCF" w:rsidRPr="00A543A8" w14:paraId="6C00D733" w14:textId="77777777" w:rsidTr="003D1522">
        <w:tc>
          <w:tcPr>
            <w:tcW w:w="4106" w:type="dxa"/>
            <w:vAlign w:val="center"/>
          </w:tcPr>
          <w:p w14:paraId="3A668FAA" w14:textId="3E13856E" w:rsidR="00E87FCF" w:rsidRPr="00A543A8" w:rsidRDefault="00061BB1" w:rsidP="000C341B">
            <w:pPr>
              <w:spacing w:line="360" w:lineRule="auto"/>
              <w:rPr>
                <w:rFonts w:ascii="Arial" w:hAnsi="Arial" w:cs="Arial"/>
                <w:b/>
                <w:sz w:val="20"/>
                <w:szCs w:val="20"/>
              </w:rPr>
            </w:pPr>
            <w:r>
              <w:rPr>
                <w:rFonts w:ascii="Arial" w:hAnsi="Arial" w:cs="Arial"/>
                <w:b/>
                <w:sz w:val="20"/>
                <w:szCs w:val="20"/>
              </w:rPr>
              <w:t>ÁREA REQUIR</w:t>
            </w:r>
            <w:r w:rsidR="00E87FCF" w:rsidRPr="00A543A8">
              <w:rPr>
                <w:rFonts w:ascii="Arial" w:hAnsi="Arial" w:cs="Arial"/>
                <w:b/>
                <w:sz w:val="20"/>
                <w:szCs w:val="20"/>
              </w:rPr>
              <w:t xml:space="preserve">ENTE: </w:t>
            </w:r>
          </w:p>
        </w:tc>
        <w:tc>
          <w:tcPr>
            <w:tcW w:w="4820" w:type="dxa"/>
            <w:vAlign w:val="center"/>
          </w:tcPr>
          <w:p w14:paraId="0BA24A16" w14:textId="2F457CE2" w:rsidR="00E87FCF" w:rsidRPr="00D64C21" w:rsidRDefault="00EF3B2C" w:rsidP="00F9166E">
            <w:pPr>
              <w:rPr>
                <w:rFonts w:ascii="Arial" w:hAnsi="Arial" w:cs="Arial"/>
                <w:sz w:val="20"/>
                <w:szCs w:val="20"/>
              </w:rPr>
            </w:pPr>
            <w:r>
              <w:rPr>
                <w:rFonts w:ascii="Arial" w:hAnsi="Arial" w:cs="Arial"/>
                <w:sz w:val="20"/>
                <w:szCs w:val="20"/>
              </w:rPr>
              <w:t>SERVICIOS GENERALES</w:t>
            </w:r>
          </w:p>
        </w:tc>
      </w:tr>
      <w:tr w:rsidR="00E87FCF" w:rsidRPr="00A543A8" w14:paraId="61A93CD6" w14:textId="77777777" w:rsidTr="003D1522">
        <w:tc>
          <w:tcPr>
            <w:tcW w:w="4106" w:type="dxa"/>
            <w:vAlign w:val="center"/>
          </w:tcPr>
          <w:p w14:paraId="08003A0F" w14:textId="4CFCCDE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SUFICIENCIA PRESUPUESTAL: </w:t>
            </w:r>
          </w:p>
        </w:tc>
        <w:tc>
          <w:tcPr>
            <w:tcW w:w="4820" w:type="dxa"/>
            <w:shd w:val="clear" w:color="auto" w:fill="auto"/>
            <w:vAlign w:val="center"/>
          </w:tcPr>
          <w:p w14:paraId="0BC00C6C" w14:textId="5B8ECB4A" w:rsidR="005672D9" w:rsidRPr="00F93013" w:rsidRDefault="00EB2361" w:rsidP="00EF3B2C">
            <w:pPr>
              <w:rPr>
                <w:rFonts w:ascii="Arial" w:hAnsi="Arial" w:cs="Arial"/>
                <w:sz w:val="20"/>
                <w:szCs w:val="20"/>
              </w:rPr>
            </w:pPr>
            <w:r w:rsidRPr="00F93013">
              <w:rPr>
                <w:rFonts w:ascii="Arial" w:hAnsi="Arial" w:cs="Arial"/>
                <w:sz w:val="20"/>
                <w:szCs w:val="20"/>
              </w:rPr>
              <w:t>$</w:t>
            </w:r>
            <w:r w:rsidR="00EF3B2C">
              <w:rPr>
                <w:rFonts w:ascii="Arial" w:hAnsi="Arial" w:cs="Arial"/>
                <w:sz w:val="20"/>
                <w:szCs w:val="20"/>
              </w:rPr>
              <w:t>3´520,000.00</w:t>
            </w:r>
            <w:r w:rsidR="006B0A1A" w:rsidRPr="00F93013">
              <w:rPr>
                <w:rFonts w:ascii="Arial" w:hAnsi="Arial" w:cs="Arial"/>
                <w:sz w:val="20"/>
                <w:szCs w:val="20"/>
              </w:rPr>
              <w:t xml:space="preserve"> M.</w:t>
            </w:r>
            <w:r w:rsidR="00C432A8">
              <w:rPr>
                <w:rFonts w:ascii="Arial" w:hAnsi="Arial" w:cs="Arial"/>
                <w:sz w:val="20"/>
                <w:szCs w:val="20"/>
              </w:rPr>
              <w:t xml:space="preserve"> </w:t>
            </w:r>
            <w:r w:rsidR="006B0A1A" w:rsidRPr="00F93013">
              <w:rPr>
                <w:rFonts w:ascii="Arial" w:hAnsi="Arial" w:cs="Arial"/>
                <w:sz w:val="20"/>
                <w:szCs w:val="20"/>
              </w:rPr>
              <w:t>N.</w:t>
            </w:r>
            <w:r w:rsidR="00F875B6" w:rsidRPr="00F93013">
              <w:rPr>
                <w:rFonts w:ascii="Arial" w:hAnsi="Arial" w:cs="Arial"/>
                <w:sz w:val="20"/>
                <w:szCs w:val="20"/>
              </w:rPr>
              <w:t xml:space="preserve"> </w:t>
            </w:r>
            <w:r w:rsidR="00061BB1" w:rsidRPr="00F93013">
              <w:rPr>
                <w:rFonts w:ascii="Arial" w:hAnsi="Arial" w:cs="Arial"/>
                <w:sz w:val="20"/>
                <w:szCs w:val="20"/>
              </w:rPr>
              <w:t>(</w:t>
            </w:r>
            <w:r w:rsidR="00EF3B2C">
              <w:rPr>
                <w:rFonts w:ascii="Arial" w:hAnsi="Arial" w:cs="Arial"/>
                <w:sz w:val="20"/>
                <w:szCs w:val="20"/>
              </w:rPr>
              <w:t xml:space="preserve">tres millones quinientos veinte mil </w:t>
            </w:r>
            <w:r w:rsidR="00C432A8">
              <w:rPr>
                <w:rFonts w:ascii="Arial" w:hAnsi="Arial" w:cs="Arial"/>
                <w:sz w:val="20"/>
                <w:szCs w:val="20"/>
              </w:rPr>
              <w:t>pesos</w:t>
            </w:r>
            <w:r w:rsidR="00061BB1" w:rsidRPr="00F93013">
              <w:rPr>
                <w:rFonts w:ascii="Arial" w:hAnsi="Arial" w:cs="Arial"/>
                <w:sz w:val="20"/>
                <w:szCs w:val="20"/>
              </w:rPr>
              <w:t xml:space="preserve"> 00/100 m</w:t>
            </w:r>
            <w:r w:rsidR="005672D9" w:rsidRPr="00F93013">
              <w:rPr>
                <w:rFonts w:ascii="Arial" w:hAnsi="Arial" w:cs="Arial"/>
                <w:sz w:val="20"/>
                <w:szCs w:val="20"/>
              </w:rPr>
              <w:t>.</w:t>
            </w:r>
            <w:r w:rsidR="00061BB1" w:rsidRPr="00F93013">
              <w:rPr>
                <w:rFonts w:ascii="Arial" w:hAnsi="Arial" w:cs="Arial"/>
                <w:sz w:val="20"/>
                <w:szCs w:val="20"/>
              </w:rPr>
              <w:t xml:space="preserve"> n.</w:t>
            </w:r>
            <w:r w:rsidR="005672D9" w:rsidRPr="00F93013">
              <w:rPr>
                <w:rFonts w:ascii="Arial" w:hAnsi="Arial" w:cs="Arial"/>
                <w:sz w:val="20"/>
                <w:szCs w:val="20"/>
              </w:rPr>
              <w:t xml:space="preserve">)  </w:t>
            </w:r>
            <w:r w:rsidR="005375E2" w:rsidRPr="00F93013">
              <w:rPr>
                <w:rFonts w:ascii="Arial" w:hAnsi="Arial" w:cs="Arial"/>
                <w:sz w:val="20"/>
                <w:szCs w:val="20"/>
              </w:rPr>
              <w:t>del presupuesto de egresos de la ASEJ, para el ejercicio fiscal 202</w:t>
            </w:r>
            <w:r w:rsidR="00D73BA5" w:rsidRPr="00F93013">
              <w:rPr>
                <w:rFonts w:ascii="Arial" w:hAnsi="Arial" w:cs="Arial"/>
                <w:sz w:val="20"/>
                <w:szCs w:val="20"/>
              </w:rPr>
              <w:t>4</w:t>
            </w:r>
            <w:r w:rsidR="005375E2" w:rsidRPr="00F93013">
              <w:rPr>
                <w:rFonts w:ascii="Arial" w:hAnsi="Arial" w:cs="Arial"/>
                <w:sz w:val="20"/>
                <w:szCs w:val="20"/>
              </w:rPr>
              <w:t>.</w:t>
            </w:r>
          </w:p>
        </w:tc>
      </w:tr>
      <w:tr w:rsidR="00E87FCF" w:rsidRPr="00A543A8" w14:paraId="0FC6B310" w14:textId="77777777" w:rsidTr="003D1522">
        <w:trPr>
          <w:trHeight w:val="70"/>
        </w:trPr>
        <w:tc>
          <w:tcPr>
            <w:tcW w:w="4106" w:type="dxa"/>
            <w:vAlign w:val="center"/>
          </w:tcPr>
          <w:p w14:paraId="09ECD082" w14:textId="5897699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ANTICIPO: </w:t>
            </w:r>
            <w:r w:rsidR="00A44827" w:rsidRPr="00A543A8">
              <w:rPr>
                <w:rFonts w:ascii="Arial" w:hAnsi="Arial" w:cs="Arial"/>
                <w:b/>
                <w:sz w:val="20"/>
                <w:szCs w:val="20"/>
              </w:rPr>
              <w:tab/>
            </w:r>
          </w:p>
        </w:tc>
        <w:tc>
          <w:tcPr>
            <w:tcW w:w="4820" w:type="dxa"/>
            <w:vAlign w:val="center"/>
          </w:tcPr>
          <w:p w14:paraId="5D07D016" w14:textId="35084C0A" w:rsidR="00E87FCF" w:rsidRPr="00743E28" w:rsidRDefault="00F9166E" w:rsidP="00F9166E">
            <w:pPr>
              <w:rPr>
                <w:rFonts w:ascii="Arial" w:hAnsi="Arial" w:cs="Arial"/>
                <w:sz w:val="20"/>
                <w:szCs w:val="20"/>
              </w:rPr>
            </w:pPr>
            <w:r w:rsidRPr="00743E28">
              <w:rPr>
                <w:rFonts w:ascii="Arial" w:hAnsi="Arial" w:cs="Arial"/>
                <w:sz w:val="20"/>
                <w:szCs w:val="20"/>
              </w:rPr>
              <w:t xml:space="preserve">No aplica </w:t>
            </w:r>
          </w:p>
        </w:tc>
      </w:tr>
    </w:tbl>
    <w:p w14:paraId="355D1053" w14:textId="77777777" w:rsidR="000C341B" w:rsidRDefault="000C341B" w:rsidP="00C735D6">
      <w:pPr>
        <w:jc w:val="center"/>
        <w:rPr>
          <w:rFonts w:ascii="Arial" w:hAnsi="Arial" w:cs="Arial"/>
          <w:b/>
          <w:sz w:val="24"/>
          <w:szCs w:val="24"/>
        </w:rPr>
      </w:pPr>
    </w:p>
    <w:p w14:paraId="59A11763" w14:textId="477D44CD" w:rsidR="000C341B" w:rsidRDefault="000C341B" w:rsidP="00C735D6">
      <w:pPr>
        <w:jc w:val="center"/>
        <w:rPr>
          <w:rFonts w:ascii="Arial" w:hAnsi="Arial" w:cs="Arial"/>
          <w:b/>
          <w:sz w:val="24"/>
          <w:szCs w:val="24"/>
        </w:rPr>
      </w:pPr>
    </w:p>
    <w:p w14:paraId="1AD90BA9" w14:textId="090B38BE" w:rsidR="00E87FCF" w:rsidRPr="00721713" w:rsidRDefault="000C341B" w:rsidP="000C341B">
      <w:pPr>
        <w:jc w:val="center"/>
        <w:rPr>
          <w:rFonts w:ascii="Arial" w:hAnsi="Arial" w:cs="Arial"/>
          <w:b/>
          <w:sz w:val="24"/>
          <w:szCs w:val="24"/>
        </w:rPr>
      </w:pPr>
      <w:r>
        <w:rPr>
          <w:rFonts w:ascii="Arial" w:hAnsi="Arial" w:cs="Arial"/>
          <w:b/>
          <w:sz w:val="24"/>
          <w:szCs w:val="24"/>
        </w:rPr>
        <w:lastRenderedPageBreak/>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32CB3407"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w:t>
            </w:r>
            <w:r w:rsidR="0040494E" w:rsidRPr="00F06316">
              <w:rPr>
                <w:rFonts w:ascii="Arial" w:hAnsi="Arial" w:cs="Arial"/>
                <w:webHidden/>
              </w:rPr>
              <w:fldChar w:fldCharType="end"/>
            </w:r>
          </w:hyperlink>
        </w:p>
        <w:p w14:paraId="5A56CD56" w14:textId="08553B43" w:rsidR="0040494E" w:rsidRPr="00F06316" w:rsidRDefault="002205F3"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6</w:t>
            </w:r>
            <w:r w:rsidR="0040494E" w:rsidRPr="00F06316">
              <w:rPr>
                <w:rFonts w:ascii="Arial" w:hAnsi="Arial" w:cs="Arial"/>
                <w:webHidden/>
              </w:rPr>
              <w:fldChar w:fldCharType="end"/>
            </w:r>
          </w:hyperlink>
        </w:p>
        <w:p w14:paraId="4F105088" w14:textId="4E30C885" w:rsidR="0040494E" w:rsidRPr="00F06316" w:rsidRDefault="002205F3"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6</w:t>
            </w:r>
            <w:r w:rsidR="0040494E" w:rsidRPr="00F06316">
              <w:rPr>
                <w:rFonts w:ascii="Arial" w:hAnsi="Arial" w:cs="Arial"/>
                <w:webHidden/>
              </w:rPr>
              <w:fldChar w:fldCharType="end"/>
            </w:r>
          </w:hyperlink>
        </w:p>
        <w:p w14:paraId="3FEE47A6" w14:textId="75EDC5B0" w:rsidR="0040494E" w:rsidRPr="00F06316" w:rsidRDefault="002205F3"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7</w:t>
            </w:r>
            <w:r w:rsidR="0040494E" w:rsidRPr="00F06316">
              <w:rPr>
                <w:rFonts w:ascii="Arial" w:hAnsi="Arial" w:cs="Arial"/>
                <w:webHidden/>
              </w:rPr>
              <w:fldChar w:fldCharType="end"/>
            </w:r>
          </w:hyperlink>
        </w:p>
        <w:p w14:paraId="333F87C4" w14:textId="6D8FE619" w:rsidR="0040494E" w:rsidRPr="00F06316" w:rsidRDefault="002205F3"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8</w:t>
            </w:r>
            <w:r w:rsidR="0040494E" w:rsidRPr="00F06316">
              <w:rPr>
                <w:rFonts w:ascii="Arial" w:hAnsi="Arial" w:cs="Arial"/>
                <w:webHidden/>
              </w:rPr>
              <w:fldChar w:fldCharType="end"/>
            </w:r>
          </w:hyperlink>
        </w:p>
        <w:p w14:paraId="27484997" w14:textId="449691CA" w:rsidR="0040494E" w:rsidRPr="00F06316" w:rsidRDefault="002205F3"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8</w:t>
            </w:r>
            <w:r w:rsidR="0040494E" w:rsidRPr="00F06316">
              <w:rPr>
                <w:rFonts w:ascii="Arial" w:hAnsi="Arial" w:cs="Arial"/>
                <w:webHidden/>
              </w:rPr>
              <w:fldChar w:fldCharType="end"/>
            </w:r>
          </w:hyperlink>
        </w:p>
        <w:p w14:paraId="1B3BE21A" w14:textId="102EB472" w:rsidR="0040494E" w:rsidRPr="00F06316" w:rsidRDefault="002205F3"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9</w:t>
            </w:r>
            <w:r w:rsidR="0040494E" w:rsidRPr="00F06316">
              <w:rPr>
                <w:rFonts w:ascii="Arial" w:hAnsi="Arial" w:cs="Arial"/>
                <w:webHidden/>
              </w:rPr>
              <w:fldChar w:fldCharType="end"/>
            </w:r>
          </w:hyperlink>
        </w:p>
        <w:p w14:paraId="635DB46B" w14:textId="5DF7C4B6" w:rsidR="0040494E" w:rsidRPr="00F06316" w:rsidRDefault="002205F3">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10</w:t>
            </w:r>
            <w:r w:rsidR="0040494E" w:rsidRPr="00F06316">
              <w:rPr>
                <w:rFonts w:ascii="Arial" w:hAnsi="Arial" w:cs="Arial"/>
                <w:noProof/>
                <w:webHidden/>
              </w:rPr>
              <w:fldChar w:fldCharType="end"/>
            </w:r>
          </w:hyperlink>
        </w:p>
        <w:p w14:paraId="1CDF56D2" w14:textId="5FCC0AF2" w:rsidR="0040494E" w:rsidRPr="00F06316" w:rsidRDefault="002205F3"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11</w:t>
            </w:r>
            <w:r w:rsidR="0040494E" w:rsidRPr="00F06316">
              <w:rPr>
                <w:rFonts w:ascii="Arial" w:hAnsi="Arial" w:cs="Arial"/>
                <w:webHidden/>
              </w:rPr>
              <w:fldChar w:fldCharType="end"/>
            </w:r>
          </w:hyperlink>
        </w:p>
        <w:p w14:paraId="3F1289FC" w14:textId="19A840F9" w:rsidR="0040494E" w:rsidRPr="00F06316" w:rsidRDefault="002205F3">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11</w:t>
            </w:r>
            <w:r w:rsidR="0040494E" w:rsidRPr="00F06316">
              <w:rPr>
                <w:rFonts w:ascii="Arial" w:hAnsi="Arial" w:cs="Arial"/>
                <w:noProof/>
                <w:webHidden/>
              </w:rPr>
              <w:fldChar w:fldCharType="end"/>
            </w:r>
          </w:hyperlink>
        </w:p>
        <w:p w14:paraId="45445E44" w14:textId="0863D441" w:rsidR="0040494E" w:rsidRPr="00F06316" w:rsidRDefault="002205F3">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15</w:t>
            </w:r>
            <w:r w:rsidR="0040494E" w:rsidRPr="00F06316">
              <w:rPr>
                <w:rFonts w:ascii="Arial" w:hAnsi="Arial" w:cs="Arial"/>
                <w:noProof/>
                <w:webHidden/>
              </w:rPr>
              <w:fldChar w:fldCharType="end"/>
            </w:r>
          </w:hyperlink>
        </w:p>
        <w:p w14:paraId="6AE128BF" w14:textId="3D2D81AA" w:rsidR="0040494E" w:rsidRPr="00F06316" w:rsidRDefault="002205F3">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17</w:t>
            </w:r>
            <w:r w:rsidR="0040494E" w:rsidRPr="00F06316">
              <w:rPr>
                <w:rFonts w:ascii="Arial" w:hAnsi="Arial" w:cs="Arial"/>
                <w:noProof/>
                <w:webHidden/>
              </w:rPr>
              <w:fldChar w:fldCharType="end"/>
            </w:r>
          </w:hyperlink>
        </w:p>
        <w:p w14:paraId="5AE5239E" w14:textId="0978A253" w:rsidR="0040494E" w:rsidRPr="00F06316" w:rsidRDefault="002205F3">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18</w:t>
            </w:r>
            <w:r w:rsidR="0040494E" w:rsidRPr="00F06316">
              <w:rPr>
                <w:rFonts w:ascii="Arial" w:hAnsi="Arial" w:cs="Arial"/>
                <w:noProof/>
                <w:webHidden/>
              </w:rPr>
              <w:fldChar w:fldCharType="end"/>
            </w:r>
          </w:hyperlink>
        </w:p>
        <w:p w14:paraId="23944489" w14:textId="0D340ADE" w:rsidR="0040494E" w:rsidRPr="00F06316" w:rsidRDefault="002205F3">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19</w:t>
            </w:r>
            <w:r w:rsidR="0040494E" w:rsidRPr="00F06316">
              <w:rPr>
                <w:rFonts w:ascii="Arial" w:hAnsi="Arial" w:cs="Arial"/>
                <w:noProof/>
                <w:webHidden/>
              </w:rPr>
              <w:fldChar w:fldCharType="end"/>
            </w:r>
          </w:hyperlink>
        </w:p>
        <w:p w14:paraId="0A15F0F9" w14:textId="0F6D714C" w:rsidR="0040494E" w:rsidRPr="00F06316" w:rsidRDefault="002205F3">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19</w:t>
            </w:r>
            <w:r w:rsidR="0040494E" w:rsidRPr="00F06316">
              <w:rPr>
                <w:rFonts w:ascii="Arial" w:hAnsi="Arial" w:cs="Arial"/>
                <w:noProof/>
                <w:webHidden/>
              </w:rPr>
              <w:fldChar w:fldCharType="end"/>
            </w:r>
          </w:hyperlink>
        </w:p>
        <w:p w14:paraId="06CA3296" w14:textId="3EF6ED44" w:rsidR="0040494E" w:rsidRPr="00F06316" w:rsidRDefault="002205F3">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19</w:t>
            </w:r>
            <w:r w:rsidR="0040494E" w:rsidRPr="00F06316">
              <w:rPr>
                <w:rFonts w:ascii="Arial" w:hAnsi="Arial" w:cs="Arial"/>
                <w:noProof/>
                <w:webHidden/>
              </w:rPr>
              <w:fldChar w:fldCharType="end"/>
            </w:r>
          </w:hyperlink>
        </w:p>
        <w:p w14:paraId="16036BD4" w14:textId="6FC3C6EC" w:rsidR="0040494E" w:rsidRPr="00F06316" w:rsidRDefault="002205F3"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20</w:t>
            </w:r>
            <w:r w:rsidR="0040494E" w:rsidRPr="00F06316">
              <w:rPr>
                <w:rFonts w:ascii="Arial" w:hAnsi="Arial" w:cs="Arial"/>
                <w:webHidden/>
              </w:rPr>
              <w:fldChar w:fldCharType="end"/>
            </w:r>
          </w:hyperlink>
        </w:p>
        <w:p w14:paraId="1C4C547F" w14:textId="2AA66844" w:rsidR="0040494E" w:rsidRPr="00F06316" w:rsidRDefault="002205F3">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21</w:t>
            </w:r>
            <w:r w:rsidR="0040494E" w:rsidRPr="00F06316">
              <w:rPr>
                <w:rFonts w:ascii="Arial" w:hAnsi="Arial" w:cs="Arial"/>
                <w:noProof/>
                <w:webHidden/>
              </w:rPr>
              <w:fldChar w:fldCharType="end"/>
            </w:r>
          </w:hyperlink>
        </w:p>
        <w:p w14:paraId="3752539F" w14:textId="4D914E7C" w:rsidR="0040494E" w:rsidRPr="00F06316" w:rsidRDefault="002205F3">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23</w:t>
            </w:r>
            <w:r w:rsidR="0040494E" w:rsidRPr="00F06316">
              <w:rPr>
                <w:rFonts w:ascii="Arial" w:hAnsi="Arial" w:cs="Arial"/>
                <w:noProof/>
                <w:webHidden/>
              </w:rPr>
              <w:fldChar w:fldCharType="end"/>
            </w:r>
          </w:hyperlink>
        </w:p>
        <w:p w14:paraId="6C5EB92D" w14:textId="030102F4" w:rsidR="0040494E" w:rsidRPr="00F06316" w:rsidRDefault="002205F3"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24</w:t>
            </w:r>
            <w:r w:rsidR="0040494E" w:rsidRPr="00F06316">
              <w:rPr>
                <w:rFonts w:ascii="Arial" w:hAnsi="Arial" w:cs="Arial"/>
                <w:webHidden/>
              </w:rPr>
              <w:fldChar w:fldCharType="end"/>
            </w:r>
          </w:hyperlink>
        </w:p>
        <w:p w14:paraId="08F2D8F4" w14:textId="66DA5979" w:rsidR="0040494E" w:rsidRPr="00F06316" w:rsidRDefault="002205F3"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26</w:t>
            </w:r>
            <w:r w:rsidR="0040494E" w:rsidRPr="00F06316">
              <w:rPr>
                <w:rFonts w:ascii="Arial" w:hAnsi="Arial" w:cs="Arial"/>
                <w:webHidden/>
              </w:rPr>
              <w:fldChar w:fldCharType="end"/>
            </w:r>
          </w:hyperlink>
        </w:p>
        <w:p w14:paraId="6779C7CE" w14:textId="6D3A981A" w:rsidR="0040494E" w:rsidRPr="00F06316" w:rsidRDefault="002205F3"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26</w:t>
            </w:r>
            <w:r w:rsidR="0040494E" w:rsidRPr="00F06316">
              <w:rPr>
                <w:rFonts w:ascii="Arial" w:hAnsi="Arial" w:cs="Arial"/>
                <w:webHidden/>
              </w:rPr>
              <w:fldChar w:fldCharType="end"/>
            </w:r>
          </w:hyperlink>
        </w:p>
        <w:p w14:paraId="45F30865" w14:textId="5F803B0D" w:rsidR="0040494E" w:rsidRPr="00F06316" w:rsidRDefault="002205F3"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27</w:t>
            </w:r>
            <w:r w:rsidR="0040494E" w:rsidRPr="00F06316">
              <w:rPr>
                <w:rFonts w:ascii="Arial" w:hAnsi="Arial" w:cs="Arial"/>
                <w:webHidden/>
              </w:rPr>
              <w:fldChar w:fldCharType="end"/>
            </w:r>
          </w:hyperlink>
        </w:p>
        <w:p w14:paraId="1795ED60" w14:textId="4F04C99A" w:rsidR="0040494E" w:rsidRPr="00F06316" w:rsidRDefault="002205F3"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27</w:t>
            </w:r>
            <w:r w:rsidR="0040494E" w:rsidRPr="00F06316">
              <w:rPr>
                <w:rFonts w:ascii="Arial" w:hAnsi="Arial" w:cs="Arial"/>
                <w:webHidden/>
              </w:rPr>
              <w:fldChar w:fldCharType="end"/>
            </w:r>
          </w:hyperlink>
        </w:p>
        <w:p w14:paraId="6DC037D1" w14:textId="59A07741" w:rsidR="0040494E" w:rsidRPr="00F06316" w:rsidRDefault="002205F3"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28</w:t>
            </w:r>
            <w:r w:rsidR="0040494E" w:rsidRPr="00F06316">
              <w:rPr>
                <w:rFonts w:ascii="Arial" w:hAnsi="Arial" w:cs="Arial"/>
                <w:webHidden/>
              </w:rPr>
              <w:fldChar w:fldCharType="end"/>
            </w:r>
          </w:hyperlink>
        </w:p>
        <w:p w14:paraId="022A32C2" w14:textId="6FC5D915" w:rsidR="0040494E" w:rsidRPr="00F06316" w:rsidRDefault="002205F3"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29</w:t>
            </w:r>
            <w:r w:rsidR="0040494E" w:rsidRPr="00F06316">
              <w:rPr>
                <w:rFonts w:ascii="Arial" w:hAnsi="Arial" w:cs="Arial"/>
                <w:webHidden/>
              </w:rPr>
              <w:fldChar w:fldCharType="end"/>
            </w:r>
          </w:hyperlink>
        </w:p>
        <w:p w14:paraId="27E9EA42" w14:textId="0D1DB145" w:rsidR="0040494E" w:rsidRPr="00F06316" w:rsidRDefault="002205F3"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30</w:t>
            </w:r>
            <w:r w:rsidR="0040494E" w:rsidRPr="00F06316">
              <w:rPr>
                <w:rFonts w:ascii="Arial" w:hAnsi="Arial" w:cs="Arial"/>
                <w:webHidden/>
              </w:rPr>
              <w:fldChar w:fldCharType="end"/>
            </w:r>
          </w:hyperlink>
        </w:p>
        <w:p w14:paraId="53CCBF25" w14:textId="28043E1F" w:rsidR="0040494E" w:rsidRPr="00F06316" w:rsidRDefault="002205F3"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30</w:t>
            </w:r>
            <w:r w:rsidR="0040494E" w:rsidRPr="00F06316">
              <w:rPr>
                <w:rFonts w:ascii="Arial" w:hAnsi="Arial" w:cs="Arial"/>
                <w:webHidden/>
              </w:rPr>
              <w:fldChar w:fldCharType="end"/>
            </w:r>
          </w:hyperlink>
        </w:p>
        <w:p w14:paraId="70CDBEC3" w14:textId="57AB7043" w:rsidR="0040494E" w:rsidRPr="00F06316" w:rsidRDefault="002205F3"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31</w:t>
            </w:r>
            <w:r w:rsidR="0040494E" w:rsidRPr="00F06316">
              <w:rPr>
                <w:rFonts w:ascii="Arial" w:hAnsi="Arial" w:cs="Arial"/>
                <w:webHidden/>
              </w:rPr>
              <w:fldChar w:fldCharType="end"/>
            </w:r>
          </w:hyperlink>
        </w:p>
        <w:p w14:paraId="201C3441" w14:textId="53DFE855" w:rsidR="0040494E" w:rsidRPr="00F06316" w:rsidRDefault="002205F3"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32</w:t>
            </w:r>
            <w:r w:rsidR="0040494E" w:rsidRPr="00F06316">
              <w:rPr>
                <w:rFonts w:ascii="Arial" w:hAnsi="Arial" w:cs="Arial"/>
                <w:webHidden/>
              </w:rPr>
              <w:fldChar w:fldCharType="end"/>
            </w:r>
          </w:hyperlink>
        </w:p>
        <w:p w14:paraId="750D6D5D" w14:textId="03314EF9" w:rsidR="0040494E" w:rsidRPr="00F06316" w:rsidRDefault="002205F3"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32</w:t>
            </w:r>
            <w:r w:rsidR="0040494E" w:rsidRPr="00F06316">
              <w:rPr>
                <w:rFonts w:ascii="Arial" w:hAnsi="Arial" w:cs="Arial"/>
                <w:webHidden/>
              </w:rPr>
              <w:fldChar w:fldCharType="end"/>
            </w:r>
          </w:hyperlink>
        </w:p>
        <w:p w14:paraId="1F297B21" w14:textId="03B81064" w:rsidR="0040494E" w:rsidRPr="00F06316" w:rsidRDefault="002205F3"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15655BA9" w14:textId="4DB168B7" w:rsidR="0040494E" w:rsidRPr="00F06316" w:rsidRDefault="002205F3"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6C7A1E7C" w14:textId="08AC4960" w:rsidR="0040494E" w:rsidRPr="00F06316" w:rsidRDefault="002205F3"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23F06ED0" w14:textId="6F93B20F" w:rsidR="0040494E" w:rsidRPr="00F06316" w:rsidRDefault="002205F3"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59D7ED77" w14:textId="21AD73FE" w:rsidR="0040494E" w:rsidRPr="00F06316" w:rsidRDefault="002205F3"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34</w:t>
            </w:r>
            <w:r w:rsidR="0040494E" w:rsidRPr="00F06316">
              <w:rPr>
                <w:rFonts w:ascii="Arial" w:hAnsi="Arial" w:cs="Arial"/>
                <w:webHidden/>
              </w:rPr>
              <w:fldChar w:fldCharType="end"/>
            </w:r>
          </w:hyperlink>
        </w:p>
        <w:p w14:paraId="4BBDC825" w14:textId="5485782F" w:rsidR="0040494E" w:rsidRPr="00F06316" w:rsidRDefault="002205F3"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34</w:t>
            </w:r>
            <w:r w:rsidR="0040494E" w:rsidRPr="00F06316">
              <w:rPr>
                <w:rFonts w:ascii="Arial" w:hAnsi="Arial" w:cs="Arial"/>
                <w:webHidden/>
              </w:rPr>
              <w:fldChar w:fldCharType="end"/>
            </w:r>
          </w:hyperlink>
        </w:p>
        <w:p w14:paraId="4AB40C15" w14:textId="55D57576" w:rsidR="0040494E" w:rsidRPr="00F06316" w:rsidRDefault="002205F3">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34</w:t>
            </w:r>
            <w:r w:rsidR="0040494E" w:rsidRPr="00F06316">
              <w:rPr>
                <w:rFonts w:ascii="Arial" w:hAnsi="Arial" w:cs="Arial"/>
                <w:noProof/>
                <w:webHidden/>
              </w:rPr>
              <w:fldChar w:fldCharType="end"/>
            </w:r>
          </w:hyperlink>
        </w:p>
        <w:p w14:paraId="784056E5" w14:textId="44A593B6" w:rsidR="0040494E" w:rsidRPr="00F06316" w:rsidRDefault="002205F3">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35</w:t>
            </w:r>
            <w:r w:rsidR="0040494E" w:rsidRPr="00F06316">
              <w:rPr>
                <w:rFonts w:ascii="Arial" w:hAnsi="Arial" w:cs="Arial"/>
                <w:noProof/>
                <w:webHidden/>
              </w:rPr>
              <w:fldChar w:fldCharType="end"/>
            </w:r>
          </w:hyperlink>
        </w:p>
        <w:p w14:paraId="57528427" w14:textId="3C5F4844" w:rsidR="0040494E" w:rsidRPr="00F06316" w:rsidRDefault="002205F3">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35</w:t>
            </w:r>
            <w:r w:rsidR="0040494E" w:rsidRPr="00F06316">
              <w:rPr>
                <w:rFonts w:ascii="Arial" w:hAnsi="Arial" w:cs="Arial"/>
                <w:noProof/>
                <w:webHidden/>
              </w:rPr>
              <w:fldChar w:fldCharType="end"/>
            </w:r>
          </w:hyperlink>
        </w:p>
        <w:p w14:paraId="13A4BAD7" w14:textId="52A3AACF" w:rsidR="0040494E" w:rsidRPr="00F06316" w:rsidRDefault="002205F3">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36</w:t>
            </w:r>
            <w:r w:rsidR="0040494E" w:rsidRPr="00F06316">
              <w:rPr>
                <w:rFonts w:ascii="Arial" w:hAnsi="Arial" w:cs="Arial"/>
                <w:noProof/>
                <w:webHidden/>
              </w:rPr>
              <w:fldChar w:fldCharType="end"/>
            </w:r>
          </w:hyperlink>
        </w:p>
        <w:p w14:paraId="31A08872" w14:textId="0AC7468C" w:rsidR="0040494E" w:rsidRPr="00F06316" w:rsidRDefault="002205F3">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36</w:t>
            </w:r>
            <w:r w:rsidR="0040494E" w:rsidRPr="00F06316">
              <w:rPr>
                <w:rFonts w:ascii="Arial" w:hAnsi="Arial" w:cs="Arial"/>
                <w:noProof/>
                <w:webHidden/>
              </w:rPr>
              <w:fldChar w:fldCharType="end"/>
            </w:r>
          </w:hyperlink>
        </w:p>
        <w:p w14:paraId="769F5C0C" w14:textId="4872BCB4" w:rsidR="0040494E" w:rsidRPr="00F06316" w:rsidRDefault="002205F3">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37</w:t>
            </w:r>
            <w:r w:rsidR="0040494E" w:rsidRPr="00F06316">
              <w:rPr>
                <w:rFonts w:ascii="Arial" w:hAnsi="Arial" w:cs="Arial"/>
                <w:noProof/>
                <w:webHidden/>
              </w:rPr>
              <w:fldChar w:fldCharType="end"/>
            </w:r>
          </w:hyperlink>
        </w:p>
        <w:p w14:paraId="5A9B2202" w14:textId="3C3CB20E" w:rsidR="0040494E" w:rsidRPr="00F06316" w:rsidRDefault="002205F3">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37</w:t>
            </w:r>
            <w:r w:rsidR="0040494E" w:rsidRPr="00F06316">
              <w:rPr>
                <w:rFonts w:ascii="Arial" w:hAnsi="Arial" w:cs="Arial"/>
                <w:noProof/>
                <w:webHidden/>
              </w:rPr>
              <w:fldChar w:fldCharType="end"/>
            </w:r>
          </w:hyperlink>
        </w:p>
        <w:p w14:paraId="0C748511" w14:textId="1034866E" w:rsidR="0040494E" w:rsidRPr="00F06316" w:rsidRDefault="002205F3"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37</w:t>
            </w:r>
            <w:r w:rsidR="0040494E" w:rsidRPr="00F06316">
              <w:rPr>
                <w:rFonts w:ascii="Arial" w:hAnsi="Arial" w:cs="Arial"/>
                <w:webHidden/>
              </w:rPr>
              <w:fldChar w:fldCharType="end"/>
            </w:r>
          </w:hyperlink>
        </w:p>
        <w:p w14:paraId="6D218496" w14:textId="430DECAC" w:rsidR="0040494E" w:rsidRPr="00F06316" w:rsidRDefault="002205F3">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38</w:t>
            </w:r>
            <w:r w:rsidR="0040494E" w:rsidRPr="00F06316">
              <w:rPr>
                <w:rFonts w:ascii="Arial" w:hAnsi="Arial" w:cs="Arial"/>
                <w:noProof/>
                <w:webHidden/>
              </w:rPr>
              <w:fldChar w:fldCharType="end"/>
            </w:r>
          </w:hyperlink>
        </w:p>
        <w:p w14:paraId="39E85D29" w14:textId="33738031" w:rsidR="0040494E" w:rsidRPr="00F06316" w:rsidRDefault="002205F3"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39</w:t>
            </w:r>
            <w:r w:rsidR="0040494E" w:rsidRPr="00F06316">
              <w:rPr>
                <w:rFonts w:ascii="Arial" w:hAnsi="Arial" w:cs="Arial"/>
                <w:webHidden/>
              </w:rPr>
              <w:fldChar w:fldCharType="end"/>
            </w:r>
          </w:hyperlink>
        </w:p>
        <w:p w14:paraId="224AD2AD" w14:textId="1795646E" w:rsidR="0040494E" w:rsidRPr="00F06316" w:rsidRDefault="002205F3"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39</w:t>
            </w:r>
            <w:r w:rsidR="0040494E" w:rsidRPr="00F06316">
              <w:rPr>
                <w:rFonts w:ascii="Arial" w:hAnsi="Arial" w:cs="Arial"/>
                <w:webHidden/>
              </w:rPr>
              <w:fldChar w:fldCharType="end"/>
            </w:r>
          </w:hyperlink>
        </w:p>
        <w:p w14:paraId="2B80F617" w14:textId="38AE04DF" w:rsidR="0040494E" w:rsidRPr="00F06316" w:rsidRDefault="002205F3"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39</w:t>
            </w:r>
            <w:r w:rsidR="0040494E" w:rsidRPr="00F06316">
              <w:rPr>
                <w:rFonts w:ascii="Arial" w:hAnsi="Arial" w:cs="Arial"/>
                <w:webHidden/>
              </w:rPr>
              <w:fldChar w:fldCharType="end"/>
            </w:r>
          </w:hyperlink>
        </w:p>
        <w:p w14:paraId="0D6D8F86" w14:textId="4EDD128A" w:rsidR="0040494E" w:rsidRPr="00F06316" w:rsidRDefault="002205F3"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40</w:t>
            </w:r>
            <w:r w:rsidR="0040494E" w:rsidRPr="00F06316">
              <w:rPr>
                <w:rFonts w:ascii="Arial" w:hAnsi="Arial" w:cs="Arial"/>
                <w:webHidden/>
              </w:rPr>
              <w:fldChar w:fldCharType="end"/>
            </w:r>
          </w:hyperlink>
        </w:p>
        <w:p w14:paraId="3F27BFE0" w14:textId="0097CB83" w:rsidR="0040494E" w:rsidRPr="00F06316" w:rsidRDefault="002205F3"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40</w:t>
            </w:r>
            <w:r w:rsidR="0040494E" w:rsidRPr="00F06316">
              <w:rPr>
                <w:rFonts w:ascii="Arial" w:hAnsi="Arial" w:cs="Arial"/>
                <w:webHidden/>
              </w:rPr>
              <w:fldChar w:fldCharType="end"/>
            </w:r>
          </w:hyperlink>
        </w:p>
        <w:p w14:paraId="72F8D70E" w14:textId="3F5CE324" w:rsidR="0040494E" w:rsidRPr="00F06316" w:rsidRDefault="002205F3"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40</w:t>
            </w:r>
            <w:r w:rsidR="0040494E" w:rsidRPr="00F06316">
              <w:rPr>
                <w:rFonts w:ascii="Arial" w:hAnsi="Arial" w:cs="Arial"/>
                <w:webHidden/>
              </w:rPr>
              <w:fldChar w:fldCharType="end"/>
            </w:r>
          </w:hyperlink>
        </w:p>
        <w:p w14:paraId="4F5F1664" w14:textId="589D921E" w:rsidR="0040494E" w:rsidRPr="00F06316" w:rsidRDefault="002205F3"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0DEAE029" w14:textId="5AB156B3" w:rsidR="0040494E" w:rsidRPr="00F06316" w:rsidRDefault="002205F3"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06A6329B" w14:textId="2B974D42" w:rsidR="0040494E" w:rsidRPr="00F06316" w:rsidRDefault="002205F3"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30F01025" w14:textId="2EA09575" w:rsidR="0040494E" w:rsidRDefault="002205F3"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53D75C88" w14:textId="6085F665" w:rsidR="00DA0B8F" w:rsidRPr="00313A8C" w:rsidRDefault="00986BBC" w:rsidP="00313A8C">
          <w:r>
            <w:rPr>
              <w:b/>
              <w:bCs/>
            </w:rPr>
            <w:fldChar w:fldCharType="end"/>
          </w:r>
        </w:p>
      </w:sdtContent>
    </w:sdt>
    <w:p w14:paraId="6869F3C2" w14:textId="0D87134E" w:rsidR="00ED14C4" w:rsidRPr="00BB4ECD" w:rsidRDefault="00E87FCF" w:rsidP="00BB4ECD">
      <w:pPr>
        <w:pStyle w:val="Ttulo1"/>
        <w:rPr>
          <w:rFonts w:cs="Arial"/>
          <w:b w:val="0"/>
          <w:color w:val="auto"/>
          <w:szCs w:val="28"/>
        </w:rPr>
      </w:pPr>
      <w:bookmarkStart w:id="0" w:name="_Toc135041678"/>
      <w:r w:rsidRPr="00061BB1">
        <w:rPr>
          <w:rFonts w:cs="Arial"/>
          <w:color w:val="auto"/>
          <w:szCs w:val="28"/>
        </w:rPr>
        <w:t>1. INFORMACIÓN GENERAL</w:t>
      </w:r>
      <w:bookmarkEnd w:id="0"/>
    </w:p>
    <w:p w14:paraId="4B588C29" w14:textId="1A06A55D" w:rsidR="00E87FCF"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Una vez hecha la evaluación de las proposiciones el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CONTRATO</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se adjudicará al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LICITANTE</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que de entre los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PARTICIPANTES</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reúna las condiciones legales, técnicas y económicas requeridas por la </w:t>
      </w:r>
      <w:r w:rsidRPr="00721713">
        <w:rPr>
          <w:rFonts w:ascii="Arial" w:eastAsia="Times New Roman" w:hAnsi="Arial" w:cs="Arial"/>
          <w:b/>
          <w:sz w:val="24"/>
          <w:szCs w:val="24"/>
          <w:lang w:val="es-ES" w:eastAsia="es-ES"/>
        </w:rPr>
        <w:t>AUDITORÍA SUPERIOR DEL ESTADO DE JALISCO</w:t>
      </w:r>
      <w:r w:rsidRPr="00721713">
        <w:rPr>
          <w:rFonts w:ascii="Arial" w:eastAsia="Times New Roman" w:hAnsi="Arial" w:cs="Arial"/>
          <w:sz w:val="24"/>
          <w:szCs w:val="24"/>
          <w:lang w:val="es-ES" w:eastAsia="es-ES"/>
        </w:rPr>
        <w:t>, y que ga</w:t>
      </w:r>
      <w:r w:rsidR="00061BB1">
        <w:rPr>
          <w:rFonts w:ascii="Arial" w:eastAsia="Times New Roman" w:hAnsi="Arial" w:cs="Arial"/>
          <w:sz w:val="24"/>
          <w:szCs w:val="24"/>
          <w:lang w:val="es-ES" w:eastAsia="es-ES"/>
        </w:rPr>
        <w:t>rantice satisfactoriamente el cu</w:t>
      </w:r>
      <w:r w:rsidRPr="00721713">
        <w:rPr>
          <w:rFonts w:ascii="Arial" w:eastAsia="Times New Roman" w:hAnsi="Arial" w:cs="Arial"/>
          <w:sz w:val="24"/>
          <w:szCs w:val="24"/>
          <w:lang w:val="es-ES" w:eastAsia="es-ES"/>
        </w:rPr>
        <w:t xml:space="preserve">mplimiento de las obligaciones respectivas, de conformidad a lo establecido en la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LEY DE COMPRAS GUBERNAMENTALES, ENAJENACIONES Y CONTRATACIÓN DE SERVICIOS DEL ESTADO DE JALISCO Y SUS MUNICIPIOS</w:t>
      </w:r>
      <w:r w:rsidRPr="00061BB1">
        <w:rPr>
          <w:rFonts w:ascii="Arial" w:eastAsia="Times New Roman" w:hAnsi="Arial" w:cs="Arial"/>
          <w:sz w:val="24"/>
          <w:szCs w:val="24"/>
          <w:lang w:val="es-ES" w:eastAsia="es-ES"/>
        </w:rPr>
        <w:t>”</w:t>
      </w:r>
      <w:r w:rsidR="005E604F">
        <w:rPr>
          <w:rFonts w:ascii="Arial" w:eastAsia="Times New Roman" w:hAnsi="Arial" w:cs="Arial"/>
          <w:sz w:val="24"/>
          <w:szCs w:val="24"/>
          <w:lang w:val="es-ES" w:eastAsia="es-ES"/>
        </w:rPr>
        <w:t>.</w:t>
      </w:r>
    </w:p>
    <w:p w14:paraId="0C029277" w14:textId="77777777" w:rsidR="005B32ED" w:rsidRPr="005E604F" w:rsidRDefault="005B32ED" w:rsidP="00E87FCF">
      <w:pPr>
        <w:spacing w:after="0" w:line="240" w:lineRule="auto"/>
        <w:jc w:val="both"/>
        <w:rPr>
          <w:rFonts w:ascii="Arial" w:eastAsia="Times New Roman" w:hAnsi="Arial" w:cs="Arial"/>
          <w:sz w:val="24"/>
          <w:szCs w:val="24"/>
          <w:lang w:val="es-ES" w:eastAsia="es-ES"/>
        </w:rPr>
      </w:pP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lastRenderedPageBreak/>
        <w:t xml:space="preserve">Para los efectos de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ascii="Arial" w:hAnsi="Arial" w:cs="Arial"/>
                <w:b/>
                <w:sz w:val="20"/>
                <w:szCs w:val="24"/>
              </w:rPr>
            </w:pPr>
            <w:r w:rsidRPr="00061BB1">
              <w:rPr>
                <w:rFonts w:ascii="Arial" w:hAnsi="Arial"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Ley de Compras Gubernamentales, 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ascii="Arial" w:hAnsi="Arial" w:cs="Arial"/>
                <w:b/>
                <w:sz w:val="20"/>
                <w:szCs w:val="24"/>
              </w:rPr>
            </w:pPr>
            <w:r w:rsidRPr="00061BB1">
              <w:rPr>
                <w:rFonts w:ascii="Arial" w:hAnsi="Arial"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jc w:val="both"/>
              <w:rPr>
                <w:rFonts w:ascii="Arial" w:hAnsi="Arial" w:cs="Arial"/>
                <w:sz w:val="20"/>
                <w:szCs w:val="20"/>
              </w:rPr>
            </w:pPr>
            <w:r>
              <w:rPr>
                <w:rFonts w:ascii="Arial" w:hAnsi="Arial" w:cs="Arial"/>
                <w:sz w:val="20"/>
                <w:szCs w:val="20"/>
              </w:rPr>
              <w:t>Auditoría Superior d</w:t>
            </w:r>
            <w:r w:rsidR="00E87FCF" w:rsidRPr="00061BB1">
              <w:rPr>
                <w:rFonts w:ascii="Arial" w:hAnsi="Arial"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ascii="Arial" w:hAnsi="Arial" w:cs="Arial"/>
                <w:b/>
                <w:sz w:val="20"/>
                <w:szCs w:val="24"/>
              </w:rPr>
            </w:pPr>
            <w:r w:rsidRPr="00061BB1">
              <w:rPr>
                <w:rFonts w:ascii="Arial" w:hAnsi="Arial" w:cs="Arial"/>
                <w:b/>
                <w:sz w:val="20"/>
                <w:szCs w:val="24"/>
              </w:rPr>
              <w:t>Dirección</w:t>
            </w:r>
            <w:r w:rsidR="00061BB1">
              <w:rPr>
                <w:rFonts w:ascii="Arial" w:hAnsi="Arial" w:cs="Arial"/>
                <w:b/>
                <w:sz w:val="20"/>
                <w:szCs w:val="24"/>
              </w:rPr>
              <w:t xml:space="preserve"> </w:t>
            </w:r>
            <w:r w:rsidRPr="00061BB1">
              <w:rPr>
                <w:rFonts w:ascii="Arial" w:hAnsi="Arial"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Es el llamado a los interesados a participar en determinado procedimiento de </w:t>
            </w:r>
            <w:r w:rsidR="00061BB1">
              <w:rPr>
                <w:rFonts w:ascii="Arial" w:hAnsi="Arial" w:cs="Arial"/>
                <w:sz w:val="20"/>
                <w:szCs w:val="20"/>
              </w:rPr>
              <w:t>contratación</w:t>
            </w:r>
            <w:r w:rsidRPr="00061BB1">
              <w:rPr>
                <w:rFonts w:ascii="Arial" w:hAnsi="Arial"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ascii="Arial" w:hAnsi="Arial" w:cs="Arial"/>
                <w:b/>
                <w:sz w:val="20"/>
                <w:szCs w:val="24"/>
              </w:rPr>
            </w:pPr>
            <w:r w:rsidRPr="00061BB1">
              <w:rPr>
                <w:rFonts w:ascii="Arial" w:hAnsi="Arial"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Documento en el que se plasman los requisitos y condiciones para participar en el </w:t>
            </w:r>
            <w:r w:rsidR="00061BB1">
              <w:rPr>
                <w:rFonts w:ascii="Arial" w:hAnsi="Arial" w:cs="Arial"/>
                <w:sz w:val="20"/>
                <w:szCs w:val="20"/>
              </w:rPr>
              <w:t>procedimiento</w:t>
            </w:r>
            <w:r w:rsidRPr="00061BB1">
              <w:rPr>
                <w:rFonts w:ascii="Arial" w:hAnsi="Arial"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El ente público que, a través de su </w:t>
            </w:r>
            <w:r w:rsidR="005E604F" w:rsidRPr="00061BB1">
              <w:rPr>
                <w:rFonts w:ascii="Arial" w:hAnsi="Arial" w:cs="Arial"/>
                <w:sz w:val="20"/>
                <w:szCs w:val="20"/>
              </w:rPr>
              <w:t>área</w:t>
            </w:r>
            <w:r w:rsidRPr="00061BB1">
              <w:rPr>
                <w:rFonts w:ascii="Arial" w:hAnsi="Arial" w:cs="Arial"/>
                <w:sz w:val="20"/>
                <w:szCs w:val="20"/>
              </w:rPr>
              <w:t xml:space="preserve"> de compras, lleva a cabo los procedimientos de contratación a efecto de adquirir o arrendar bienes o contratar la prestación de servicios que solicite </w:t>
            </w:r>
            <w:r w:rsidR="005E604F" w:rsidRPr="00061BB1">
              <w:rPr>
                <w:rFonts w:ascii="Arial" w:hAnsi="Arial" w:cs="Arial"/>
                <w:sz w:val="20"/>
                <w:szCs w:val="20"/>
              </w:rPr>
              <w:t>el área</w:t>
            </w:r>
            <w:r w:rsidRPr="00061BB1">
              <w:rPr>
                <w:rFonts w:ascii="Arial" w:hAnsi="Arial"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ascii="Arial" w:hAnsi="Arial" w:cs="Arial"/>
                <w:b/>
                <w:sz w:val="20"/>
                <w:szCs w:val="24"/>
              </w:rPr>
            </w:pPr>
            <w:r w:rsidRPr="00061BB1">
              <w:rPr>
                <w:rFonts w:ascii="Arial" w:hAnsi="Arial"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jc w:val="both"/>
              <w:rPr>
                <w:rFonts w:ascii="Arial" w:hAnsi="Arial" w:cs="Arial"/>
                <w:sz w:val="20"/>
                <w:szCs w:val="20"/>
              </w:rPr>
            </w:pPr>
            <w:r w:rsidRPr="00061BB1">
              <w:rPr>
                <w:rFonts w:ascii="Arial" w:hAnsi="Arial" w:cs="Arial"/>
                <w:sz w:val="20"/>
                <w:szCs w:val="20"/>
              </w:rPr>
              <w:t>A</w:t>
            </w:r>
            <w:r w:rsidR="00E87FCF" w:rsidRPr="00061BB1">
              <w:rPr>
                <w:rFonts w:ascii="Arial" w:hAnsi="Arial" w:cs="Arial"/>
                <w:sz w:val="20"/>
                <w:szCs w:val="20"/>
              </w:rPr>
              <w:t>venida Niños Héroes número 2409, en la colonia Moderna, C.</w:t>
            </w:r>
            <w:r w:rsidRPr="00061BB1">
              <w:rPr>
                <w:rFonts w:ascii="Arial" w:hAnsi="Arial" w:cs="Arial"/>
                <w:sz w:val="20"/>
                <w:szCs w:val="20"/>
              </w:rPr>
              <w:t xml:space="preserve"> </w:t>
            </w:r>
            <w:r w:rsidR="00E87FCF" w:rsidRPr="00061BB1">
              <w:rPr>
                <w:rFonts w:ascii="Arial" w:hAnsi="Arial"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ascii="Arial" w:hAnsi="Arial" w:cs="Arial"/>
                <w:b/>
                <w:sz w:val="20"/>
                <w:szCs w:val="24"/>
              </w:rPr>
            </w:pPr>
            <w:r w:rsidRPr="00061BB1">
              <w:rPr>
                <w:rFonts w:ascii="Arial" w:hAnsi="Arial" w:cs="Arial"/>
                <w:b/>
                <w:sz w:val="20"/>
                <w:szCs w:val="24"/>
              </w:rPr>
              <w:t>Propuesta o</w:t>
            </w:r>
            <w:r w:rsidR="005E604F" w:rsidRPr="00061BB1">
              <w:rPr>
                <w:rFonts w:ascii="Arial" w:hAnsi="Arial" w:cs="Arial"/>
                <w:b/>
                <w:sz w:val="20"/>
                <w:szCs w:val="24"/>
              </w:rPr>
              <w:t xml:space="preserve"> </w:t>
            </w:r>
            <w:r w:rsidRPr="00061BB1">
              <w:rPr>
                <w:rFonts w:ascii="Arial" w:hAnsi="Arial"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jc w:val="both"/>
              <w:rPr>
                <w:rFonts w:ascii="Arial" w:hAnsi="Arial" w:cs="Arial"/>
                <w:sz w:val="20"/>
                <w:szCs w:val="20"/>
              </w:rPr>
            </w:pPr>
            <w:r>
              <w:rPr>
                <w:rFonts w:ascii="Arial" w:hAnsi="Arial" w:cs="Arial"/>
                <w:sz w:val="20"/>
                <w:szCs w:val="20"/>
              </w:rPr>
              <w:t xml:space="preserve">La propuesta técnica, </w:t>
            </w:r>
            <w:r w:rsidR="00E87FCF" w:rsidRPr="00061BB1">
              <w:rPr>
                <w:rFonts w:ascii="Arial" w:hAnsi="Arial" w:cs="Arial"/>
                <w:sz w:val="20"/>
                <w:szCs w:val="20"/>
              </w:rPr>
              <w:t>económica</w:t>
            </w:r>
            <w:r>
              <w:rPr>
                <w:rFonts w:ascii="Arial" w:hAnsi="Arial" w:cs="Arial"/>
                <w:sz w:val="20"/>
                <w:szCs w:val="20"/>
              </w:rPr>
              <w:t xml:space="preserve"> y de acreditación de la personalidad jurídica</w:t>
            </w:r>
            <w:r w:rsidR="00E87FCF" w:rsidRPr="00061BB1">
              <w:rPr>
                <w:rFonts w:ascii="Arial" w:hAnsi="Arial" w:cs="Arial"/>
                <w:sz w:val="20"/>
                <w:szCs w:val="20"/>
              </w:rPr>
              <w:t xml:space="preserve"> presentada por la persona participante o</w:t>
            </w:r>
            <w:r w:rsidR="005E604F" w:rsidRPr="00061BB1">
              <w:rPr>
                <w:rFonts w:ascii="Arial" w:hAnsi="Arial" w:cs="Arial"/>
                <w:sz w:val="20"/>
                <w:szCs w:val="20"/>
              </w:rPr>
              <w:t xml:space="preserve"> </w:t>
            </w:r>
            <w:r w:rsidR="00E87FCF" w:rsidRPr="00061BB1">
              <w:rPr>
                <w:rFonts w:ascii="Arial" w:hAnsi="Arial"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ascii="Arial" w:hAnsi="Arial" w:cs="Arial"/>
                <w:b/>
                <w:sz w:val="20"/>
                <w:szCs w:val="24"/>
              </w:rPr>
            </w:pPr>
            <w:r w:rsidRPr="00061BB1">
              <w:rPr>
                <w:rFonts w:ascii="Arial" w:hAnsi="Arial"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jc w:val="both"/>
              <w:rPr>
                <w:rFonts w:ascii="Arial" w:hAnsi="Arial" w:cs="Arial"/>
                <w:sz w:val="20"/>
                <w:szCs w:val="20"/>
              </w:rPr>
            </w:pPr>
            <w:r w:rsidRPr="00061BB1">
              <w:rPr>
                <w:rFonts w:ascii="Arial" w:hAnsi="Arial"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ascii="Arial" w:hAnsi="Arial" w:cs="Arial"/>
                <w:b/>
                <w:sz w:val="20"/>
                <w:szCs w:val="24"/>
              </w:rPr>
            </w:pPr>
            <w:r w:rsidRPr="00061BB1">
              <w:rPr>
                <w:rFonts w:ascii="Arial" w:hAnsi="Arial" w:cs="Arial"/>
                <w:b/>
                <w:sz w:val="20"/>
                <w:szCs w:val="24"/>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jc w:val="both"/>
              <w:rPr>
                <w:rFonts w:ascii="Arial" w:hAnsi="Arial" w:cs="Arial"/>
                <w:sz w:val="20"/>
                <w:szCs w:val="20"/>
              </w:rPr>
            </w:pPr>
            <w:r w:rsidRPr="00061BB1">
              <w:rPr>
                <w:rFonts w:ascii="Arial" w:hAnsi="Arial" w:cs="Arial"/>
                <w:sz w:val="20"/>
                <w:szCs w:val="20"/>
              </w:rPr>
              <w:t xml:space="preserve">Se refiere </w:t>
            </w:r>
            <w:r w:rsidR="005E604F" w:rsidRPr="00061BB1">
              <w:rPr>
                <w:rFonts w:ascii="Arial" w:hAnsi="Arial" w:cs="Arial"/>
                <w:sz w:val="20"/>
                <w:szCs w:val="20"/>
              </w:rPr>
              <w:t>a los</w:t>
            </w:r>
            <w:r w:rsidR="00B84813" w:rsidRPr="00061BB1">
              <w:rPr>
                <w:rFonts w:ascii="Arial" w:hAnsi="Arial" w:cs="Arial"/>
                <w:sz w:val="20"/>
                <w:szCs w:val="20"/>
              </w:rPr>
              <w:t xml:space="preserve"> tres</w:t>
            </w:r>
            <w:r w:rsidRPr="00061BB1">
              <w:rPr>
                <w:rFonts w:ascii="Arial" w:hAnsi="Arial" w:cs="Arial"/>
                <w:sz w:val="20"/>
                <w:szCs w:val="20"/>
              </w:rPr>
              <w:t xml:space="preserve"> sobr</w:t>
            </w:r>
            <w:r w:rsidR="005E604F" w:rsidRPr="00061BB1">
              <w:rPr>
                <w:rFonts w:ascii="Arial" w:hAnsi="Arial" w:cs="Arial"/>
                <w:sz w:val="20"/>
                <w:szCs w:val="20"/>
              </w:rPr>
              <w:t xml:space="preserve">es </w:t>
            </w:r>
            <w:r w:rsidRPr="00061BB1">
              <w:rPr>
                <w:rFonts w:ascii="Arial" w:hAnsi="Arial" w:cs="Arial"/>
                <w:sz w:val="20"/>
                <w:szCs w:val="20"/>
              </w:rPr>
              <w:t>cerrado</w:t>
            </w:r>
            <w:r w:rsidR="005E604F" w:rsidRPr="00061BB1">
              <w:rPr>
                <w:rFonts w:ascii="Arial" w:hAnsi="Arial" w:cs="Arial"/>
                <w:sz w:val="20"/>
                <w:szCs w:val="20"/>
              </w:rPr>
              <w:t>s</w:t>
            </w:r>
            <w:r w:rsidRPr="00061BB1">
              <w:rPr>
                <w:rFonts w:ascii="Arial" w:hAnsi="Arial" w:cs="Arial"/>
                <w:sz w:val="20"/>
                <w:szCs w:val="20"/>
              </w:rPr>
              <w:t xml:space="preserve"> de manera inviolable que contiene</w:t>
            </w:r>
            <w:r w:rsidR="005E604F" w:rsidRPr="00061BB1">
              <w:rPr>
                <w:rFonts w:ascii="Arial" w:hAnsi="Arial" w:cs="Arial"/>
                <w:sz w:val="20"/>
                <w:szCs w:val="20"/>
              </w:rPr>
              <w:t>n</w:t>
            </w:r>
            <w:r w:rsidRPr="00061BB1">
              <w:rPr>
                <w:rFonts w:ascii="Arial" w:hAnsi="Arial" w:cs="Arial"/>
                <w:sz w:val="20"/>
                <w:szCs w:val="20"/>
              </w:rPr>
              <w:t xml:space="preserve"> la</w:t>
            </w:r>
            <w:r w:rsidR="005E604F" w:rsidRPr="00061BB1">
              <w:rPr>
                <w:rFonts w:ascii="Arial" w:hAnsi="Arial" w:cs="Arial"/>
                <w:sz w:val="20"/>
                <w:szCs w:val="20"/>
              </w:rPr>
              <w:t>s</w:t>
            </w:r>
            <w:r w:rsidRPr="00061BB1">
              <w:rPr>
                <w:rFonts w:ascii="Arial" w:hAnsi="Arial" w:cs="Arial"/>
                <w:sz w:val="20"/>
                <w:szCs w:val="20"/>
              </w:rPr>
              <w:t xml:space="preserve"> propuesta</w:t>
            </w:r>
            <w:r w:rsidR="005E604F" w:rsidRPr="00061BB1">
              <w:rPr>
                <w:rFonts w:ascii="Arial" w:hAnsi="Arial" w:cs="Arial"/>
                <w:sz w:val="20"/>
                <w:szCs w:val="20"/>
              </w:rPr>
              <w:t>s</w:t>
            </w:r>
            <w:r w:rsidRPr="00061BB1">
              <w:rPr>
                <w:rFonts w:ascii="Arial" w:hAnsi="Arial" w:cs="Arial"/>
                <w:sz w:val="20"/>
                <w:szCs w:val="20"/>
              </w:rPr>
              <w:t xml:space="preserve"> o proposici</w:t>
            </w:r>
            <w:r w:rsidR="005E604F" w:rsidRPr="00061BB1">
              <w:rPr>
                <w:rFonts w:ascii="Arial" w:hAnsi="Arial" w:cs="Arial"/>
                <w:sz w:val="20"/>
                <w:szCs w:val="20"/>
              </w:rPr>
              <w:t>ones</w:t>
            </w:r>
            <w:r w:rsidRPr="00061BB1">
              <w:rPr>
                <w:rFonts w:ascii="Arial" w:hAnsi="Arial" w:cs="Arial"/>
                <w:sz w:val="20"/>
                <w:szCs w:val="20"/>
              </w:rPr>
              <w:t xml:space="preserve"> del participante en cuyo interior se presenta</w:t>
            </w:r>
            <w:r w:rsidR="00B84813" w:rsidRPr="00061BB1">
              <w:rPr>
                <w:rFonts w:ascii="Arial" w:hAnsi="Arial" w:cs="Arial"/>
                <w:sz w:val="20"/>
                <w:szCs w:val="20"/>
              </w:rPr>
              <w:t>: 1)</w:t>
            </w:r>
            <w:r w:rsidRPr="00061BB1">
              <w:rPr>
                <w:rFonts w:ascii="Arial" w:hAnsi="Arial" w:cs="Arial"/>
                <w:sz w:val="20"/>
                <w:szCs w:val="20"/>
              </w:rPr>
              <w:t xml:space="preserve"> la propuesta técni</w:t>
            </w:r>
            <w:r w:rsidR="005E604F" w:rsidRPr="00061BB1">
              <w:rPr>
                <w:rFonts w:ascii="Arial" w:hAnsi="Arial" w:cs="Arial"/>
                <w:sz w:val="20"/>
                <w:szCs w:val="20"/>
              </w:rPr>
              <w:t>ca,</w:t>
            </w:r>
            <w:r w:rsidRPr="00061BB1">
              <w:rPr>
                <w:rFonts w:ascii="Arial" w:hAnsi="Arial" w:cs="Arial"/>
                <w:sz w:val="20"/>
                <w:szCs w:val="20"/>
              </w:rPr>
              <w:t xml:space="preserve"> </w:t>
            </w:r>
            <w:r w:rsidR="00B84813" w:rsidRPr="00061BB1">
              <w:rPr>
                <w:rFonts w:ascii="Arial" w:hAnsi="Arial" w:cs="Arial"/>
                <w:sz w:val="20"/>
                <w:szCs w:val="20"/>
              </w:rPr>
              <w:t xml:space="preserve">2) la propuesta </w:t>
            </w:r>
            <w:r w:rsidRPr="00061BB1">
              <w:rPr>
                <w:rFonts w:ascii="Arial" w:hAnsi="Arial" w:cs="Arial"/>
                <w:sz w:val="20"/>
                <w:szCs w:val="20"/>
              </w:rPr>
              <w:t>económica</w:t>
            </w:r>
            <w:r w:rsidR="005E604F" w:rsidRPr="00061BB1">
              <w:rPr>
                <w:rFonts w:ascii="Arial" w:hAnsi="Arial" w:cs="Arial"/>
                <w:sz w:val="20"/>
                <w:szCs w:val="20"/>
              </w:rPr>
              <w:t xml:space="preserve"> </w:t>
            </w:r>
            <w:r w:rsidR="00B84813" w:rsidRPr="00061BB1">
              <w:rPr>
                <w:rFonts w:ascii="Arial" w:hAnsi="Arial" w:cs="Arial"/>
                <w:sz w:val="20"/>
                <w:szCs w:val="20"/>
              </w:rPr>
              <w:t>y 3)</w:t>
            </w:r>
            <w:r w:rsidR="005E604F" w:rsidRPr="00061BB1">
              <w:rPr>
                <w:rFonts w:ascii="Arial" w:hAnsi="Arial" w:cs="Arial"/>
                <w:sz w:val="20"/>
                <w:szCs w:val="20"/>
              </w:rPr>
              <w:t xml:space="preserve"> </w:t>
            </w:r>
            <w:r w:rsidR="00B84813" w:rsidRPr="00061BB1">
              <w:rPr>
                <w:rFonts w:ascii="Arial" w:hAnsi="Arial" w:cs="Arial"/>
                <w:sz w:val="20"/>
                <w:szCs w:val="20"/>
              </w:rPr>
              <w:t>la acreditación de la personalidad jurídica</w:t>
            </w:r>
            <w:r w:rsidR="005E604F" w:rsidRPr="00061BB1">
              <w:rPr>
                <w:rFonts w:ascii="Arial" w:hAnsi="Arial"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ascii="Arial" w:hAnsi="Arial" w:cs="Arial"/>
                <w:b/>
                <w:sz w:val="20"/>
                <w:szCs w:val="24"/>
              </w:rPr>
            </w:pPr>
            <w:r w:rsidRPr="00061BB1">
              <w:rPr>
                <w:rFonts w:ascii="Arial" w:hAnsi="Arial" w:cs="Arial"/>
                <w:b/>
                <w:sz w:val="20"/>
                <w:szCs w:val="24"/>
              </w:rPr>
              <w:t>Aportación</w:t>
            </w:r>
            <w:r w:rsidR="00886770" w:rsidRPr="00061BB1">
              <w:rPr>
                <w:rFonts w:ascii="Arial" w:hAnsi="Arial" w:cs="Arial"/>
                <w:b/>
                <w:sz w:val="20"/>
                <w:szCs w:val="24"/>
              </w:rPr>
              <w:t xml:space="preserve"> </w:t>
            </w:r>
            <w:r w:rsidRPr="00061BB1">
              <w:rPr>
                <w:rFonts w:ascii="Arial" w:hAnsi="Arial"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jc w:val="both"/>
              <w:rPr>
                <w:rFonts w:ascii="Arial" w:hAnsi="Arial" w:cs="Arial"/>
                <w:sz w:val="20"/>
                <w:szCs w:val="20"/>
              </w:rPr>
            </w:pPr>
            <w:r w:rsidRPr="00061BB1">
              <w:rPr>
                <w:rFonts w:ascii="Arial" w:hAnsi="Arial" w:cs="Arial"/>
                <w:sz w:val="20"/>
                <w:szCs w:val="20"/>
              </w:rPr>
              <w:t>Retención del monto total de los contratos de bienes y</w:t>
            </w:r>
            <w:r w:rsidR="00061BB1">
              <w:rPr>
                <w:rFonts w:ascii="Arial" w:hAnsi="Arial" w:cs="Arial"/>
                <w:sz w:val="20"/>
                <w:szCs w:val="20"/>
              </w:rPr>
              <w:t>/o</w:t>
            </w:r>
            <w:r w:rsidRPr="00061BB1">
              <w:rPr>
                <w:rFonts w:ascii="Arial" w:hAnsi="Arial" w:cs="Arial"/>
                <w:sz w:val="20"/>
                <w:szCs w:val="20"/>
              </w:rPr>
              <w:t xml:space="preserve"> servicios antes de I</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V</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A</w:t>
            </w:r>
            <w:r w:rsidR="00D57DA5" w:rsidRPr="00061BB1">
              <w:rPr>
                <w:rFonts w:ascii="Arial" w:hAnsi="Arial" w:cs="Arial"/>
                <w:sz w:val="20"/>
                <w:szCs w:val="20"/>
              </w:rPr>
              <w:t>.</w:t>
            </w:r>
            <w:r w:rsidR="00092B91" w:rsidRPr="00061BB1">
              <w:rPr>
                <w:rFonts w:ascii="Arial" w:hAnsi="Arial" w:cs="Arial"/>
                <w:sz w:val="20"/>
                <w:szCs w:val="20"/>
              </w:rPr>
              <w:t xml:space="preserve">, </w:t>
            </w:r>
            <w:r w:rsidRPr="00061BB1">
              <w:rPr>
                <w:rFonts w:ascii="Arial" w:hAnsi="Arial" w:cs="Arial"/>
                <w:sz w:val="20"/>
                <w:szCs w:val="20"/>
              </w:rPr>
              <w:t>que será aportado al Fondo Impulso Jalisco, equivalente al 0.5 punto cinco por ciento del valor asignado, previa declaración</w:t>
            </w:r>
            <w:r w:rsidR="00D57DA5" w:rsidRPr="00061BB1">
              <w:rPr>
                <w:rFonts w:ascii="Arial" w:hAnsi="Arial" w:cs="Arial"/>
                <w:sz w:val="20"/>
                <w:szCs w:val="20"/>
              </w:rPr>
              <w:t xml:space="preserve"> </w:t>
            </w:r>
            <w:r w:rsidRPr="00061BB1">
              <w:rPr>
                <w:rFonts w:ascii="Arial" w:hAnsi="Arial"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ascii="Arial" w:hAnsi="Arial" w:cs="Arial"/>
                <w:b/>
                <w:sz w:val="20"/>
                <w:szCs w:val="24"/>
              </w:rPr>
            </w:pPr>
            <w:r w:rsidRPr="00061BB1">
              <w:rPr>
                <w:rFonts w:ascii="Arial" w:hAnsi="Arial" w:cs="Arial"/>
                <w:b/>
                <w:sz w:val="20"/>
                <w:szCs w:val="24"/>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ascii="Arial" w:hAnsi="Arial" w:cs="Arial"/>
                <w:b/>
                <w:sz w:val="20"/>
                <w:szCs w:val="24"/>
              </w:rPr>
            </w:pPr>
            <w:r w:rsidRPr="00061BB1">
              <w:rPr>
                <w:rFonts w:ascii="Arial" w:hAnsi="Arial" w:cs="Arial"/>
                <w:b/>
                <w:sz w:val="20"/>
                <w:szCs w:val="24"/>
              </w:rPr>
              <w:t>Proveedor o</w:t>
            </w:r>
            <w:r w:rsidR="00886770" w:rsidRPr="00061BB1">
              <w:rPr>
                <w:rFonts w:ascii="Arial" w:hAnsi="Arial" w:cs="Arial"/>
                <w:b/>
                <w:sz w:val="20"/>
                <w:szCs w:val="24"/>
              </w:rPr>
              <w:t xml:space="preserve"> </w:t>
            </w:r>
            <w:r w:rsidRPr="00061BB1">
              <w:rPr>
                <w:rFonts w:ascii="Arial" w:hAnsi="Arial"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ascii="Arial" w:hAnsi="Arial" w:cs="Arial"/>
                <w:b/>
                <w:sz w:val="20"/>
              </w:rPr>
            </w:pPr>
            <w:r w:rsidRPr="00061BB1">
              <w:rPr>
                <w:rFonts w:ascii="Arial" w:hAnsi="Arial" w:cs="Arial"/>
                <w:b/>
                <w:sz w:val="20"/>
              </w:rPr>
              <w:t xml:space="preserve">I. </w:t>
            </w:r>
            <w:r w:rsidR="00E87FCF" w:rsidRPr="00061BB1">
              <w:rPr>
                <w:rFonts w:ascii="Arial" w:hAnsi="Arial" w:cs="Arial"/>
                <w:b/>
                <w:sz w:val="20"/>
              </w:rPr>
              <w:t>V.</w:t>
            </w:r>
            <w:r w:rsidRPr="00061BB1">
              <w:rPr>
                <w:rFonts w:ascii="Arial" w:hAnsi="Arial" w:cs="Arial"/>
                <w:b/>
                <w:sz w:val="20"/>
              </w:rPr>
              <w:t xml:space="preserve"> </w:t>
            </w:r>
            <w:r w:rsidR="00E87FCF" w:rsidRPr="00061BB1">
              <w:rPr>
                <w:rFonts w:ascii="Arial" w:hAnsi="Arial"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ascii="Arial" w:hAnsi="Arial" w:cs="Arial"/>
                <w:b/>
                <w:sz w:val="20"/>
                <w:szCs w:val="24"/>
              </w:rPr>
            </w:pPr>
            <w:r w:rsidRPr="00061BB1">
              <w:rPr>
                <w:rFonts w:ascii="Arial" w:hAnsi="Arial" w:cs="Arial"/>
                <w:b/>
                <w:sz w:val="20"/>
                <w:szCs w:val="24"/>
              </w:rPr>
              <w:lastRenderedPageBreak/>
              <w:t>Área de</w:t>
            </w:r>
            <w:r w:rsidR="00E87FCF" w:rsidRPr="00061BB1">
              <w:rPr>
                <w:rFonts w:ascii="Arial" w:hAnsi="Arial"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jc w:val="both"/>
              <w:rPr>
                <w:rFonts w:ascii="Arial" w:hAnsi="Arial" w:cs="Arial"/>
                <w:sz w:val="20"/>
                <w:szCs w:val="20"/>
              </w:rPr>
            </w:pPr>
            <w:r w:rsidRPr="00061BB1">
              <w:rPr>
                <w:rFonts w:ascii="Arial" w:hAnsi="Arial" w:cs="Arial"/>
                <w:sz w:val="20"/>
                <w:szCs w:val="20"/>
              </w:rPr>
              <w:t>La unidad administrativa responsable de las adquisiciones, o arrendamientos de bienes y</w:t>
            </w:r>
            <w:r w:rsidR="001D3950">
              <w:rPr>
                <w:rFonts w:ascii="Arial" w:hAnsi="Arial" w:cs="Arial"/>
                <w:sz w:val="20"/>
                <w:szCs w:val="20"/>
              </w:rPr>
              <w:t>/o</w:t>
            </w:r>
            <w:r w:rsidRPr="00061BB1">
              <w:rPr>
                <w:rFonts w:ascii="Arial" w:hAnsi="Arial"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ascii="Arial" w:hAnsi="Arial" w:cs="Arial"/>
                <w:b/>
                <w:sz w:val="20"/>
                <w:szCs w:val="24"/>
              </w:rPr>
            </w:pPr>
            <w:r w:rsidRPr="00061BB1">
              <w:rPr>
                <w:rFonts w:ascii="Arial" w:hAnsi="Arial"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Fondo c</w:t>
            </w:r>
            <w:r w:rsidR="00E87FCF" w:rsidRPr="00061BB1">
              <w:rPr>
                <w:rFonts w:ascii="Arial" w:hAnsi="Arial"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ascii="Arial" w:hAnsi="Arial" w:cs="Arial"/>
                <w:b/>
                <w:sz w:val="20"/>
                <w:szCs w:val="24"/>
              </w:rPr>
            </w:pPr>
            <w:r w:rsidRPr="00061BB1">
              <w:rPr>
                <w:rFonts w:ascii="Arial" w:hAnsi="Arial"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jc w:val="both"/>
              <w:rPr>
                <w:rFonts w:ascii="Arial" w:hAnsi="Arial" w:cs="Arial"/>
                <w:sz w:val="20"/>
                <w:szCs w:val="20"/>
              </w:rPr>
            </w:pPr>
            <w:r w:rsidRPr="00061BB1">
              <w:rPr>
                <w:rFonts w:ascii="Arial" w:hAnsi="Arial" w:cs="Arial"/>
                <w:sz w:val="20"/>
                <w:szCs w:val="20"/>
              </w:rPr>
              <w:t>Unidad de Vigilancia del</w:t>
            </w:r>
            <w:r w:rsidR="00886770" w:rsidRPr="00061BB1">
              <w:rPr>
                <w:rFonts w:ascii="Arial" w:hAnsi="Arial" w:cs="Arial"/>
                <w:sz w:val="20"/>
                <w:szCs w:val="20"/>
              </w:rPr>
              <w:t xml:space="preserve"> Congreso del Estado de Jalisco con domicilio en</w:t>
            </w:r>
            <w:r w:rsidRPr="00061BB1">
              <w:rPr>
                <w:rFonts w:ascii="Arial" w:hAnsi="Arial" w:cs="Arial"/>
                <w:sz w:val="20"/>
                <w:szCs w:val="20"/>
              </w:rPr>
              <w:t xml:space="preserve"> </w:t>
            </w:r>
            <w:r w:rsidR="00D57DA5" w:rsidRPr="00061BB1">
              <w:rPr>
                <w:rFonts w:ascii="Arial" w:hAnsi="Arial" w:cs="Arial"/>
                <w:sz w:val="20"/>
                <w:szCs w:val="20"/>
              </w:rPr>
              <w:t>a</w:t>
            </w:r>
            <w:r w:rsidRPr="00061BB1">
              <w:rPr>
                <w:rFonts w:ascii="Arial" w:hAnsi="Arial"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ascii="Arial" w:hAnsi="Arial" w:cs="Arial"/>
                <w:b/>
                <w:sz w:val="20"/>
                <w:szCs w:val="24"/>
              </w:rPr>
            </w:pPr>
            <w:r w:rsidRPr="00061BB1">
              <w:rPr>
                <w:rFonts w:ascii="Arial" w:hAnsi="Arial"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jc w:val="both"/>
              <w:rPr>
                <w:rFonts w:ascii="Arial" w:hAnsi="Arial" w:cs="Arial"/>
                <w:sz w:val="20"/>
                <w:szCs w:val="20"/>
              </w:rPr>
            </w:pPr>
            <w:r w:rsidRPr="00061BB1">
              <w:rPr>
                <w:rFonts w:ascii="Arial" w:hAnsi="Arial" w:cs="Arial"/>
                <w:sz w:val="20"/>
                <w:szCs w:val="20"/>
              </w:rPr>
              <w:t>Servicio</w:t>
            </w:r>
            <w:r w:rsidR="00E87FCF" w:rsidRPr="00061BB1">
              <w:rPr>
                <w:rFonts w:ascii="Arial" w:hAnsi="Arial"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ascii="Arial" w:hAnsi="Arial" w:cs="Arial"/>
                <w:b/>
                <w:sz w:val="20"/>
                <w:szCs w:val="24"/>
              </w:rPr>
            </w:pPr>
            <w:r w:rsidRPr="00061BB1">
              <w:rPr>
                <w:rFonts w:ascii="Arial" w:hAnsi="Arial"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Lo</w:t>
            </w:r>
            <w:r w:rsidR="00E87FCF" w:rsidRPr="00061BB1">
              <w:rPr>
                <w:rFonts w:ascii="Arial" w:hAnsi="Arial"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ascii="Arial" w:hAnsi="Arial" w:cs="Arial"/>
                <w:b/>
                <w:sz w:val="20"/>
                <w:szCs w:val="24"/>
              </w:rPr>
            </w:pPr>
            <w:r w:rsidRPr="00061BB1">
              <w:rPr>
                <w:rFonts w:ascii="Arial" w:hAnsi="Arial"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jc w:val="both"/>
              <w:rPr>
                <w:rFonts w:ascii="Arial" w:hAnsi="Arial" w:cs="Arial"/>
                <w:sz w:val="20"/>
                <w:szCs w:val="20"/>
              </w:rPr>
            </w:pPr>
            <w:r w:rsidRPr="00061BB1">
              <w:rPr>
                <w:rFonts w:ascii="Arial" w:hAnsi="Arial"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ascii="Arial" w:hAnsi="Arial" w:cs="Arial"/>
                <w:b/>
                <w:sz w:val="20"/>
                <w:szCs w:val="24"/>
              </w:rPr>
            </w:pPr>
            <w:r w:rsidRPr="00061BB1">
              <w:rPr>
                <w:rFonts w:ascii="Arial" w:hAnsi="Arial"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jc w:val="both"/>
              <w:rPr>
                <w:rFonts w:ascii="Arial" w:hAnsi="Arial" w:cs="Arial"/>
                <w:sz w:val="20"/>
                <w:szCs w:val="20"/>
              </w:rPr>
            </w:pPr>
            <w:r w:rsidRPr="00061BB1">
              <w:rPr>
                <w:rFonts w:ascii="Arial" w:hAnsi="Arial"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Pr>
                <w:rFonts w:ascii="Arial" w:hAnsi="Arial" w:cs="Arial"/>
                <w:sz w:val="20"/>
                <w:szCs w:val="20"/>
              </w:rPr>
              <w:t>do lo estipulado en el contrato.</w:t>
            </w:r>
          </w:p>
        </w:tc>
      </w:tr>
    </w:tbl>
    <w:p w14:paraId="36DA08FD" w14:textId="0536BC64" w:rsidR="00E87FCF" w:rsidRDefault="00E87FCF" w:rsidP="00E87FCF">
      <w:pPr>
        <w:jc w:val="both"/>
        <w:rPr>
          <w:rFonts w:ascii="Arial" w:hAnsi="Arial" w:cs="Arial"/>
          <w:b/>
          <w:sz w:val="24"/>
          <w:szCs w:val="24"/>
        </w:rPr>
      </w:pPr>
    </w:p>
    <w:p w14:paraId="1FE5F849" w14:textId="08665912" w:rsidR="00CB1097" w:rsidRPr="00CB1097" w:rsidRDefault="00CB1097" w:rsidP="00E87FCF">
      <w:pPr>
        <w:jc w:val="both"/>
        <w:rPr>
          <w:rFonts w:ascii="Arial" w:hAnsi="Arial" w:cs="Arial"/>
          <w:spacing w:val="-1"/>
          <w:sz w:val="24"/>
          <w:szCs w:val="24"/>
        </w:rPr>
      </w:pPr>
      <w:r w:rsidRPr="00CB1097">
        <w:rPr>
          <w:rFonts w:ascii="Arial" w:hAnsi="Arial" w:cs="Arial"/>
          <w:spacing w:val="-1"/>
          <w:sz w:val="24"/>
          <w:szCs w:val="24"/>
        </w:rPr>
        <w:t>Además de lo establecido en el artículo 2</w:t>
      </w:r>
      <w:r>
        <w:rPr>
          <w:rFonts w:ascii="Arial" w:hAnsi="Arial" w:cs="Arial"/>
          <w:spacing w:val="-1"/>
          <w:sz w:val="24"/>
          <w:szCs w:val="24"/>
        </w:rPr>
        <w:t xml:space="preserve"> de la Ley</w:t>
      </w:r>
      <w:r w:rsidR="001D3950">
        <w:rPr>
          <w:rFonts w:ascii="Arial" w:hAnsi="Arial" w:cs="Arial"/>
          <w:spacing w:val="-1"/>
          <w:sz w:val="24"/>
          <w:szCs w:val="24"/>
        </w:rPr>
        <w:t xml:space="preserve"> de Compras Gubernamentales Enajenaciones y Contratación de Servicios del E</w:t>
      </w:r>
      <w:r>
        <w:rPr>
          <w:rFonts w:ascii="Arial" w:hAnsi="Arial" w:cs="Arial"/>
          <w:spacing w:val="-1"/>
          <w:sz w:val="24"/>
          <w:szCs w:val="24"/>
        </w:rPr>
        <w:t xml:space="preserve">stado de Jalisco y sus municipios.  </w:t>
      </w:r>
    </w:p>
    <w:p w14:paraId="18040F67" w14:textId="220E3E4C" w:rsidR="001D3950" w:rsidRPr="001D3950" w:rsidRDefault="00E87FCF" w:rsidP="00715B8F">
      <w:pPr>
        <w:pStyle w:val="Ttulo1"/>
      </w:pPr>
      <w:bookmarkStart w:id="1" w:name="_Toc135041679"/>
      <w:r w:rsidRPr="00061BB1">
        <w:t>2. CA</w:t>
      </w:r>
      <w:r w:rsidR="00FB14E7" w:rsidRPr="00061BB1">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2126"/>
        <w:gridCol w:w="2410"/>
        <w:gridCol w:w="1559"/>
      </w:tblGrid>
      <w:tr w:rsidR="00E87FCF" w:rsidRPr="009E15A4" w14:paraId="79372FF2" w14:textId="77777777" w:rsidTr="001D3950">
        <w:tc>
          <w:tcPr>
            <w:tcW w:w="562" w:type="dxa"/>
            <w:shd w:val="clear" w:color="auto" w:fill="BFBFBF" w:themeFill="background1" w:themeFillShade="BF"/>
            <w:vAlign w:val="center"/>
          </w:tcPr>
          <w:p w14:paraId="5EF15E71" w14:textId="3AEEEFAD" w:rsidR="00E87FCF" w:rsidRPr="009E15A4" w:rsidRDefault="00886770" w:rsidP="001D3950">
            <w:pPr>
              <w:jc w:val="center"/>
              <w:rPr>
                <w:rFonts w:ascii="Arial" w:hAnsi="Arial" w:cs="Arial"/>
                <w:b/>
                <w:sz w:val="20"/>
                <w:szCs w:val="20"/>
              </w:rPr>
            </w:pPr>
            <w:r w:rsidRPr="009E15A4">
              <w:rPr>
                <w:rFonts w:ascii="Arial" w:hAnsi="Arial"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Actos</w:t>
            </w:r>
          </w:p>
        </w:tc>
        <w:tc>
          <w:tcPr>
            <w:tcW w:w="2126" w:type="dxa"/>
            <w:shd w:val="clear" w:color="auto" w:fill="BFBFBF" w:themeFill="background1" w:themeFillShade="BF"/>
            <w:vAlign w:val="center"/>
          </w:tcPr>
          <w:p w14:paraId="41D2C46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Hora</w:t>
            </w:r>
          </w:p>
        </w:tc>
        <w:tc>
          <w:tcPr>
            <w:tcW w:w="1559" w:type="dxa"/>
            <w:shd w:val="clear" w:color="auto" w:fill="BFBFBF" w:themeFill="background1" w:themeFillShade="BF"/>
            <w:vAlign w:val="center"/>
          </w:tcPr>
          <w:p w14:paraId="2E010C0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Lugar</w:t>
            </w:r>
          </w:p>
        </w:tc>
      </w:tr>
      <w:tr w:rsidR="00E87FCF" w:rsidRPr="009E15A4" w14:paraId="529B61CA" w14:textId="77777777" w:rsidTr="00FA3609">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ascii="Arial" w:hAnsi="Arial" w:cs="Arial"/>
                <w:b/>
                <w:sz w:val="20"/>
                <w:szCs w:val="20"/>
              </w:rPr>
            </w:pPr>
            <w:r w:rsidRPr="009E15A4">
              <w:rPr>
                <w:rFonts w:ascii="Arial" w:hAnsi="Arial" w:cs="Arial"/>
                <w:b/>
                <w:sz w:val="20"/>
                <w:szCs w:val="20"/>
              </w:rPr>
              <w:t>1</w:t>
            </w:r>
          </w:p>
        </w:tc>
        <w:tc>
          <w:tcPr>
            <w:tcW w:w="2410" w:type="dxa"/>
            <w:vAlign w:val="center"/>
          </w:tcPr>
          <w:p w14:paraId="47AE44B7" w14:textId="77777777" w:rsidR="00E87FCF" w:rsidRPr="009E15A4" w:rsidRDefault="00E87FCF" w:rsidP="00886770">
            <w:pPr>
              <w:rPr>
                <w:rFonts w:ascii="Arial" w:hAnsi="Arial" w:cs="Arial"/>
                <w:sz w:val="20"/>
                <w:szCs w:val="20"/>
              </w:rPr>
            </w:pPr>
            <w:r w:rsidRPr="009E15A4">
              <w:rPr>
                <w:rFonts w:ascii="Arial" w:hAnsi="Arial" w:cs="Arial"/>
                <w:sz w:val="20"/>
                <w:szCs w:val="20"/>
              </w:rPr>
              <w:t>Publicación</w:t>
            </w:r>
          </w:p>
          <w:p w14:paraId="038F05A3" w14:textId="7A2F8D5C" w:rsidR="00E87FCF" w:rsidRPr="009E15A4" w:rsidRDefault="001D3950" w:rsidP="00886770">
            <w:pPr>
              <w:rPr>
                <w:rFonts w:ascii="Arial" w:hAnsi="Arial" w:cs="Arial"/>
                <w:sz w:val="20"/>
                <w:szCs w:val="20"/>
              </w:rPr>
            </w:pPr>
            <w:r w:rsidRPr="009E15A4">
              <w:rPr>
                <w:rFonts w:ascii="Arial" w:hAnsi="Arial" w:cs="Arial"/>
                <w:sz w:val="20"/>
                <w:szCs w:val="20"/>
              </w:rPr>
              <w:t>de convocatoria/b</w:t>
            </w:r>
            <w:r w:rsidR="00E87FCF" w:rsidRPr="009E15A4">
              <w:rPr>
                <w:rFonts w:ascii="Arial" w:hAnsi="Arial" w:cs="Arial"/>
                <w:sz w:val="20"/>
                <w:szCs w:val="20"/>
              </w:rPr>
              <w:t>ases.</w:t>
            </w:r>
          </w:p>
        </w:tc>
        <w:tc>
          <w:tcPr>
            <w:tcW w:w="2126" w:type="dxa"/>
            <w:shd w:val="clear" w:color="auto" w:fill="auto"/>
            <w:vAlign w:val="center"/>
          </w:tcPr>
          <w:p w14:paraId="20D7F9EF" w14:textId="3EB2F75E" w:rsidR="00E87FCF" w:rsidRPr="00FA3609" w:rsidRDefault="00480994" w:rsidP="00D64C21">
            <w:pPr>
              <w:jc w:val="both"/>
              <w:rPr>
                <w:rFonts w:ascii="Arial" w:hAnsi="Arial" w:cs="Arial"/>
                <w:sz w:val="20"/>
                <w:szCs w:val="20"/>
              </w:rPr>
            </w:pPr>
            <w:r>
              <w:rPr>
                <w:rFonts w:ascii="Arial" w:hAnsi="Arial" w:cs="Arial"/>
                <w:sz w:val="20"/>
                <w:szCs w:val="20"/>
              </w:rPr>
              <w:t>14</w:t>
            </w:r>
            <w:r w:rsidR="00EC7D07">
              <w:rPr>
                <w:rFonts w:ascii="Arial" w:hAnsi="Arial" w:cs="Arial"/>
                <w:sz w:val="20"/>
                <w:szCs w:val="20"/>
              </w:rPr>
              <w:t xml:space="preserve"> de </w:t>
            </w:r>
            <w:r w:rsidR="005C6646">
              <w:rPr>
                <w:rFonts w:ascii="Arial" w:hAnsi="Arial" w:cs="Arial"/>
                <w:sz w:val="20"/>
                <w:szCs w:val="20"/>
              </w:rPr>
              <w:t>noviembre</w:t>
            </w:r>
            <w:r w:rsidR="00D73BA5" w:rsidRPr="00FA3609">
              <w:rPr>
                <w:rFonts w:ascii="Arial" w:hAnsi="Arial" w:cs="Arial"/>
                <w:sz w:val="20"/>
                <w:szCs w:val="20"/>
              </w:rPr>
              <w:t xml:space="preserve"> de</w:t>
            </w:r>
            <w:r w:rsidR="004B36AC" w:rsidRPr="00FA3609">
              <w:rPr>
                <w:rFonts w:ascii="Arial" w:hAnsi="Arial" w:cs="Arial"/>
                <w:sz w:val="20"/>
                <w:szCs w:val="20"/>
              </w:rPr>
              <w:t xml:space="preserve"> 2024</w:t>
            </w:r>
            <w:r w:rsidR="00F9166E" w:rsidRPr="00FA3609">
              <w:rPr>
                <w:rFonts w:ascii="Arial" w:hAnsi="Arial" w:cs="Arial"/>
                <w:sz w:val="20"/>
                <w:szCs w:val="20"/>
              </w:rPr>
              <w:t xml:space="preserve"> </w:t>
            </w:r>
          </w:p>
        </w:tc>
        <w:tc>
          <w:tcPr>
            <w:tcW w:w="2410" w:type="dxa"/>
            <w:shd w:val="clear" w:color="auto" w:fill="auto"/>
            <w:vAlign w:val="center"/>
          </w:tcPr>
          <w:p w14:paraId="189C16C0" w14:textId="77777777" w:rsidR="00E87FCF" w:rsidRPr="00FA3609" w:rsidRDefault="00E87FCF" w:rsidP="00D25F1E">
            <w:pPr>
              <w:jc w:val="both"/>
              <w:rPr>
                <w:rFonts w:ascii="Arial" w:hAnsi="Arial" w:cs="Arial"/>
                <w:sz w:val="20"/>
                <w:szCs w:val="20"/>
              </w:rPr>
            </w:pPr>
            <w:r w:rsidRPr="00FA3609">
              <w:rPr>
                <w:rFonts w:ascii="Arial" w:hAnsi="Arial" w:cs="Arial"/>
                <w:sz w:val="20"/>
                <w:szCs w:val="20"/>
              </w:rPr>
              <w:t xml:space="preserve">Portal ASEJ: </w:t>
            </w:r>
          </w:p>
          <w:p w14:paraId="37217DD2" w14:textId="77777777" w:rsidR="00E87FCF" w:rsidRPr="00FA3609" w:rsidRDefault="002205F3" w:rsidP="00D25F1E">
            <w:pPr>
              <w:jc w:val="both"/>
              <w:rPr>
                <w:rFonts w:ascii="Arial" w:hAnsi="Arial" w:cs="Arial"/>
                <w:sz w:val="20"/>
                <w:szCs w:val="20"/>
              </w:rPr>
            </w:pPr>
            <w:hyperlink r:id="rId8" w:history="1">
              <w:r w:rsidR="00E87FCF" w:rsidRPr="00FA3609">
                <w:rPr>
                  <w:rStyle w:val="Hipervnculo"/>
                  <w:rFonts w:ascii="Arial" w:hAnsi="Arial" w:cs="Arial"/>
                  <w:sz w:val="18"/>
                  <w:szCs w:val="20"/>
                </w:rPr>
                <w:t>https://www.asej.gob.mx/transparencia_asej/convocatorias</w:t>
              </w:r>
            </w:hyperlink>
            <w:r w:rsidR="00E87FCF" w:rsidRPr="00FA3609">
              <w:rPr>
                <w:rFonts w:ascii="Arial" w:hAnsi="Arial" w:cs="Arial"/>
                <w:sz w:val="18"/>
                <w:szCs w:val="20"/>
              </w:rPr>
              <w:t xml:space="preserve"> </w:t>
            </w:r>
          </w:p>
        </w:tc>
        <w:tc>
          <w:tcPr>
            <w:tcW w:w="1559" w:type="dxa"/>
            <w:vAlign w:val="center"/>
          </w:tcPr>
          <w:p w14:paraId="1AE4B25D" w14:textId="4ACC7FA0" w:rsidR="00E87FCF" w:rsidRPr="009E15A4" w:rsidRDefault="00886770" w:rsidP="00D25F1E">
            <w:pPr>
              <w:jc w:val="both"/>
              <w:rPr>
                <w:rFonts w:ascii="Arial" w:hAnsi="Arial" w:cs="Arial"/>
                <w:sz w:val="20"/>
                <w:szCs w:val="20"/>
              </w:rPr>
            </w:pPr>
            <w:r w:rsidRPr="009E15A4">
              <w:rPr>
                <w:rFonts w:ascii="Arial" w:hAnsi="Arial" w:cs="Arial"/>
                <w:sz w:val="20"/>
                <w:szCs w:val="20"/>
              </w:rPr>
              <w:t>Instalaciones de la ASEJ</w:t>
            </w:r>
          </w:p>
        </w:tc>
      </w:tr>
      <w:tr w:rsidR="005B32ED" w:rsidRPr="009E15A4" w14:paraId="2DF56DC7" w14:textId="77777777" w:rsidTr="00EC7D07">
        <w:trPr>
          <w:trHeight w:val="920"/>
        </w:trPr>
        <w:tc>
          <w:tcPr>
            <w:tcW w:w="562" w:type="dxa"/>
            <w:shd w:val="clear" w:color="auto" w:fill="BFBFBF" w:themeFill="background1" w:themeFillShade="BF"/>
            <w:vAlign w:val="center"/>
          </w:tcPr>
          <w:p w14:paraId="1285786F" w14:textId="0CECF18A" w:rsidR="005B32ED" w:rsidRPr="009E15A4" w:rsidRDefault="005B32ED" w:rsidP="004E183F">
            <w:pPr>
              <w:jc w:val="center"/>
              <w:rPr>
                <w:rFonts w:ascii="Arial" w:hAnsi="Arial" w:cs="Arial"/>
                <w:b/>
                <w:sz w:val="20"/>
                <w:szCs w:val="20"/>
              </w:rPr>
            </w:pPr>
            <w:r w:rsidRPr="009E15A4">
              <w:rPr>
                <w:rFonts w:ascii="Arial" w:hAnsi="Arial" w:cs="Arial"/>
                <w:b/>
                <w:sz w:val="20"/>
                <w:szCs w:val="20"/>
              </w:rPr>
              <w:t>2</w:t>
            </w:r>
          </w:p>
        </w:tc>
        <w:tc>
          <w:tcPr>
            <w:tcW w:w="2410" w:type="dxa"/>
            <w:vAlign w:val="center"/>
          </w:tcPr>
          <w:p w14:paraId="256A0687" w14:textId="78FAE4DD" w:rsidR="005B32ED" w:rsidRPr="009E15A4" w:rsidRDefault="005B32ED" w:rsidP="004E183F">
            <w:pPr>
              <w:rPr>
                <w:rFonts w:ascii="Arial" w:hAnsi="Arial" w:cs="Arial"/>
                <w:sz w:val="20"/>
                <w:szCs w:val="20"/>
              </w:rPr>
            </w:pPr>
            <w:r w:rsidRPr="009E15A4">
              <w:rPr>
                <w:rFonts w:ascii="Arial" w:hAnsi="Arial" w:cs="Arial"/>
                <w:sz w:val="20"/>
                <w:szCs w:val="20"/>
              </w:rPr>
              <w:t>Visita guiada.</w:t>
            </w:r>
          </w:p>
        </w:tc>
        <w:tc>
          <w:tcPr>
            <w:tcW w:w="4536" w:type="dxa"/>
            <w:gridSpan w:val="2"/>
            <w:vAlign w:val="center"/>
          </w:tcPr>
          <w:p w14:paraId="3A0D77D1" w14:textId="4C946A8C" w:rsidR="005B32ED" w:rsidRDefault="00480994" w:rsidP="005B32ED">
            <w:pPr>
              <w:jc w:val="center"/>
              <w:rPr>
                <w:rFonts w:ascii="Arial" w:hAnsi="Arial" w:cs="Arial"/>
                <w:sz w:val="20"/>
                <w:szCs w:val="20"/>
              </w:rPr>
            </w:pPr>
            <w:r>
              <w:rPr>
                <w:rFonts w:ascii="Arial" w:hAnsi="Arial" w:cs="Arial"/>
                <w:sz w:val="20"/>
                <w:szCs w:val="20"/>
              </w:rPr>
              <w:t>15</w:t>
            </w:r>
            <w:r w:rsidR="00EC7D07">
              <w:rPr>
                <w:rFonts w:ascii="Arial" w:hAnsi="Arial" w:cs="Arial"/>
                <w:sz w:val="20"/>
                <w:szCs w:val="20"/>
              </w:rPr>
              <w:t xml:space="preserve"> de noviembre</w:t>
            </w:r>
            <w:r w:rsidR="00EC7D07" w:rsidRPr="00FA3609">
              <w:rPr>
                <w:rFonts w:ascii="Arial" w:hAnsi="Arial" w:cs="Arial"/>
                <w:sz w:val="20"/>
                <w:szCs w:val="20"/>
              </w:rPr>
              <w:t xml:space="preserve"> de 2024 </w:t>
            </w:r>
            <w:r w:rsidR="005B32ED">
              <w:rPr>
                <w:rFonts w:ascii="Arial" w:hAnsi="Arial" w:cs="Arial"/>
                <w:sz w:val="20"/>
                <w:szCs w:val="20"/>
              </w:rPr>
              <w:t>a las 9:00 horas</w:t>
            </w:r>
          </w:p>
          <w:p w14:paraId="5EA4C9F6" w14:textId="77777777" w:rsidR="005B32ED" w:rsidRDefault="005B32ED" w:rsidP="005B32ED">
            <w:pPr>
              <w:jc w:val="center"/>
              <w:rPr>
                <w:rFonts w:ascii="Arial" w:hAnsi="Arial" w:cs="Arial"/>
                <w:b/>
                <w:sz w:val="20"/>
                <w:szCs w:val="20"/>
              </w:rPr>
            </w:pPr>
            <w:r>
              <w:rPr>
                <w:rFonts w:ascii="Arial" w:hAnsi="Arial" w:cs="Arial"/>
                <w:b/>
                <w:sz w:val="20"/>
                <w:szCs w:val="20"/>
                <w:highlight w:val="yellow"/>
              </w:rPr>
              <w:t>CON CARÁCTER OBLIGATORIO</w:t>
            </w:r>
          </w:p>
          <w:p w14:paraId="7E481BBF" w14:textId="73005025" w:rsidR="00EC7D07" w:rsidRPr="00EC7D07" w:rsidRDefault="00EC7D07" w:rsidP="005B32ED">
            <w:pPr>
              <w:jc w:val="center"/>
              <w:rPr>
                <w:rFonts w:ascii="Arial" w:hAnsi="Arial" w:cs="Arial"/>
                <w:sz w:val="20"/>
                <w:szCs w:val="20"/>
              </w:rPr>
            </w:pPr>
            <w:r>
              <w:rPr>
                <w:rFonts w:ascii="Arial" w:hAnsi="Arial" w:cs="Arial"/>
                <w:sz w:val="20"/>
                <w:szCs w:val="20"/>
              </w:rPr>
              <w:t>En apego a lo señalado por el artículo</w:t>
            </w:r>
            <w:r w:rsidR="006608AC">
              <w:rPr>
                <w:rFonts w:ascii="Arial" w:hAnsi="Arial" w:cs="Arial"/>
                <w:sz w:val="20"/>
                <w:szCs w:val="20"/>
              </w:rPr>
              <w:t xml:space="preserve"> 59, numeral 1, fracción</w:t>
            </w:r>
            <w:r w:rsidR="002205F3">
              <w:rPr>
                <w:rFonts w:ascii="Arial" w:hAnsi="Arial" w:cs="Arial"/>
                <w:sz w:val="20"/>
                <w:szCs w:val="20"/>
              </w:rPr>
              <w:t xml:space="preserve"> V</w:t>
            </w:r>
            <w:bookmarkStart w:id="2" w:name="_GoBack"/>
            <w:bookmarkEnd w:id="2"/>
            <w:r w:rsidR="006608AC">
              <w:rPr>
                <w:rFonts w:ascii="Arial" w:hAnsi="Arial" w:cs="Arial"/>
                <w:sz w:val="20"/>
                <w:szCs w:val="20"/>
              </w:rPr>
              <w:t xml:space="preserve"> de la Ley</w:t>
            </w:r>
            <w:r>
              <w:rPr>
                <w:rFonts w:ascii="Arial" w:hAnsi="Arial" w:cs="Arial"/>
                <w:sz w:val="20"/>
                <w:szCs w:val="20"/>
              </w:rPr>
              <w:t>.</w:t>
            </w:r>
          </w:p>
        </w:tc>
        <w:tc>
          <w:tcPr>
            <w:tcW w:w="1559" w:type="dxa"/>
            <w:shd w:val="clear" w:color="auto" w:fill="auto"/>
            <w:vAlign w:val="center"/>
          </w:tcPr>
          <w:p w14:paraId="2F5D6B98" w14:textId="3DA39E4E" w:rsidR="005B32ED" w:rsidRPr="0033771D" w:rsidRDefault="005B32ED" w:rsidP="004E183F">
            <w:pPr>
              <w:jc w:val="both"/>
              <w:rPr>
                <w:rFonts w:ascii="Arial" w:hAnsi="Arial" w:cs="Arial"/>
                <w:sz w:val="20"/>
                <w:szCs w:val="20"/>
              </w:rPr>
            </w:pPr>
            <w:r w:rsidRPr="0033771D">
              <w:rPr>
                <w:rFonts w:ascii="Arial" w:hAnsi="Arial" w:cs="Arial"/>
                <w:sz w:val="20"/>
                <w:szCs w:val="20"/>
              </w:rPr>
              <w:t>Instalaciones de la ASEJ</w:t>
            </w:r>
          </w:p>
        </w:tc>
      </w:tr>
      <w:tr w:rsidR="00886770" w:rsidRPr="009E15A4" w14:paraId="6BCC4950" w14:textId="77777777" w:rsidTr="001D3950">
        <w:trPr>
          <w:trHeight w:val="920"/>
        </w:trPr>
        <w:tc>
          <w:tcPr>
            <w:tcW w:w="562" w:type="dxa"/>
            <w:shd w:val="clear" w:color="auto" w:fill="BFBFBF" w:themeFill="background1" w:themeFillShade="BF"/>
            <w:vAlign w:val="center"/>
          </w:tcPr>
          <w:p w14:paraId="43FD1B8E" w14:textId="1244E356" w:rsidR="00886770" w:rsidRPr="009E15A4" w:rsidRDefault="005B32ED" w:rsidP="001D3950">
            <w:pPr>
              <w:jc w:val="center"/>
              <w:rPr>
                <w:rFonts w:ascii="Arial" w:hAnsi="Arial" w:cs="Arial"/>
                <w:b/>
                <w:sz w:val="20"/>
                <w:szCs w:val="20"/>
              </w:rPr>
            </w:pPr>
            <w:r>
              <w:rPr>
                <w:rFonts w:ascii="Arial" w:hAnsi="Arial" w:cs="Arial"/>
                <w:b/>
                <w:sz w:val="20"/>
                <w:szCs w:val="20"/>
              </w:rPr>
              <w:lastRenderedPageBreak/>
              <w:t>3</w:t>
            </w:r>
          </w:p>
        </w:tc>
        <w:tc>
          <w:tcPr>
            <w:tcW w:w="2410" w:type="dxa"/>
            <w:vAlign w:val="center"/>
          </w:tcPr>
          <w:p w14:paraId="6016E256" w14:textId="5369ACA7" w:rsidR="00886770" w:rsidRPr="009E15A4" w:rsidRDefault="00886770" w:rsidP="00886770">
            <w:pPr>
              <w:rPr>
                <w:rFonts w:ascii="Arial" w:hAnsi="Arial" w:cs="Arial"/>
                <w:sz w:val="20"/>
                <w:szCs w:val="20"/>
              </w:rPr>
            </w:pPr>
            <w:r w:rsidRPr="009E15A4">
              <w:rPr>
                <w:rFonts w:ascii="Arial" w:hAnsi="Arial" w:cs="Arial"/>
                <w:sz w:val="20"/>
                <w:szCs w:val="20"/>
              </w:rPr>
              <w:t>Presentación de dudas</w:t>
            </w:r>
          </w:p>
        </w:tc>
        <w:tc>
          <w:tcPr>
            <w:tcW w:w="2126" w:type="dxa"/>
            <w:vAlign w:val="center"/>
          </w:tcPr>
          <w:p w14:paraId="68F5EF95" w14:textId="7117DD2B" w:rsidR="00886770" w:rsidRPr="009E15A4" w:rsidRDefault="00480994" w:rsidP="00D64C21">
            <w:pPr>
              <w:jc w:val="both"/>
              <w:rPr>
                <w:rFonts w:ascii="Arial" w:hAnsi="Arial" w:cs="Arial"/>
                <w:sz w:val="20"/>
                <w:szCs w:val="20"/>
              </w:rPr>
            </w:pPr>
            <w:r>
              <w:rPr>
                <w:rFonts w:ascii="Arial" w:hAnsi="Arial" w:cs="Arial"/>
                <w:sz w:val="20"/>
                <w:szCs w:val="20"/>
              </w:rPr>
              <w:t xml:space="preserve">19 de </w:t>
            </w:r>
            <w:r w:rsidR="005C6646">
              <w:rPr>
                <w:rFonts w:ascii="Arial" w:hAnsi="Arial" w:cs="Arial"/>
                <w:sz w:val="20"/>
                <w:szCs w:val="20"/>
              </w:rPr>
              <w:t>noviembre</w:t>
            </w:r>
            <w:r w:rsidR="00EB2361">
              <w:rPr>
                <w:rFonts w:ascii="Arial" w:hAnsi="Arial" w:cs="Arial"/>
                <w:sz w:val="20"/>
                <w:szCs w:val="20"/>
              </w:rPr>
              <w:t xml:space="preserve"> </w:t>
            </w:r>
            <w:r w:rsidR="001D3950" w:rsidRPr="009E15A4">
              <w:rPr>
                <w:rFonts w:ascii="Arial" w:hAnsi="Arial" w:cs="Arial"/>
                <w:sz w:val="20"/>
                <w:szCs w:val="20"/>
              </w:rPr>
              <w:t xml:space="preserve"> de</w:t>
            </w:r>
            <w:r w:rsidR="004B36AC">
              <w:rPr>
                <w:rFonts w:ascii="Arial" w:hAnsi="Arial" w:cs="Arial"/>
                <w:sz w:val="20"/>
                <w:szCs w:val="20"/>
              </w:rPr>
              <w:t xml:space="preserve"> 2024</w:t>
            </w:r>
          </w:p>
        </w:tc>
        <w:tc>
          <w:tcPr>
            <w:tcW w:w="2410" w:type="dxa"/>
            <w:vAlign w:val="center"/>
          </w:tcPr>
          <w:p w14:paraId="3DF50803" w14:textId="690781FA" w:rsidR="00886770" w:rsidRPr="009E15A4" w:rsidRDefault="00F40DE9" w:rsidP="00D64C21">
            <w:pPr>
              <w:jc w:val="both"/>
              <w:rPr>
                <w:rFonts w:ascii="Arial" w:hAnsi="Arial" w:cs="Arial"/>
                <w:sz w:val="20"/>
                <w:szCs w:val="20"/>
              </w:rPr>
            </w:pPr>
            <w:r w:rsidRPr="009E15A4">
              <w:rPr>
                <w:rFonts w:ascii="Arial" w:hAnsi="Arial" w:cs="Arial"/>
                <w:sz w:val="20"/>
                <w:szCs w:val="20"/>
              </w:rPr>
              <w:t>A más tardar a las 1</w:t>
            </w:r>
            <w:r w:rsidR="00D64C21">
              <w:rPr>
                <w:rFonts w:ascii="Arial" w:hAnsi="Arial" w:cs="Arial"/>
                <w:sz w:val="20"/>
                <w:szCs w:val="20"/>
              </w:rPr>
              <w:t>3</w:t>
            </w:r>
            <w:r w:rsidRPr="009E15A4">
              <w:rPr>
                <w:rFonts w:ascii="Arial" w:hAnsi="Arial" w:cs="Arial"/>
                <w:sz w:val="20"/>
                <w:szCs w:val="20"/>
              </w:rPr>
              <w:t>:00</w:t>
            </w:r>
            <w:r w:rsidR="000A578C" w:rsidRPr="009E15A4">
              <w:rPr>
                <w:rFonts w:ascii="Arial" w:hAnsi="Arial" w:cs="Arial"/>
                <w:sz w:val="20"/>
                <w:szCs w:val="20"/>
              </w:rPr>
              <w:t xml:space="preserve"> horas</w:t>
            </w:r>
            <w:r w:rsidRPr="009E15A4">
              <w:rPr>
                <w:rFonts w:ascii="Arial" w:hAnsi="Arial" w:cs="Arial"/>
                <w:sz w:val="20"/>
                <w:szCs w:val="20"/>
              </w:rPr>
              <w:t xml:space="preserve">, remitir al correo </w:t>
            </w:r>
            <w:hyperlink r:id="rId9" w:history="1">
              <w:r w:rsidRPr="009E15A4">
                <w:rPr>
                  <w:rStyle w:val="Hipervnculo"/>
                  <w:rFonts w:ascii="Arial" w:hAnsi="Arial" w:cs="Arial"/>
                  <w:sz w:val="18"/>
                  <w:szCs w:val="20"/>
                </w:rPr>
                <w:t>licitaciones@asej.gob.mx</w:t>
              </w:r>
            </w:hyperlink>
            <w:r w:rsidRPr="009E15A4">
              <w:rPr>
                <w:rFonts w:ascii="Arial" w:hAnsi="Arial" w:cs="Arial"/>
                <w:sz w:val="18"/>
                <w:szCs w:val="20"/>
              </w:rPr>
              <w:t xml:space="preserve"> </w:t>
            </w:r>
          </w:p>
        </w:tc>
        <w:tc>
          <w:tcPr>
            <w:tcW w:w="1559" w:type="dxa"/>
            <w:vAlign w:val="center"/>
          </w:tcPr>
          <w:p w14:paraId="7C412F9B" w14:textId="66EB1546"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886770" w:rsidRPr="009E15A4" w14:paraId="5A0059F7" w14:textId="77777777" w:rsidTr="001D3950">
        <w:trPr>
          <w:trHeight w:val="552"/>
        </w:trPr>
        <w:tc>
          <w:tcPr>
            <w:tcW w:w="562" w:type="dxa"/>
            <w:shd w:val="clear" w:color="auto" w:fill="BFBFBF" w:themeFill="background1" w:themeFillShade="BF"/>
            <w:vAlign w:val="center"/>
          </w:tcPr>
          <w:p w14:paraId="2A19326B" w14:textId="5519A0F5" w:rsidR="00886770" w:rsidRPr="009E15A4" w:rsidRDefault="005B32ED" w:rsidP="001D3950">
            <w:pPr>
              <w:jc w:val="center"/>
              <w:rPr>
                <w:rFonts w:ascii="Arial" w:hAnsi="Arial" w:cs="Arial"/>
                <w:b/>
                <w:sz w:val="20"/>
                <w:szCs w:val="20"/>
              </w:rPr>
            </w:pPr>
            <w:r>
              <w:rPr>
                <w:rFonts w:ascii="Arial" w:hAnsi="Arial" w:cs="Arial"/>
                <w:b/>
                <w:sz w:val="20"/>
                <w:szCs w:val="20"/>
              </w:rPr>
              <w:t>4</w:t>
            </w:r>
          </w:p>
        </w:tc>
        <w:tc>
          <w:tcPr>
            <w:tcW w:w="2410" w:type="dxa"/>
            <w:vAlign w:val="center"/>
          </w:tcPr>
          <w:p w14:paraId="23AFF7BB" w14:textId="58CF2FDA" w:rsidR="00886770" w:rsidRPr="009E15A4" w:rsidRDefault="00886770" w:rsidP="00886770">
            <w:pPr>
              <w:rPr>
                <w:rFonts w:ascii="Arial" w:hAnsi="Arial" w:cs="Arial"/>
                <w:sz w:val="20"/>
                <w:szCs w:val="20"/>
              </w:rPr>
            </w:pPr>
            <w:r w:rsidRPr="009E15A4">
              <w:rPr>
                <w:rFonts w:ascii="Arial" w:hAnsi="Arial" w:cs="Arial"/>
                <w:sz w:val="20"/>
                <w:szCs w:val="20"/>
              </w:rPr>
              <w:t>Junta de Aclaraciones.</w:t>
            </w:r>
          </w:p>
        </w:tc>
        <w:tc>
          <w:tcPr>
            <w:tcW w:w="2126" w:type="dxa"/>
            <w:vAlign w:val="center"/>
          </w:tcPr>
          <w:p w14:paraId="30BF9800" w14:textId="0F64A28E" w:rsidR="00886770" w:rsidRPr="00FA3609" w:rsidRDefault="00480994" w:rsidP="00BD6C21">
            <w:pPr>
              <w:jc w:val="both"/>
              <w:rPr>
                <w:rFonts w:ascii="Arial" w:hAnsi="Arial" w:cs="Arial"/>
                <w:sz w:val="20"/>
                <w:szCs w:val="20"/>
              </w:rPr>
            </w:pPr>
            <w:r>
              <w:rPr>
                <w:rFonts w:ascii="Arial" w:hAnsi="Arial" w:cs="Arial"/>
                <w:sz w:val="20"/>
                <w:szCs w:val="20"/>
              </w:rPr>
              <w:t>2</w:t>
            </w:r>
            <w:r w:rsidR="00BD6C21">
              <w:rPr>
                <w:rFonts w:ascii="Arial" w:hAnsi="Arial" w:cs="Arial"/>
                <w:sz w:val="20"/>
                <w:szCs w:val="20"/>
              </w:rPr>
              <w:t>1</w:t>
            </w:r>
            <w:r w:rsidR="00EC7D07">
              <w:rPr>
                <w:rFonts w:ascii="Arial" w:hAnsi="Arial" w:cs="Arial"/>
                <w:sz w:val="20"/>
                <w:szCs w:val="20"/>
              </w:rPr>
              <w:t xml:space="preserve"> de </w:t>
            </w:r>
            <w:r w:rsidR="005C6646">
              <w:rPr>
                <w:rFonts w:ascii="Arial" w:hAnsi="Arial" w:cs="Arial"/>
                <w:sz w:val="20"/>
                <w:szCs w:val="20"/>
              </w:rPr>
              <w:t>noviembre</w:t>
            </w:r>
            <w:r w:rsidR="00B03113" w:rsidRPr="00FA3609">
              <w:rPr>
                <w:rFonts w:ascii="Arial" w:hAnsi="Arial" w:cs="Arial"/>
                <w:sz w:val="20"/>
                <w:szCs w:val="20"/>
              </w:rPr>
              <w:t xml:space="preserve"> de</w:t>
            </w:r>
            <w:r w:rsidR="001D3950" w:rsidRPr="00FA3609">
              <w:rPr>
                <w:rFonts w:ascii="Arial" w:hAnsi="Arial" w:cs="Arial"/>
                <w:sz w:val="20"/>
                <w:szCs w:val="20"/>
              </w:rPr>
              <w:t xml:space="preserve"> </w:t>
            </w:r>
            <w:r w:rsidR="004B36AC" w:rsidRPr="00FA3609">
              <w:rPr>
                <w:rFonts w:ascii="Arial" w:hAnsi="Arial" w:cs="Arial"/>
                <w:sz w:val="20"/>
                <w:szCs w:val="20"/>
              </w:rPr>
              <w:t xml:space="preserve"> 2024</w:t>
            </w:r>
            <w:r w:rsidR="00F40DE9" w:rsidRPr="00FA3609">
              <w:rPr>
                <w:rFonts w:ascii="Arial" w:hAnsi="Arial" w:cs="Arial"/>
                <w:sz w:val="20"/>
                <w:szCs w:val="20"/>
              </w:rPr>
              <w:t xml:space="preserve"> </w:t>
            </w:r>
          </w:p>
        </w:tc>
        <w:tc>
          <w:tcPr>
            <w:tcW w:w="2410" w:type="dxa"/>
            <w:vAlign w:val="center"/>
          </w:tcPr>
          <w:p w14:paraId="41371463" w14:textId="020EEB25" w:rsidR="00886770" w:rsidRPr="009E15A4" w:rsidRDefault="005E68CB" w:rsidP="00EB2361">
            <w:pPr>
              <w:jc w:val="center"/>
              <w:rPr>
                <w:rFonts w:ascii="Arial" w:hAnsi="Arial" w:cs="Arial"/>
                <w:sz w:val="20"/>
                <w:szCs w:val="20"/>
              </w:rPr>
            </w:pPr>
            <w:r w:rsidRPr="009E15A4">
              <w:rPr>
                <w:rFonts w:ascii="Arial" w:hAnsi="Arial" w:cs="Arial"/>
                <w:sz w:val="20"/>
                <w:szCs w:val="20"/>
              </w:rPr>
              <w:t>1</w:t>
            </w:r>
            <w:r w:rsidR="00460114">
              <w:rPr>
                <w:rFonts w:ascii="Arial" w:hAnsi="Arial" w:cs="Arial"/>
                <w:sz w:val="20"/>
                <w:szCs w:val="20"/>
              </w:rPr>
              <w:t>1</w:t>
            </w:r>
            <w:r w:rsidR="00F40DE9" w:rsidRPr="009E15A4">
              <w:rPr>
                <w:rFonts w:ascii="Arial" w:hAnsi="Arial" w:cs="Arial"/>
                <w:sz w:val="20"/>
                <w:szCs w:val="20"/>
              </w:rPr>
              <w:t>:</w:t>
            </w:r>
            <w:r w:rsidR="00460114">
              <w:rPr>
                <w:rFonts w:ascii="Arial" w:hAnsi="Arial" w:cs="Arial"/>
                <w:sz w:val="20"/>
                <w:szCs w:val="20"/>
              </w:rPr>
              <w:t>0</w:t>
            </w:r>
            <w:r w:rsidR="00F40DE9" w:rsidRPr="009E15A4">
              <w:rPr>
                <w:rFonts w:ascii="Arial" w:hAnsi="Arial" w:cs="Arial"/>
                <w:sz w:val="20"/>
                <w:szCs w:val="20"/>
              </w:rPr>
              <w:t>0</w:t>
            </w:r>
            <w:r w:rsidR="000A578C" w:rsidRPr="009E15A4">
              <w:rPr>
                <w:rFonts w:ascii="Arial" w:hAnsi="Arial" w:cs="Arial"/>
                <w:sz w:val="20"/>
                <w:szCs w:val="20"/>
              </w:rPr>
              <w:t xml:space="preserve"> horas</w:t>
            </w:r>
          </w:p>
        </w:tc>
        <w:tc>
          <w:tcPr>
            <w:tcW w:w="1559" w:type="dxa"/>
            <w:vAlign w:val="center"/>
          </w:tcPr>
          <w:p w14:paraId="7915F261" w14:textId="746D3FC2"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7F7E9233" w14:textId="77777777" w:rsidTr="001D3950">
        <w:trPr>
          <w:trHeight w:val="552"/>
        </w:trPr>
        <w:tc>
          <w:tcPr>
            <w:tcW w:w="562" w:type="dxa"/>
            <w:shd w:val="clear" w:color="auto" w:fill="BFBFBF" w:themeFill="background1" w:themeFillShade="BF"/>
            <w:vAlign w:val="center"/>
          </w:tcPr>
          <w:p w14:paraId="4C8A231F" w14:textId="2270FFFD" w:rsidR="007B3A4D" w:rsidRPr="009E15A4" w:rsidRDefault="005B32ED" w:rsidP="001D3950">
            <w:pPr>
              <w:jc w:val="center"/>
              <w:rPr>
                <w:rFonts w:ascii="Arial" w:hAnsi="Arial" w:cs="Arial"/>
                <w:b/>
                <w:sz w:val="20"/>
                <w:szCs w:val="20"/>
              </w:rPr>
            </w:pPr>
            <w:r>
              <w:rPr>
                <w:rFonts w:ascii="Arial" w:hAnsi="Arial" w:cs="Arial"/>
                <w:b/>
                <w:sz w:val="20"/>
                <w:szCs w:val="20"/>
              </w:rPr>
              <w:t>5</w:t>
            </w:r>
          </w:p>
        </w:tc>
        <w:tc>
          <w:tcPr>
            <w:tcW w:w="2410" w:type="dxa"/>
            <w:vAlign w:val="center"/>
          </w:tcPr>
          <w:p w14:paraId="6A723114" w14:textId="5AE4AF81" w:rsidR="007B3A4D" w:rsidRPr="009E15A4" w:rsidRDefault="007B3A4D" w:rsidP="00886770">
            <w:pPr>
              <w:rPr>
                <w:rFonts w:ascii="Arial" w:hAnsi="Arial" w:cs="Arial"/>
                <w:sz w:val="20"/>
                <w:szCs w:val="20"/>
              </w:rPr>
            </w:pPr>
            <w:r w:rsidRPr="009E15A4">
              <w:rPr>
                <w:rFonts w:ascii="Arial" w:hAnsi="Arial" w:cs="Arial"/>
                <w:sz w:val="20"/>
                <w:szCs w:val="20"/>
              </w:rPr>
              <w:t>Entrega de proposiciones</w:t>
            </w:r>
          </w:p>
        </w:tc>
        <w:tc>
          <w:tcPr>
            <w:tcW w:w="4536" w:type="dxa"/>
            <w:gridSpan w:val="2"/>
            <w:vAlign w:val="center"/>
          </w:tcPr>
          <w:p w14:paraId="3E6A829D" w14:textId="60EFBA4C" w:rsidR="007B3A4D" w:rsidRPr="009E15A4" w:rsidRDefault="007B5759" w:rsidP="007B5759">
            <w:pPr>
              <w:jc w:val="both"/>
              <w:rPr>
                <w:rFonts w:ascii="Arial" w:hAnsi="Arial" w:cs="Arial"/>
                <w:sz w:val="20"/>
                <w:szCs w:val="20"/>
              </w:rPr>
            </w:pPr>
            <w:r w:rsidRPr="00F7753C">
              <w:rPr>
                <w:rFonts w:ascii="Arial" w:hAnsi="Arial" w:cs="Arial"/>
                <w:sz w:val="20"/>
                <w:szCs w:val="20"/>
                <w:highlight w:val="cyan"/>
              </w:rPr>
              <w:t>Desde la publicación de la Convocatoria y h</w:t>
            </w:r>
            <w:r w:rsidR="007B3A4D" w:rsidRPr="00F7753C">
              <w:rPr>
                <w:rFonts w:ascii="Arial" w:hAnsi="Arial" w:cs="Arial"/>
                <w:sz w:val="20"/>
                <w:szCs w:val="20"/>
                <w:highlight w:val="cyan"/>
              </w:rPr>
              <w:t>asta 30 minutos antes de la apertura de propuestas</w:t>
            </w:r>
            <w:r w:rsidRPr="00F7753C">
              <w:rPr>
                <w:rFonts w:ascii="Arial" w:hAnsi="Arial" w:cs="Arial"/>
                <w:sz w:val="20"/>
                <w:szCs w:val="20"/>
                <w:highlight w:val="cyan"/>
              </w:rPr>
              <w:t>, en Oficialía de Partes de la Auditoría Superior del Estado de Jalisco</w:t>
            </w:r>
            <w:r w:rsidR="007B3A4D" w:rsidRPr="00F7753C">
              <w:rPr>
                <w:rFonts w:ascii="Arial" w:hAnsi="Arial" w:cs="Arial"/>
                <w:sz w:val="20"/>
                <w:szCs w:val="20"/>
                <w:highlight w:val="cyan"/>
              </w:rPr>
              <w:t>.</w:t>
            </w:r>
          </w:p>
        </w:tc>
        <w:tc>
          <w:tcPr>
            <w:tcW w:w="1559" w:type="dxa"/>
            <w:vAlign w:val="center"/>
          </w:tcPr>
          <w:p w14:paraId="17219C87" w14:textId="65BCE60E" w:rsidR="007B3A4D" w:rsidRPr="009E15A4" w:rsidRDefault="0008563A" w:rsidP="00886770">
            <w:pPr>
              <w:jc w:val="both"/>
              <w:rPr>
                <w:rFonts w:ascii="Arial" w:hAnsi="Arial" w:cs="Arial"/>
                <w:sz w:val="20"/>
                <w:szCs w:val="20"/>
              </w:rPr>
            </w:pPr>
            <w:r w:rsidRPr="009E15A4">
              <w:rPr>
                <w:rFonts w:ascii="Arial" w:hAnsi="Arial" w:cs="Arial"/>
                <w:sz w:val="20"/>
                <w:szCs w:val="20"/>
              </w:rPr>
              <w:t>Instalaciones de la ASEJ</w:t>
            </w:r>
          </w:p>
        </w:tc>
      </w:tr>
      <w:tr w:rsidR="00886770" w:rsidRPr="009E15A4" w14:paraId="511EED87" w14:textId="77777777" w:rsidTr="001D3950">
        <w:trPr>
          <w:trHeight w:val="920"/>
        </w:trPr>
        <w:tc>
          <w:tcPr>
            <w:tcW w:w="562" w:type="dxa"/>
            <w:shd w:val="clear" w:color="auto" w:fill="BFBFBF" w:themeFill="background1" w:themeFillShade="BF"/>
            <w:vAlign w:val="center"/>
          </w:tcPr>
          <w:p w14:paraId="7B5C9AF9" w14:textId="76E29D1B" w:rsidR="00886770" w:rsidRPr="009E15A4" w:rsidRDefault="005B32ED" w:rsidP="001D3950">
            <w:pPr>
              <w:jc w:val="center"/>
              <w:rPr>
                <w:rFonts w:ascii="Arial" w:hAnsi="Arial" w:cs="Arial"/>
                <w:b/>
                <w:sz w:val="20"/>
                <w:szCs w:val="20"/>
              </w:rPr>
            </w:pPr>
            <w:r>
              <w:rPr>
                <w:rFonts w:ascii="Arial" w:hAnsi="Arial" w:cs="Arial"/>
                <w:b/>
                <w:sz w:val="20"/>
                <w:szCs w:val="20"/>
              </w:rPr>
              <w:t>6</w:t>
            </w:r>
          </w:p>
        </w:tc>
        <w:tc>
          <w:tcPr>
            <w:tcW w:w="2410" w:type="dxa"/>
            <w:vAlign w:val="center"/>
          </w:tcPr>
          <w:p w14:paraId="2AB23027" w14:textId="063E22B3" w:rsidR="00886770" w:rsidRPr="009E15A4" w:rsidRDefault="00886770" w:rsidP="001D3950">
            <w:pPr>
              <w:rPr>
                <w:rFonts w:ascii="Arial" w:hAnsi="Arial" w:cs="Arial"/>
                <w:sz w:val="20"/>
                <w:szCs w:val="20"/>
              </w:rPr>
            </w:pPr>
            <w:r w:rsidRPr="009E15A4">
              <w:rPr>
                <w:rFonts w:ascii="Arial" w:hAnsi="Arial" w:cs="Arial"/>
                <w:sz w:val="20"/>
                <w:szCs w:val="20"/>
              </w:rPr>
              <w:t xml:space="preserve">Acto de presentación y apertura de </w:t>
            </w:r>
            <w:r w:rsidR="001D3950" w:rsidRPr="009E15A4">
              <w:rPr>
                <w:rFonts w:ascii="Arial" w:hAnsi="Arial" w:cs="Arial"/>
                <w:sz w:val="20"/>
                <w:szCs w:val="20"/>
              </w:rPr>
              <w:t>propuestas</w:t>
            </w:r>
            <w:r w:rsidRPr="009E15A4">
              <w:rPr>
                <w:rFonts w:ascii="Arial" w:hAnsi="Arial" w:cs="Arial"/>
                <w:sz w:val="20"/>
                <w:szCs w:val="20"/>
              </w:rPr>
              <w:t xml:space="preserve">. </w:t>
            </w:r>
          </w:p>
        </w:tc>
        <w:tc>
          <w:tcPr>
            <w:tcW w:w="2126" w:type="dxa"/>
            <w:vAlign w:val="center"/>
          </w:tcPr>
          <w:p w14:paraId="10EE1F03" w14:textId="076BE4B2" w:rsidR="00886770" w:rsidRPr="009E15A4" w:rsidRDefault="00480994" w:rsidP="00D64C21">
            <w:pPr>
              <w:jc w:val="center"/>
              <w:rPr>
                <w:rFonts w:ascii="Arial" w:hAnsi="Arial" w:cs="Arial"/>
                <w:sz w:val="20"/>
                <w:szCs w:val="20"/>
              </w:rPr>
            </w:pPr>
            <w:r>
              <w:rPr>
                <w:rFonts w:ascii="Arial" w:hAnsi="Arial" w:cs="Arial"/>
                <w:sz w:val="20"/>
                <w:szCs w:val="20"/>
              </w:rPr>
              <w:t>26</w:t>
            </w:r>
            <w:r w:rsidR="00EC7D07">
              <w:rPr>
                <w:rFonts w:ascii="Arial" w:hAnsi="Arial" w:cs="Arial"/>
                <w:sz w:val="20"/>
                <w:szCs w:val="20"/>
              </w:rPr>
              <w:t xml:space="preserve"> de </w:t>
            </w:r>
            <w:r w:rsidR="005C6646">
              <w:rPr>
                <w:rFonts w:ascii="Arial" w:hAnsi="Arial" w:cs="Arial"/>
                <w:sz w:val="20"/>
                <w:szCs w:val="20"/>
              </w:rPr>
              <w:t>noviembre</w:t>
            </w:r>
            <w:r w:rsidR="00ED1805" w:rsidRPr="009E15A4">
              <w:rPr>
                <w:rFonts w:ascii="Arial" w:hAnsi="Arial" w:cs="Arial"/>
                <w:sz w:val="20"/>
                <w:szCs w:val="20"/>
              </w:rPr>
              <w:t xml:space="preserve"> de </w:t>
            </w:r>
            <w:r w:rsidR="004B36AC">
              <w:rPr>
                <w:rFonts w:ascii="Arial" w:hAnsi="Arial" w:cs="Arial"/>
                <w:sz w:val="20"/>
                <w:szCs w:val="20"/>
              </w:rPr>
              <w:t>2024</w:t>
            </w:r>
          </w:p>
        </w:tc>
        <w:tc>
          <w:tcPr>
            <w:tcW w:w="2410" w:type="dxa"/>
            <w:vAlign w:val="center"/>
          </w:tcPr>
          <w:p w14:paraId="1A287D93" w14:textId="34469B8C" w:rsidR="00886770" w:rsidRPr="009E15A4" w:rsidRDefault="00EB79B5" w:rsidP="00480994">
            <w:pPr>
              <w:ind w:left="708"/>
              <w:jc w:val="both"/>
              <w:rPr>
                <w:rFonts w:ascii="Arial" w:hAnsi="Arial" w:cs="Arial"/>
                <w:sz w:val="20"/>
                <w:szCs w:val="20"/>
              </w:rPr>
            </w:pPr>
            <w:r>
              <w:rPr>
                <w:rFonts w:ascii="Arial" w:hAnsi="Arial" w:cs="Arial"/>
                <w:sz w:val="20"/>
                <w:szCs w:val="20"/>
              </w:rPr>
              <w:t>1</w:t>
            </w:r>
            <w:r w:rsidR="00480994">
              <w:rPr>
                <w:rFonts w:ascii="Arial" w:hAnsi="Arial" w:cs="Arial"/>
                <w:sz w:val="20"/>
                <w:szCs w:val="20"/>
              </w:rPr>
              <w:t>1</w:t>
            </w:r>
            <w:r>
              <w:rPr>
                <w:rFonts w:ascii="Arial" w:hAnsi="Arial" w:cs="Arial"/>
                <w:sz w:val="20"/>
                <w:szCs w:val="20"/>
              </w:rPr>
              <w:t>:</w:t>
            </w:r>
            <w:r w:rsidR="000A578C" w:rsidRPr="009E15A4">
              <w:rPr>
                <w:rFonts w:ascii="Arial" w:hAnsi="Arial" w:cs="Arial"/>
                <w:sz w:val="20"/>
                <w:szCs w:val="20"/>
              </w:rPr>
              <w:t>00 horas.</w:t>
            </w:r>
          </w:p>
        </w:tc>
        <w:tc>
          <w:tcPr>
            <w:tcW w:w="1559" w:type="dxa"/>
            <w:vAlign w:val="center"/>
          </w:tcPr>
          <w:p w14:paraId="1E662ED2" w14:textId="1E33E62C"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25D42CA3" w14:textId="77777777" w:rsidTr="001D3950">
        <w:trPr>
          <w:trHeight w:val="773"/>
        </w:trPr>
        <w:tc>
          <w:tcPr>
            <w:tcW w:w="562" w:type="dxa"/>
            <w:shd w:val="clear" w:color="auto" w:fill="BFBFBF" w:themeFill="background1" w:themeFillShade="BF"/>
            <w:vAlign w:val="center"/>
          </w:tcPr>
          <w:p w14:paraId="2A8B3993" w14:textId="29E873F2" w:rsidR="007B3A4D" w:rsidRPr="009E15A4" w:rsidRDefault="005B32ED" w:rsidP="001D3950">
            <w:pPr>
              <w:jc w:val="center"/>
              <w:rPr>
                <w:rFonts w:ascii="Arial" w:hAnsi="Arial" w:cs="Arial"/>
                <w:b/>
                <w:sz w:val="20"/>
                <w:szCs w:val="20"/>
              </w:rPr>
            </w:pPr>
            <w:r>
              <w:rPr>
                <w:rFonts w:ascii="Arial" w:hAnsi="Arial" w:cs="Arial"/>
                <w:b/>
                <w:sz w:val="20"/>
                <w:szCs w:val="20"/>
              </w:rPr>
              <w:t>7</w:t>
            </w:r>
          </w:p>
        </w:tc>
        <w:tc>
          <w:tcPr>
            <w:tcW w:w="2410" w:type="dxa"/>
            <w:vAlign w:val="center"/>
          </w:tcPr>
          <w:p w14:paraId="3A2C7499" w14:textId="77777777" w:rsidR="007B3A4D" w:rsidRPr="009E15A4" w:rsidRDefault="007B3A4D" w:rsidP="00886770">
            <w:pPr>
              <w:rPr>
                <w:rFonts w:ascii="Arial" w:hAnsi="Arial" w:cs="Arial"/>
                <w:sz w:val="20"/>
                <w:szCs w:val="20"/>
              </w:rPr>
            </w:pPr>
            <w:r w:rsidRPr="009E15A4">
              <w:rPr>
                <w:rFonts w:ascii="Arial" w:hAnsi="Arial" w:cs="Arial"/>
                <w:sz w:val="20"/>
                <w:szCs w:val="20"/>
              </w:rPr>
              <w:t>Dictamen de fallo de la convocatoria.</w:t>
            </w:r>
          </w:p>
        </w:tc>
        <w:tc>
          <w:tcPr>
            <w:tcW w:w="4536" w:type="dxa"/>
            <w:gridSpan w:val="2"/>
            <w:vAlign w:val="center"/>
          </w:tcPr>
          <w:p w14:paraId="528490A5" w14:textId="04D9CF78" w:rsidR="007B3A4D" w:rsidRPr="009E15A4" w:rsidRDefault="007B3A4D" w:rsidP="00631A6B">
            <w:pPr>
              <w:jc w:val="both"/>
              <w:rPr>
                <w:rFonts w:ascii="Arial" w:hAnsi="Arial" w:cs="Arial"/>
                <w:sz w:val="20"/>
                <w:szCs w:val="20"/>
              </w:rPr>
            </w:pPr>
            <w:r w:rsidRPr="009E15A4">
              <w:rPr>
                <w:rFonts w:ascii="Arial" w:hAnsi="Arial" w:cs="Arial"/>
                <w:sz w:val="20"/>
                <w:szCs w:val="20"/>
              </w:rPr>
              <w:t>Dentro de</w:t>
            </w:r>
            <w:r w:rsidR="00ED14C4" w:rsidRPr="009E15A4">
              <w:rPr>
                <w:rFonts w:ascii="Arial" w:hAnsi="Arial" w:cs="Arial"/>
                <w:sz w:val="20"/>
                <w:szCs w:val="20"/>
              </w:rPr>
              <w:t xml:space="preserve"> los </w:t>
            </w:r>
            <w:r w:rsidR="00631A6B">
              <w:rPr>
                <w:rFonts w:ascii="Arial" w:hAnsi="Arial" w:cs="Arial"/>
                <w:sz w:val="20"/>
                <w:szCs w:val="20"/>
              </w:rPr>
              <w:t>veinte</w:t>
            </w:r>
            <w:r w:rsidRPr="009E15A4">
              <w:rPr>
                <w:rFonts w:ascii="Arial" w:hAnsi="Arial" w:cs="Arial"/>
                <w:sz w:val="20"/>
                <w:szCs w:val="20"/>
              </w:rPr>
              <w:t xml:space="preserve"> días naturales siguientes a la apertura pública de propuestas.</w:t>
            </w:r>
          </w:p>
        </w:tc>
        <w:tc>
          <w:tcPr>
            <w:tcW w:w="1559" w:type="dxa"/>
            <w:vAlign w:val="center"/>
          </w:tcPr>
          <w:p w14:paraId="42ADEFC5" w14:textId="4811E0A7"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514AA882" w14:textId="77777777" w:rsidTr="001D3950">
        <w:trPr>
          <w:trHeight w:val="546"/>
        </w:trPr>
        <w:tc>
          <w:tcPr>
            <w:tcW w:w="562" w:type="dxa"/>
            <w:shd w:val="clear" w:color="auto" w:fill="BFBFBF" w:themeFill="background1" w:themeFillShade="BF"/>
            <w:vAlign w:val="center"/>
          </w:tcPr>
          <w:p w14:paraId="57C13B69" w14:textId="5E43521D" w:rsidR="007B3A4D" w:rsidRPr="009E15A4" w:rsidRDefault="005B32ED" w:rsidP="001D3950">
            <w:pPr>
              <w:jc w:val="center"/>
              <w:rPr>
                <w:rFonts w:ascii="Arial" w:hAnsi="Arial" w:cs="Arial"/>
                <w:b/>
                <w:sz w:val="20"/>
                <w:szCs w:val="20"/>
              </w:rPr>
            </w:pPr>
            <w:r>
              <w:rPr>
                <w:rFonts w:ascii="Arial" w:hAnsi="Arial" w:cs="Arial"/>
                <w:b/>
                <w:sz w:val="20"/>
                <w:szCs w:val="20"/>
              </w:rPr>
              <w:t>8</w:t>
            </w:r>
          </w:p>
        </w:tc>
        <w:tc>
          <w:tcPr>
            <w:tcW w:w="2410" w:type="dxa"/>
            <w:vAlign w:val="center"/>
          </w:tcPr>
          <w:p w14:paraId="2B110EF3" w14:textId="77777777" w:rsidR="007B3A4D" w:rsidRPr="009E15A4" w:rsidRDefault="007B3A4D" w:rsidP="00886770">
            <w:pPr>
              <w:rPr>
                <w:rFonts w:ascii="Arial" w:hAnsi="Arial" w:cs="Arial"/>
                <w:sz w:val="20"/>
                <w:szCs w:val="20"/>
              </w:rPr>
            </w:pPr>
            <w:r w:rsidRPr="009E15A4">
              <w:rPr>
                <w:rFonts w:ascii="Arial" w:hAnsi="Arial" w:cs="Arial"/>
                <w:sz w:val="20"/>
                <w:szCs w:val="20"/>
              </w:rPr>
              <w:t xml:space="preserve">Firma de contrato. </w:t>
            </w:r>
          </w:p>
        </w:tc>
        <w:tc>
          <w:tcPr>
            <w:tcW w:w="4536" w:type="dxa"/>
            <w:gridSpan w:val="2"/>
            <w:vAlign w:val="center"/>
          </w:tcPr>
          <w:p w14:paraId="25788631" w14:textId="6CEB54A6" w:rsidR="007B3A4D" w:rsidRPr="009E15A4" w:rsidRDefault="007B3A4D" w:rsidP="00886770">
            <w:pPr>
              <w:jc w:val="both"/>
              <w:rPr>
                <w:rFonts w:ascii="Arial" w:hAnsi="Arial" w:cs="Arial"/>
                <w:sz w:val="20"/>
                <w:szCs w:val="20"/>
              </w:rPr>
            </w:pPr>
            <w:r w:rsidRPr="009E15A4">
              <w:rPr>
                <w:rFonts w:ascii="Arial" w:hAnsi="Arial" w:cs="Arial"/>
                <w:sz w:val="20"/>
                <w:szCs w:val="20"/>
              </w:rPr>
              <w:t>Dentro de los diez días</w:t>
            </w:r>
            <w:r w:rsidR="000A578C" w:rsidRPr="009E15A4">
              <w:rPr>
                <w:rFonts w:ascii="Arial" w:hAnsi="Arial" w:cs="Arial"/>
                <w:sz w:val="20"/>
                <w:szCs w:val="20"/>
              </w:rPr>
              <w:t xml:space="preserve"> naturales</w:t>
            </w:r>
            <w:r w:rsidRPr="009E15A4">
              <w:rPr>
                <w:rFonts w:ascii="Arial" w:hAnsi="Arial" w:cs="Arial"/>
                <w:sz w:val="20"/>
                <w:szCs w:val="20"/>
              </w:rPr>
              <w:t xml:space="preserve"> posteriores a la emisión del dictamen de fallo.</w:t>
            </w:r>
          </w:p>
        </w:tc>
        <w:tc>
          <w:tcPr>
            <w:tcW w:w="1559" w:type="dxa"/>
            <w:vAlign w:val="center"/>
          </w:tcPr>
          <w:p w14:paraId="1BC0DF7E" w14:textId="70E4491F"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r w:rsidR="000A578C" w:rsidRPr="009E15A4" w14:paraId="25A6C804" w14:textId="77777777" w:rsidTr="001D3950">
        <w:trPr>
          <w:trHeight w:val="697"/>
        </w:trPr>
        <w:tc>
          <w:tcPr>
            <w:tcW w:w="562" w:type="dxa"/>
            <w:shd w:val="clear" w:color="auto" w:fill="BFBFBF" w:themeFill="background1" w:themeFillShade="BF"/>
            <w:vAlign w:val="center"/>
          </w:tcPr>
          <w:p w14:paraId="382F64DC" w14:textId="4E221256" w:rsidR="000A578C" w:rsidRPr="009E15A4" w:rsidRDefault="005B32ED" w:rsidP="001D3950">
            <w:pPr>
              <w:jc w:val="center"/>
              <w:rPr>
                <w:rFonts w:ascii="Arial" w:hAnsi="Arial" w:cs="Arial"/>
                <w:b/>
                <w:sz w:val="20"/>
                <w:szCs w:val="20"/>
              </w:rPr>
            </w:pPr>
            <w:r>
              <w:rPr>
                <w:rFonts w:ascii="Arial" w:hAnsi="Arial" w:cs="Arial"/>
                <w:b/>
                <w:sz w:val="20"/>
                <w:szCs w:val="20"/>
              </w:rPr>
              <w:t>9</w:t>
            </w:r>
          </w:p>
        </w:tc>
        <w:tc>
          <w:tcPr>
            <w:tcW w:w="2410" w:type="dxa"/>
            <w:vAlign w:val="center"/>
          </w:tcPr>
          <w:p w14:paraId="0D3D1967" w14:textId="77777777" w:rsidR="000A578C" w:rsidRPr="009E15A4" w:rsidRDefault="000A578C" w:rsidP="00886770">
            <w:pPr>
              <w:rPr>
                <w:rFonts w:ascii="Arial" w:hAnsi="Arial" w:cs="Arial"/>
                <w:sz w:val="20"/>
                <w:szCs w:val="20"/>
              </w:rPr>
            </w:pPr>
            <w:r w:rsidRPr="009E15A4">
              <w:rPr>
                <w:rFonts w:ascii="Arial" w:hAnsi="Arial" w:cs="Arial"/>
                <w:sz w:val="20"/>
                <w:szCs w:val="20"/>
              </w:rPr>
              <w:t>Entrega de bienes y/o servicios.</w:t>
            </w:r>
          </w:p>
        </w:tc>
        <w:tc>
          <w:tcPr>
            <w:tcW w:w="4536" w:type="dxa"/>
            <w:gridSpan w:val="2"/>
            <w:vAlign w:val="center"/>
          </w:tcPr>
          <w:p w14:paraId="47D2EA05" w14:textId="4115C62D" w:rsidR="000A578C" w:rsidRPr="009E15A4" w:rsidRDefault="00104319" w:rsidP="00886770">
            <w:pPr>
              <w:jc w:val="both"/>
              <w:rPr>
                <w:rFonts w:ascii="Arial" w:hAnsi="Arial" w:cs="Arial"/>
                <w:sz w:val="20"/>
                <w:szCs w:val="20"/>
              </w:rPr>
            </w:pPr>
            <w:r>
              <w:rPr>
                <w:rFonts w:ascii="Arial" w:hAnsi="Arial" w:cs="Arial"/>
                <w:sz w:val="20"/>
                <w:szCs w:val="20"/>
              </w:rPr>
              <w:t>A más tardar el 31 de diciembre de 2024</w:t>
            </w:r>
          </w:p>
        </w:tc>
        <w:tc>
          <w:tcPr>
            <w:tcW w:w="1559" w:type="dxa"/>
            <w:vAlign w:val="center"/>
          </w:tcPr>
          <w:p w14:paraId="01689EF5" w14:textId="00D61E08" w:rsidR="000A578C" w:rsidRPr="009E15A4" w:rsidRDefault="000A578C"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12D3DAE5" w14:textId="77777777" w:rsidTr="001D3950">
        <w:trPr>
          <w:trHeight w:val="611"/>
        </w:trPr>
        <w:tc>
          <w:tcPr>
            <w:tcW w:w="562" w:type="dxa"/>
            <w:shd w:val="clear" w:color="auto" w:fill="BFBFBF" w:themeFill="background1" w:themeFillShade="BF"/>
            <w:vAlign w:val="center"/>
          </w:tcPr>
          <w:p w14:paraId="0A53FEF9" w14:textId="34E7CC02" w:rsidR="007B3A4D" w:rsidRPr="009E15A4" w:rsidRDefault="005B32ED" w:rsidP="001D3950">
            <w:pPr>
              <w:jc w:val="center"/>
              <w:rPr>
                <w:rFonts w:ascii="Arial" w:hAnsi="Arial" w:cs="Arial"/>
                <w:b/>
                <w:sz w:val="20"/>
                <w:szCs w:val="20"/>
              </w:rPr>
            </w:pPr>
            <w:r>
              <w:rPr>
                <w:rFonts w:ascii="Arial" w:hAnsi="Arial" w:cs="Arial"/>
                <w:b/>
                <w:sz w:val="20"/>
                <w:szCs w:val="20"/>
              </w:rPr>
              <w:t>10</w:t>
            </w:r>
          </w:p>
        </w:tc>
        <w:tc>
          <w:tcPr>
            <w:tcW w:w="2410" w:type="dxa"/>
            <w:vAlign w:val="center"/>
          </w:tcPr>
          <w:p w14:paraId="53695A4E" w14:textId="34C88ECC" w:rsidR="007B3A4D" w:rsidRPr="009E15A4" w:rsidRDefault="007B3A4D" w:rsidP="00886770">
            <w:pPr>
              <w:rPr>
                <w:rFonts w:ascii="Arial" w:hAnsi="Arial" w:cs="Arial"/>
                <w:sz w:val="20"/>
                <w:szCs w:val="20"/>
              </w:rPr>
            </w:pPr>
            <w:r w:rsidRPr="009E15A4">
              <w:rPr>
                <w:rFonts w:ascii="Arial" w:hAnsi="Arial" w:cs="Arial"/>
                <w:sz w:val="20"/>
                <w:szCs w:val="20"/>
              </w:rPr>
              <w:t>Pago</w:t>
            </w:r>
          </w:p>
        </w:tc>
        <w:tc>
          <w:tcPr>
            <w:tcW w:w="4536" w:type="dxa"/>
            <w:gridSpan w:val="2"/>
            <w:vAlign w:val="center"/>
          </w:tcPr>
          <w:p w14:paraId="027F6DAD" w14:textId="76525607" w:rsidR="007B3A4D" w:rsidRPr="009E15A4" w:rsidRDefault="000A578C" w:rsidP="00886770">
            <w:pPr>
              <w:jc w:val="both"/>
              <w:rPr>
                <w:rFonts w:ascii="Arial" w:hAnsi="Arial" w:cs="Arial"/>
                <w:sz w:val="20"/>
                <w:szCs w:val="20"/>
              </w:rPr>
            </w:pPr>
            <w:r w:rsidRPr="009E15A4">
              <w:rPr>
                <w:rFonts w:ascii="Arial" w:hAnsi="Arial" w:cs="Arial"/>
                <w:sz w:val="20"/>
                <w:szCs w:val="20"/>
              </w:rPr>
              <w:t>Se especificará en el contrato a suscribir con el proveedor que resulte adjudicado.</w:t>
            </w:r>
          </w:p>
        </w:tc>
        <w:tc>
          <w:tcPr>
            <w:tcW w:w="1559" w:type="dxa"/>
            <w:vAlign w:val="center"/>
          </w:tcPr>
          <w:p w14:paraId="6D9F4981" w14:textId="314ABE72"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3"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3"/>
    </w:p>
    <w:p w14:paraId="0FAF9E7D" w14:textId="242C331E" w:rsidR="00E87FCF" w:rsidRPr="00721713" w:rsidRDefault="00E87FCF" w:rsidP="007B3A4D">
      <w:pPr>
        <w:widowControl w:val="0"/>
        <w:autoSpaceDE w:val="0"/>
        <w:autoSpaceDN w:val="0"/>
        <w:adjustRightInd w:val="0"/>
        <w:spacing w:line="258" w:lineRule="auto"/>
        <w:ind w:right="55"/>
        <w:jc w:val="both"/>
        <w:rPr>
          <w:rFonts w:ascii="Arial" w:hAnsi="Arial" w:cs="Arial"/>
          <w:b/>
          <w:color w:val="FF0000"/>
          <w:sz w:val="24"/>
          <w:szCs w:val="24"/>
        </w:rPr>
      </w:pPr>
      <w:r w:rsidRPr="00721713">
        <w:rPr>
          <w:rFonts w:ascii="Arial" w:hAnsi="Arial" w:cs="Arial"/>
          <w:spacing w:val="-1"/>
          <w:sz w:val="24"/>
          <w:szCs w:val="24"/>
        </w:rPr>
        <w:t>E</w:t>
      </w:r>
      <w:r w:rsidRPr="00721713">
        <w:rPr>
          <w:rFonts w:ascii="Arial" w:hAnsi="Arial" w:cs="Arial"/>
          <w:sz w:val="24"/>
          <w:szCs w:val="24"/>
        </w:rPr>
        <w:t>l</w:t>
      </w:r>
      <w:r w:rsidRPr="00721713">
        <w:rPr>
          <w:rFonts w:ascii="Arial" w:hAnsi="Arial" w:cs="Arial"/>
          <w:spacing w:val="-7"/>
          <w:sz w:val="24"/>
          <w:szCs w:val="24"/>
        </w:rPr>
        <w:t xml:space="preserve"> </w:t>
      </w:r>
      <w:r w:rsidRPr="00721713">
        <w:rPr>
          <w:rFonts w:ascii="Arial" w:hAnsi="Arial" w:cs="Arial"/>
          <w:sz w:val="24"/>
          <w:szCs w:val="24"/>
        </w:rPr>
        <w:t>o</w:t>
      </w:r>
      <w:r w:rsidRPr="00721713">
        <w:rPr>
          <w:rFonts w:ascii="Arial" w:hAnsi="Arial" w:cs="Arial"/>
          <w:spacing w:val="-1"/>
          <w:sz w:val="24"/>
          <w:szCs w:val="24"/>
        </w:rPr>
        <w:t>b</w:t>
      </w:r>
      <w:r w:rsidRPr="00721713">
        <w:rPr>
          <w:rFonts w:ascii="Arial" w:hAnsi="Arial" w:cs="Arial"/>
          <w:spacing w:val="1"/>
          <w:sz w:val="24"/>
          <w:szCs w:val="24"/>
        </w:rPr>
        <w:t>j</w:t>
      </w:r>
      <w:r w:rsidRPr="00721713">
        <w:rPr>
          <w:rFonts w:ascii="Arial" w:hAnsi="Arial" w:cs="Arial"/>
          <w:spacing w:val="-3"/>
          <w:sz w:val="24"/>
          <w:szCs w:val="24"/>
        </w:rPr>
        <w:t>e</w:t>
      </w:r>
      <w:r w:rsidRPr="00721713">
        <w:rPr>
          <w:rFonts w:ascii="Arial" w:hAnsi="Arial" w:cs="Arial"/>
          <w:spacing w:val="1"/>
          <w:sz w:val="24"/>
          <w:szCs w:val="24"/>
        </w:rPr>
        <w:t>t</w:t>
      </w:r>
      <w:r w:rsidRPr="00721713">
        <w:rPr>
          <w:rFonts w:ascii="Arial" w:hAnsi="Arial" w:cs="Arial"/>
          <w:sz w:val="24"/>
          <w:szCs w:val="24"/>
        </w:rPr>
        <w:t>o</w:t>
      </w:r>
      <w:r w:rsidRPr="00721713">
        <w:rPr>
          <w:rFonts w:ascii="Arial" w:hAnsi="Arial" w:cs="Arial"/>
          <w:spacing w:val="-9"/>
          <w:sz w:val="24"/>
          <w:szCs w:val="24"/>
        </w:rPr>
        <w:t xml:space="preserve"> </w:t>
      </w:r>
      <w:r w:rsidRPr="00721713">
        <w:rPr>
          <w:rFonts w:ascii="Arial" w:hAnsi="Arial" w:cs="Arial"/>
          <w:sz w:val="24"/>
          <w:szCs w:val="24"/>
        </w:rPr>
        <w:t>de</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6"/>
          <w:sz w:val="24"/>
          <w:szCs w:val="24"/>
        </w:rPr>
        <w:t xml:space="preserve"> </w:t>
      </w:r>
      <w:r w:rsidRPr="00721713">
        <w:rPr>
          <w:rFonts w:ascii="Arial" w:hAnsi="Arial" w:cs="Arial"/>
          <w:spacing w:val="-3"/>
          <w:sz w:val="24"/>
          <w:szCs w:val="24"/>
        </w:rPr>
        <w:t>p</w:t>
      </w:r>
      <w:r w:rsidRPr="00721713">
        <w:rPr>
          <w:rFonts w:ascii="Arial" w:hAnsi="Arial" w:cs="Arial"/>
          <w:spacing w:val="1"/>
          <w:sz w:val="24"/>
          <w:szCs w:val="24"/>
        </w:rPr>
        <w:t>r</w:t>
      </w:r>
      <w:r w:rsidRPr="00721713">
        <w:rPr>
          <w:rFonts w:ascii="Arial" w:hAnsi="Arial" w:cs="Arial"/>
          <w:sz w:val="24"/>
          <w:szCs w:val="24"/>
        </w:rPr>
        <w:t>es</w:t>
      </w:r>
      <w:r w:rsidRPr="00721713">
        <w:rPr>
          <w:rFonts w:ascii="Arial" w:hAnsi="Arial" w:cs="Arial"/>
          <w:spacing w:val="-1"/>
          <w:sz w:val="24"/>
          <w:szCs w:val="24"/>
        </w:rPr>
        <w:t>e</w:t>
      </w:r>
      <w:r w:rsidRPr="00721713">
        <w:rPr>
          <w:rFonts w:ascii="Arial" w:hAnsi="Arial" w:cs="Arial"/>
          <w:sz w:val="24"/>
          <w:szCs w:val="24"/>
        </w:rPr>
        <w:t>nte</w:t>
      </w:r>
      <w:r w:rsidRPr="00721713">
        <w:rPr>
          <w:rFonts w:ascii="Arial" w:hAnsi="Arial" w:cs="Arial"/>
          <w:spacing w:val="-8"/>
          <w:sz w:val="24"/>
          <w:szCs w:val="24"/>
        </w:rPr>
        <w:t xml:space="preserve"> </w:t>
      </w:r>
      <w:r w:rsidRPr="00721713">
        <w:rPr>
          <w:rFonts w:ascii="Arial" w:hAnsi="Arial" w:cs="Arial"/>
          <w:spacing w:val="-3"/>
          <w:sz w:val="24"/>
          <w:szCs w:val="24"/>
        </w:rPr>
        <w:t>L</w:t>
      </w:r>
      <w:r w:rsidRPr="00721713">
        <w:rPr>
          <w:rFonts w:ascii="Arial" w:hAnsi="Arial" w:cs="Arial"/>
          <w:spacing w:val="-1"/>
          <w:sz w:val="24"/>
          <w:szCs w:val="24"/>
        </w:rPr>
        <w:t>i</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pacing w:val="1"/>
          <w:sz w:val="24"/>
          <w:szCs w:val="24"/>
        </w:rPr>
        <w:t>t</w:t>
      </w:r>
      <w:r w:rsidRPr="00721713">
        <w:rPr>
          <w:rFonts w:ascii="Arial" w:hAnsi="Arial" w:cs="Arial"/>
          <w:spacing w:val="2"/>
          <w:sz w:val="24"/>
          <w:szCs w:val="24"/>
        </w:rPr>
        <w:t>a</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z w:val="24"/>
          <w:szCs w:val="24"/>
        </w:rPr>
        <w:t>ón</w:t>
      </w:r>
      <w:r w:rsidRPr="00721713">
        <w:rPr>
          <w:rFonts w:ascii="Arial" w:hAnsi="Arial" w:cs="Arial"/>
          <w:spacing w:val="-7"/>
          <w:sz w:val="24"/>
          <w:szCs w:val="24"/>
        </w:rPr>
        <w:t xml:space="preserve"> </w:t>
      </w:r>
      <w:r w:rsidRPr="00721713">
        <w:rPr>
          <w:rFonts w:ascii="Arial" w:hAnsi="Arial" w:cs="Arial"/>
          <w:sz w:val="24"/>
          <w:szCs w:val="24"/>
        </w:rPr>
        <w:t>es</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9"/>
          <w:sz w:val="24"/>
          <w:szCs w:val="24"/>
        </w:rPr>
        <w:t xml:space="preserve"> </w:t>
      </w:r>
      <w:r w:rsidRPr="00721713">
        <w:rPr>
          <w:rFonts w:ascii="Arial" w:hAnsi="Arial" w:cs="Arial"/>
          <w:sz w:val="24"/>
          <w:szCs w:val="24"/>
        </w:rPr>
        <w:t>co</w:t>
      </w:r>
      <w:r w:rsidRPr="00721713">
        <w:rPr>
          <w:rFonts w:ascii="Arial" w:hAnsi="Arial" w:cs="Arial"/>
          <w:spacing w:val="-1"/>
          <w:sz w:val="24"/>
          <w:szCs w:val="24"/>
        </w:rPr>
        <w:t>nt</w:t>
      </w:r>
      <w:r w:rsidRPr="00721713">
        <w:rPr>
          <w:rFonts w:ascii="Arial" w:hAnsi="Arial" w:cs="Arial"/>
          <w:spacing w:val="1"/>
          <w:sz w:val="24"/>
          <w:szCs w:val="24"/>
        </w:rPr>
        <w:t>r</w:t>
      </w:r>
      <w:r w:rsidRPr="00721713">
        <w:rPr>
          <w:rFonts w:ascii="Arial" w:hAnsi="Arial" w:cs="Arial"/>
          <w:sz w:val="24"/>
          <w:szCs w:val="24"/>
        </w:rPr>
        <w:t>atac</w:t>
      </w:r>
      <w:r w:rsidRPr="00721713">
        <w:rPr>
          <w:rFonts w:ascii="Arial" w:hAnsi="Arial" w:cs="Arial"/>
          <w:spacing w:val="-1"/>
          <w:sz w:val="24"/>
          <w:szCs w:val="24"/>
        </w:rPr>
        <w:t>i</w:t>
      </w:r>
      <w:r w:rsidRPr="00721713">
        <w:rPr>
          <w:rFonts w:ascii="Arial" w:hAnsi="Arial" w:cs="Arial"/>
          <w:spacing w:val="-3"/>
          <w:sz w:val="24"/>
          <w:szCs w:val="24"/>
        </w:rPr>
        <w:t>ó</w:t>
      </w:r>
      <w:r w:rsidRPr="00721713">
        <w:rPr>
          <w:rFonts w:ascii="Arial" w:hAnsi="Arial" w:cs="Arial"/>
          <w:sz w:val="24"/>
          <w:szCs w:val="24"/>
        </w:rPr>
        <w:t>n</w:t>
      </w:r>
      <w:r w:rsidRPr="00721713">
        <w:rPr>
          <w:rFonts w:ascii="Arial" w:hAnsi="Arial" w:cs="Arial"/>
          <w:spacing w:val="-6"/>
          <w:sz w:val="24"/>
          <w:szCs w:val="24"/>
        </w:rPr>
        <w:t xml:space="preserve">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mismos que se describen a continuación con los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4"/>
          <w:sz w:val="24"/>
          <w:szCs w:val="24"/>
        </w:rPr>
        <w:t>l</w:t>
      </w:r>
      <w:r w:rsidRPr="00721713">
        <w:rPr>
          <w:rFonts w:ascii="Arial" w:hAnsi="Arial" w:cs="Arial"/>
          <w:color w:val="000000"/>
          <w:spacing w:val="3"/>
          <w:sz w:val="24"/>
          <w:szCs w:val="24"/>
        </w:rPr>
        <w:t>e</w:t>
      </w:r>
      <w:r w:rsidRPr="00721713">
        <w:rPr>
          <w:rFonts w:ascii="Arial" w:hAnsi="Arial" w:cs="Arial"/>
          <w:color w:val="000000"/>
          <w:spacing w:val="-1"/>
          <w:sz w:val="24"/>
          <w:szCs w:val="24"/>
        </w:rPr>
        <w:t>s</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dos</w:t>
      </w:r>
      <w:r w:rsidRPr="00721713">
        <w:rPr>
          <w:rFonts w:ascii="Arial" w:hAnsi="Arial" w:cs="Arial"/>
          <w:color w:val="000000"/>
          <w:spacing w:val="3"/>
          <w:sz w:val="24"/>
          <w:szCs w:val="24"/>
        </w:rPr>
        <w:t xml:space="preserve"> </w:t>
      </w:r>
      <w:r w:rsidRPr="00721713">
        <w:rPr>
          <w:rFonts w:ascii="Arial" w:hAnsi="Arial" w:cs="Arial"/>
          <w:color w:val="000000"/>
          <w:sz w:val="24"/>
          <w:szCs w:val="24"/>
        </w:rPr>
        <w:t>y</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pacing w:val="1"/>
          <w:sz w:val="24"/>
          <w:szCs w:val="24"/>
        </w:rPr>
        <w:t>tos</w:t>
      </w:r>
      <w:r w:rsidRPr="00721713">
        <w:rPr>
          <w:rFonts w:ascii="Arial" w:hAnsi="Arial" w:cs="Arial"/>
          <w:color w:val="000000"/>
          <w:spacing w:val="3"/>
          <w:sz w:val="24"/>
          <w:szCs w:val="24"/>
        </w:rPr>
        <w:t xml:space="preserve"> en las </w:t>
      </w:r>
      <w:r w:rsidRPr="00721713">
        <w:rPr>
          <w:rFonts w:ascii="Arial" w:hAnsi="Arial" w:cs="Arial"/>
          <w:b/>
          <w:color w:val="000000"/>
          <w:spacing w:val="3"/>
          <w:sz w:val="24"/>
          <w:szCs w:val="24"/>
        </w:rPr>
        <w:t>ESPECIFICACIONES TÉCNICAS</w:t>
      </w:r>
      <w:r w:rsidRPr="00721713">
        <w:rPr>
          <w:rFonts w:ascii="Arial" w:hAnsi="Arial" w:cs="Arial"/>
          <w:color w:val="000000"/>
          <w:sz w:val="24"/>
          <w:szCs w:val="24"/>
        </w:rPr>
        <w:t xml:space="preserve">, </w:t>
      </w:r>
      <w:r w:rsidRPr="00721713">
        <w:rPr>
          <w:rFonts w:ascii="Arial" w:hAnsi="Arial" w:cs="Arial"/>
          <w:b/>
          <w:color w:val="000000"/>
          <w:sz w:val="24"/>
          <w:szCs w:val="24"/>
        </w:rPr>
        <w:t>(ANEXO 1</w:t>
      </w:r>
      <w:r w:rsidR="00804C05">
        <w:rPr>
          <w:rFonts w:ascii="Arial" w:hAnsi="Arial" w:cs="Arial"/>
          <w:b/>
          <w:color w:val="000000"/>
          <w:sz w:val="24"/>
          <w:szCs w:val="24"/>
        </w:rPr>
        <w:t xml:space="preserve"> </w:t>
      </w:r>
      <w:r w:rsidR="00804C05" w:rsidRPr="00B84813">
        <w:rPr>
          <w:rFonts w:ascii="Arial" w:hAnsi="Arial" w:cs="Arial"/>
          <w:b/>
          <w:color w:val="000000"/>
          <w:sz w:val="24"/>
          <w:szCs w:val="24"/>
        </w:rPr>
        <w:t xml:space="preserve">y </w:t>
      </w:r>
      <w:r w:rsidR="001D3950">
        <w:rPr>
          <w:rFonts w:ascii="Arial" w:hAnsi="Arial" w:cs="Arial"/>
          <w:b/>
          <w:color w:val="000000"/>
          <w:sz w:val="24"/>
          <w:szCs w:val="24"/>
        </w:rPr>
        <w:t xml:space="preserve">ANEXO </w:t>
      </w:r>
      <w:r w:rsidR="00804C05" w:rsidRPr="00B84813">
        <w:rPr>
          <w:rFonts w:ascii="Arial" w:hAnsi="Arial" w:cs="Arial"/>
          <w:b/>
          <w:color w:val="000000"/>
          <w:sz w:val="24"/>
          <w:szCs w:val="24"/>
        </w:rPr>
        <w:t>1A</w:t>
      </w:r>
      <w:r w:rsidRPr="00B84813">
        <w:rPr>
          <w:rFonts w:ascii="Arial" w:hAnsi="Arial" w:cs="Arial"/>
          <w:b/>
          <w:color w:val="000000"/>
          <w:sz w:val="24"/>
          <w:szCs w:val="24"/>
        </w:rPr>
        <w:t>)</w:t>
      </w:r>
      <w:r w:rsidRPr="00B84813">
        <w:rPr>
          <w:rFonts w:ascii="Arial" w:hAnsi="Arial" w:cs="Arial"/>
          <w:color w:val="000000"/>
          <w:sz w:val="24"/>
          <w:szCs w:val="24"/>
        </w:rPr>
        <w:t xml:space="preserve"> o</w:t>
      </w:r>
      <w:r w:rsidRPr="00B84813">
        <w:rPr>
          <w:rFonts w:ascii="Arial" w:hAnsi="Arial" w:cs="Arial"/>
          <w:color w:val="000000"/>
          <w:spacing w:val="-1"/>
          <w:sz w:val="24"/>
          <w:szCs w:val="24"/>
        </w:rPr>
        <w:t>bli</w:t>
      </w:r>
      <w:r w:rsidRPr="00B84813">
        <w:rPr>
          <w:rFonts w:ascii="Arial" w:hAnsi="Arial" w:cs="Arial"/>
          <w:color w:val="000000"/>
          <w:spacing w:val="2"/>
          <w:sz w:val="24"/>
          <w:szCs w:val="24"/>
        </w:rPr>
        <w:t>g</w:t>
      </w:r>
      <w:r w:rsidRPr="00B84813">
        <w:rPr>
          <w:rFonts w:ascii="Arial" w:hAnsi="Arial" w:cs="Arial"/>
          <w:color w:val="000000"/>
          <w:sz w:val="24"/>
          <w:szCs w:val="24"/>
        </w:rPr>
        <w:t>á</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se</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10"/>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proporc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11"/>
          <w:sz w:val="24"/>
          <w:szCs w:val="24"/>
        </w:rPr>
        <w:t xml:space="preserve"> </w:t>
      </w:r>
      <w:r w:rsidRPr="00B84813">
        <w:rPr>
          <w:rFonts w:ascii="Arial" w:hAnsi="Arial" w:cs="Arial"/>
          <w:color w:val="000000"/>
          <w:spacing w:val="-2"/>
          <w:sz w:val="24"/>
          <w:szCs w:val="24"/>
        </w:rPr>
        <w:t>y</w:t>
      </w:r>
      <w:r w:rsidRPr="00B84813">
        <w:rPr>
          <w:rFonts w:ascii="Arial" w:hAnsi="Arial" w:cs="Arial"/>
          <w:color w:val="000000"/>
          <w:spacing w:val="1"/>
          <w:sz w:val="24"/>
          <w:szCs w:val="24"/>
        </w:rPr>
        <w:t>/</w:t>
      </w:r>
      <w:r w:rsidRPr="00B84813">
        <w:rPr>
          <w:rFonts w:ascii="Arial" w:hAnsi="Arial" w:cs="Arial"/>
          <w:color w:val="000000"/>
          <w:sz w:val="24"/>
          <w:szCs w:val="24"/>
        </w:rPr>
        <w:t>o</w:t>
      </w:r>
      <w:r w:rsidRPr="00B84813">
        <w:rPr>
          <w:rFonts w:ascii="Arial" w:hAnsi="Arial" w:cs="Arial"/>
          <w:color w:val="000000"/>
          <w:spacing w:val="-11"/>
          <w:sz w:val="24"/>
          <w:szCs w:val="24"/>
        </w:rPr>
        <w:t xml:space="preserve"> </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en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pacing w:val="-3"/>
          <w:sz w:val="24"/>
          <w:szCs w:val="24"/>
        </w:rPr>
        <w:t>n</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con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00886770" w:rsidRPr="00B84813">
        <w:rPr>
          <w:rFonts w:ascii="Arial" w:hAnsi="Arial" w:cs="Arial"/>
          <w:color w:val="000000"/>
          <w:sz w:val="24"/>
          <w:szCs w:val="24"/>
        </w:rPr>
        <w:t xml:space="preserve">y especificaciones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00886770" w:rsidRPr="00B84813">
        <w:rPr>
          <w:rFonts w:ascii="Arial" w:hAnsi="Arial" w:cs="Arial"/>
          <w:color w:val="000000"/>
          <w:spacing w:val="-1"/>
          <w:sz w:val="24"/>
          <w:szCs w:val="24"/>
        </w:rPr>
        <w:t>os</w:t>
      </w:r>
      <w:r w:rsidRPr="00B84813">
        <w:rPr>
          <w:rFonts w:ascii="Arial" w:hAnsi="Arial" w:cs="Arial"/>
          <w:color w:val="000000"/>
          <w:sz w:val="24"/>
          <w:szCs w:val="24"/>
        </w:rPr>
        <w:t>, co</w:t>
      </w:r>
      <w:r w:rsidRPr="00B84813">
        <w:rPr>
          <w:rFonts w:ascii="Arial" w:hAnsi="Arial" w:cs="Arial"/>
          <w:color w:val="000000"/>
          <w:spacing w:val="-3"/>
          <w:sz w:val="24"/>
          <w:szCs w:val="24"/>
        </w:rPr>
        <w:t>n</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004738FA" w:rsidRPr="00B84813">
        <w:rPr>
          <w:rFonts w:ascii="Arial" w:hAnsi="Arial" w:cs="Arial"/>
          <w:color w:val="000000"/>
          <w:sz w:val="24"/>
          <w:szCs w:val="24"/>
        </w:rPr>
        <w:t xml:space="preserve">a las </w:t>
      </w:r>
      <w:r w:rsidR="00886770" w:rsidRPr="00B84813">
        <w:rPr>
          <w:rFonts w:ascii="Arial" w:hAnsi="Arial" w:cs="Arial"/>
          <w:color w:val="000000"/>
          <w:sz w:val="24"/>
          <w:szCs w:val="24"/>
        </w:rPr>
        <w:t xml:space="preserve">bases y </w:t>
      </w:r>
      <w:r w:rsidR="00A34F2B" w:rsidRPr="00B84813">
        <w:rPr>
          <w:rFonts w:ascii="Arial" w:hAnsi="Arial" w:cs="Arial"/>
          <w:color w:val="000000"/>
          <w:sz w:val="24"/>
          <w:szCs w:val="24"/>
        </w:rPr>
        <w:t>anexos</w:t>
      </w:r>
      <w:r w:rsidR="00886770" w:rsidRPr="00B84813">
        <w:rPr>
          <w:rFonts w:ascii="Arial" w:hAnsi="Arial" w:cs="Arial"/>
          <w:color w:val="000000"/>
          <w:sz w:val="24"/>
          <w:szCs w:val="24"/>
        </w:rPr>
        <w:t xml:space="preserve"> de la convocatoria.</w:t>
      </w:r>
    </w:p>
    <w:p w14:paraId="734ABFA3" w14:textId="65052899" w:rsidR="008F7045" w:rsidRDefault="00E87FCF" w:rsidP="00E460CF">
      <w:pPr>
        <w:widowControl w:val="0"/>
        <w:autoSpaceDE w:val="0"/>
        <w:autoSpaceDN w:val="0"/>
        <w:adjustRightInd w:val="0"/>
        <w:spacing w:line="257" w:lineRule="auto"/>
        <w:ind w:right="62"/>
        <w:jc w:val="both"/>
        <w:rPr>
          <w:rFonts w:ascii="Arial" w:hAnsi="Arial" w:cs="Arial"/>
          <w:color w:val="000000"/>
          <w:sz w:val="24"/>
          <w:szCs w:val="24"/>
        </w:rPr>
      </w:pPr>
      <w:r w:rsidRPr="00721713">
        <w:rPr>
          <w:rFonts w:ascii="Arial" w:hAnsi="Arial" w:cs="Arial"/>
          <w:color w:val="000000"/>
          <w:sz w:val="24"/>
          <w:szCs w:val="24"/>
        </w:rPr>
        <w:t>L</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propu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4"/>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z w:val="24"/>
          <w:szCs w:val="24"/>
        </w:rPr>
        <w:t>nc</w:t>
      </w:r>
      <w:r w:rsidRPr="00721713">
        <w:rPr>
          <w:rFonts w:ascii="Arial" w:hAnsi="Arial" w:cs="Arial"/>
          <w:color w:val="000000"/>
          <w:spacing w:val="-1"/>
          <w:sz w:val="24"/>
          <w:szCs w:val="24"/>
        </w:rPr>
        <w:t>i</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6"/>
          <w:sz w:val="24"/>
          <w:szCs w:val="24"/>
        </w:rPr>
        <w:t xml:space="preserve"> </w:t>
      </w:r>
      <w:r w:rsidRPr="00721713">
        <w:rPr>
          <w:rFonts w:ascii="Arial" w:hAnsi="Arial" w:cs="Arial"/>
          <w:color w:val="000000"/>
          <w:sz w:val="24"/>
          <w:szCs w:val="24"/>
        </w:rPr>
        <w:t xml:space="preserve">a las especificaciones </w:t>
      </w:r>
      <w:r w:rsidR="007B3A4D">
        <w:rPr>
          <w:rFonts w:ascii="Arial" w:hAnsi="Arial" w:cs="Arial"/>
          <w:color w:val="000000"/>
          <w:sz w:val="24"/>
          <w:szCs w:val="24"/>
        </w:rPr>
        <w:t xml:space="preserve">señaladas en los </w:t>
      </w:r>
      <w:r w:rsidRPr="00721713">
        <w:rPr>
          <w:rFonts w:ascii="Arial" w:hAnsi="Arial" w:cs="Arial"/>
          <w:color w:val="000000"/>
          <w:sz w:val="24"/>
          <w:szCs w:val="24"/>
        </w:rPr>
        <w:t>apartado</w:t>
      </w:r>
      <w:r w:rsidR="007B3A4D">
        <w:rPr>
          <w:rFonts w:ascii="Arial" w:hAnsi="Arial" w:cs="Arial"/>
          <w:color w:val="000000"/>
          <w:sz w:val="24"/>
          <w:szCs w:val="24"/>
        </w:rPr>
        <w:t>s</w:t>
      </w:r>
      <w:r w:rsidRPr="00721713">
        <w:rPr>
          <w:rFonts w:ascii="Arial" w:hAnsi="Arial" w:cs="Arial"/>
          <w:color w:val="000000"/>
          <w:sz w:val="24"/>
          <w:szCs w:val="24"/>
        </w:rPr>
        <w:t xml:space="preserve"> número </w:t>
      </w:r>
      <w:r w:rsidRPr="00721713">
        <w:rPr>
          <w:rFonts w:ascii="Arial" w:hAnsi="Arial" w:cs="Arial"/>
          <w:b/>
          <w:color w:val="000000"/>
          <w:spacing w:val="-2"/>
          <w:sz w:val="24"/>
          <w:szCs w:val="24"/>
        </w:rPr>
        <w:t xml:space="preserve">2. </w:t>
      </w:r>
      <w:r w:rsidRPr="00721713">
        <w:rPr>
          <w:rFonts w:ascii="Arial" w:hAnsi="Arial" w:cs="Arial"/>
          <w:b/>
          <w:color w:val="000000"/>
          <w:sz w:val="24"/>
          <w:szCs w:val="24"/>
        </w:rPr>
        <w:t>CALENDARIO DE ACTIVIDADES (ACTOS)</w:t>
      </w:r>
      <w:r w:rsidR="007B3A4D">
        <w:rPr>
          <w:rFonts w:ascii="Arial" w:hAnsi="Arial" w:cs="Arial"/>
          <w:b/>
          <w:color w:val="000000"/>
          <w:sz w:val="24"/>
          <w:szCs w:val="24"/>
        </w:rPr>
        <w:t xml:space="preserve"> </w:t>
      </w:r>
      <w:r w:rsidR="007B3A4D">
        <w:rPr>
          <w:rFonts w:ascii="Arial" w:hAnsi="Arial" w:cs="Arial"/>
          <w:color w:val="000000"/>
          <w:sz w:val="24"/>
          <w:szCs w:val="24"/>
        </w:rPr>
        <w:t xml:space="preserve">y </w:t>
      </w:r>
      <w:r w:rsidR="007B3A4D">
        <w:rPr>
          <w:rFonts w:ascii="Arial" w:hAnsi="Arial" w:cs="Arial"/>
          <w:b/>
          <w:color w:val="000000"/>
          <w:sz w:val="24"/>
          <w:szCs w:val="24"/>
        </w:rPr>
        <w:t xml:space="preserve">8. </w:t>
      </w:r>
      <w:r w:rsidR="001D3950">
        <w:rPr>
          <w:rFonts w:ascii="Arial" w:hAnsi="Arial" w:cs="Arial"/>
          <w:b/>
          <w:color w:val="000000"/>
          <w:sz w:val="24"/>
          <w:szCs w:val="24"/>
        </w:rPr>
        <w:t>CONTENIDO</w:t>
      </w:r>
      <w:r w:rsidR="007B3A4D">
        <w:rPr>
          <w:rFonts w:ascii="Arial" w:hAnsi="Arial" w:cs="Arial"/>
          <w:b/>
          <w:color w:val="000000"/>
          <w:sz w:val="24"/>
          <w:szCs w:val="24"/>
        </w:rPr>
        <w:t xml:space="preserve"> DE LA PROPUE</w:t>
      </w:r>
      <w:r w:rsidR="001D3950">
        <w:rPr>
          <w:rFonts w:ascii="Arial" w:hAnsi="Arial" w:cs="Arial"/>
          <w:b/>
          <w:color w:val="000000"/>
          <w:sz w:val="24"/>
          <w:szCs w:val="24"/>
        </w:rPr>
        <w:t>S</w:t>
      </w:r>
      <w:r w:rsidR="007B3A4D">
        <w:rPr>
          <w:rFonts w:ascii="Arial" w:hAnsi="Arial" w:cs="Arial"/>
          <w:b/>
          <w:color w:val="000000"/>
          <w:sz w:val="24"/>
          <w:szCs w:val="24"/>
        </w:rPr>
        <w:t>TA</w:t>
      </w:r>
      <w:r w:rsidRPr="00721713">
        <w:rPr>
          <w:rFonts w:ascii="Arial" w:hAnsi="Arial" w:cs="Arial"/>
          <w:color w:val="000000"/>
          <w:spacing w:val="-1"/>
          <w:sz w:val="24"/>
          <w:szCs w:val="24"/>
        </w:rPr>
        <w:t xml:space="preserve"> </w:t>
      </w:r>
      <w:r w:rsidRPr="00721713">
        <w:rPr>
          <w:rFonts w:ascii="Arial" w:hAnsi="Arial" w:cs="Arial"/>
          <w:color w:val="000000"/>
          <w:sz w:val="24"/>
          <w:szCs w:val="24"/>
        </w:rPr>
        <w:t>en el d</w:t>
      </w:r>
      <w:r w:rsidRPr="00721713">
        <w:rPr>
          <w:rFonts w:ascii="Arial" w:hAnsi="Arial" w:cs="Arial"/>
          <w:color w:val="000000"/>
          <w:spacing w:val="-1"/>
          <w:sz w:val="24"/>
          <w:szCs w:val="24"/>
        </w:rPr>
        <w:t>o</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ili</w:t>
      </w:r>
      <w:r w:rsidRPr="00721713">
        <w:rPr>
          <w:rFonts w:ascii="Arial" w:hAnsi="Arial" w:cs="Arial"/>
          <w:color w:val="000000"/>
          <w:sz w:val="24"/>
          <w:szCs w:val="24"/>
        </w:rPr>
        <w:t xml:space="preserve">o de la Auditoria Superior del Estado de Jalisco.  </w:t>
      </w:r>
    </w:p>
    <w:p w14:paraId="5F72E4C9" w14:textId="4389DABA"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3A2164">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Descripción</w:t>
            </w:r>
          </w:p>
        </w:tc>
        <w:tc>
          <w:tcPr>
            <w:tcW w:w="5147" w:type="dxa"/>
            <w:vAlign w:val="center"/>
          </w:tcPr>
          <w:p w14:paraId="64D7285E" w14:textId="344103F1" w:rsidR="00F9166E" w:rsidRPr="00EC7D07" w:rsidRDefault="00EC7D07" w:rsidP="00FF4048">
            <w:pPr>
              <w:pStyle w:val="Sinespaciado"/>
              <w:numPr>
                <w:ilvl w:val="0"/>
                <w:numId w:val="38"/>
              </w:numPr>
              <w:rPr>
                <w:rFonts w:ascii="Arial" w:hAnsi="Arial" w:cs="Arial"/>
                <w:b/>
                <w:color w:val="000000"/>
                <w:sz w:val="20"/>
                <w:szCs w:val="20"/>
              </w:rPr>
            </w:pPr>
            <w:r w:rsidRPr="00EC7D07">
              <w:rPr>
                <w:rFonts w:ascii="Arial" w:hAnsi="Arial" w:cs="Arial"/>
                <w:sz w:val="20"/>
                <w:shd w:val="clear" w:color="auto" w:fill="FFFFFF"/>
                <w:lang w:val="es-ES"/>
              </w:rPr>
              <w:t>Renovación de carpeta asfáltica, balizamiento y señalética del lado oriente de la ASEJ</w:t>
            </w:r>
            <w:r w:rsidR="003A2164" w:rsidRPr="00EC7D07">
              <w:rPr>
                <w:rFonts w:ascii="Arial" w:hAnsi="Arial" w:cs="Arial"/>
                <w:sz w:val="20"/>
                <w:szCs w:val="16"/>
                <w:lang w:val="es-ES"/>
              </w:rPr>
              <w:t>.</w:t>
            </w:r>
          </w:p>
        </w:tc>
      </w:tr>
      <w:tr w:rsidR="00F9166E" w:rsidRPr="00F9166E" w14:paraId="396E7F99" w14:textId="77777777" w:rsidTr="00FA3609">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Características</w:t>
            </w:r>
          </w:p>
        </w:tc>
        <w:tc>
          <w:tcPr>
            <w:tcW w:w="5147" w:type="dxa"/>
            <w:shd w:val="clear" w:color="auto" w:fill="auto"/>
          </w:tcPr>
          <w:p w14:paraId="24DFD155" w14:textId="0057148F" w:rsidR="00F9166E" w:rsidRPr="00FA3609" w:rsidRDefault="00FA3609" w:rsidP="00FA3609">
            <w:pPr>
              <w:pStyle w:val="Sinespaciado"/>
              <w:ind w:left="720"/>
              <w:jc w:val="both"/>
              <w:rPr>
                <w:rFonts w:ascii="Arial" w:hAnsi="Arial" w:cs="Arial"/>
                <w:b/>
                <w:color w:val="000000"/>
                <w:sz w:val="20"/>
                <w:szCs w:val="20"/>
              </w:rPr>
            </w:pPr>
            <w:r w:rsidRPr="00FA3609">
              <w:rPr>
                <w:rFonts w:ascii="Arial" w:eastAsia="Arial" w:hAnsi="Arial" w:cs="Arial"/>
                <w:b/>
                <w:color w:val="000000"/>
                <w:sz w:val="20"/>
                <w:szCs w:val="20"/>
                <w:lang w:val="es-ES" w:eastAsia="es-ES"/>
              </w:rPr>
              <w:t>DESCRITAS EN E</w:t>
            </w:r>
            <w:r w:rsidRPr="00FA3609">
              <w:rPr>
                <w:rFonts w:ascii="Arial" w:hAnsi="Arial" w:cs="Arial"/>
                <w:b/>
                <w:color w:val="000000"/>
                <w:sz w:val="20"/>
                <w:szCs w:val="20"/>
              </w:rPr>
              <w:t>SPECIFICACIONES TÉCNICAS PARA LOS ANEXOS 1 Y 5</w:t>
            </w:r>
          </w:p>
        </w:tc>
      </w:tr>
      <w:tr w:rsidR="00F9166E" w:rsidRPr="00F9166E" w14:paraId="77BEA926" w14:textId="77777777" w:rsidTr="001D3950">
        <w:tc>
          <w:tcPr>
            <w:tcW w:w="3581" w:type="dxa"/>
            <w:shd w:val="clear" w:color="auto" w:fill="BFBFBF" w:themeFill="background1" w:themeFillShade="BF"/>
          </w:tcPr>
          <w:p w14:paraId="628BBF46" w14:textId="3774899A" w:rsidR="00F9166E" w:rsidRPr="00F9166E" w:rsidRDefault="0052360D" w:rsidP="0052360D">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 xml:space="preserve">Entrega </w:t>
            </w:r>
            <w:r w:rsidR="001D3950">
              <w:rPr>
                <w:rFonts w:ascii="Arial" w:hAnsi="Arial" w:cs="Arial"/>
                <w:b/>
                <w:color w:val="000000"/>
                <w:sz w:val="20"/>
                <w:szCs w:val="20"/>
              </w:rPr>
              <w:t>de</w:t>
            </w:r>
            <w:r w:rsidR="007222C4">
              <w:rPr>
                <w:rFonts w:ascii="Arial" w:hAnsi="Arial" w:cs="Arial"/>
                <w:b/>
                <w:color w:val="000000"/>
                <w:sz w:val="20"/>
                <w:szCs w:val="20"/>
              </w:rPr>
              <w:t>l bien y/o servicio</w:t>
            </w:r>
          </w:p>
        </w:tc>
        <w:tc>
          <w:tcPr>
            <w:tcW w:w="5147" w:type="dxa"/>
          </w:tcPr>
          <w:p w14:paraId="2635C476" w14:textId="78E74318" w:rsidR="007222C4" w:rsidRPr="007222C4" w:rsidRDefault="003A2164" w:rsidP="00FF4048">
            <w:pPr>
              <w:pStyle w:val="Prrafodelista"/>
              <w:widowControl w:val="0"/>
              <w:numPr>
                <w:ilvl w:val="0"/>
                <w:numId w:val="37"/>
              </w:numPr>
              <w:autoSpaceDE w:val="0"/>
              <w:autoSpaceDN w:val="0"/>
              <w:adjustRightInd w:val="0"/>
              <w:spacing w:line="257" w:lineRule="auto"/>
              <w:ind w:right="62"/>
              <w:rPr>
                <w:rFonts w:ascii="Arial" w:hAnsi="Arial" w:cs="Arial"/>
                <w:color w:val="000000"/>
                <w:sz w:val="20"/>
                <w:szCs w:val="20"/>
              </w:rPr>
            </w:pPr>
            <w:r w:rsidRPr="003A2164">
              <w:rPr>
                <w:rFonts w:ascii="Arial" w:hAnsi="Arial" w:cs="Arial"/>
                <w:color w:val="000000"/>
                <w:sz w:val="20"/>
                <w:szCs w:val="20"/>
              </w:rPr>
              <w:t>A más tardar el 31 de diciembre 2024.</w:t>
            </w:r>
            <w:r w:rsidR="0052360D">
              <w:rPr>
                <w:rFonts w:ascii="Arial" w:hAnsi="Arial" w:cs="Arial"/>
                <w:color w:val="000000"/>
                <w:sz w:val="20"/>
                <w:szCs w:val="20"/>
              </w:rPr>
              <w:t>.</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Lugar de entrega</w:t>
            </w:r>
          </w:p>
        </w:tc>
        <w:tc>
          <w:tcPr>
            <w:tcW w:w="5147" w:type="dxa"/>
          </w:tcPr>
          <w:p w14:paraId="1768B59E" w14:textId="5BA92FB6" w:rsidR="007222C4" w:rsidRDefault="007222C4" w:rsidP="00FF4048">
            <w:pPr>
              <w:pStyle w:val="Prrafodelista"/>
              <w:widowControl w:val="0"/>
              <w:numPr>
                <w:ilvl w:val="0"/>
                <w:numId w:val="37"/>
              </w:numPr>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F9166E" w:rsidRPr="00F9166E" w14:paraId="0B69190C" w14:textId="77777777" w:rsidTr="00FE527A">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lastRenderedPageBreak/>
              <w:t>Adjudicación de la part</w:t>
            </w:r>
            <w:r w:rsidR="001611AF">
              <w:rPr>
                <w:rFonts w:ascii="Arial" w:hAnsi="Arial" w:cs="Arial"/>
                <w:b/>
                <w:color w:val="000000"/>
                <w:sz w:val="20"/>
                <w:szCs w:val="20"/>
              </w:rPr>
              <w:t>i</w:t>
            </w:r>
            <w:r w:rsidRPr="00F9166E">
              <w:rPr>
                <w:rFonts w:ascii="Arial" w:hAnsi="Arial" w:cs="Arial"/>
                <w:b/>
                <w:color w:val="000000"/>
                <w:sz w:val="20"/>
                <w:szCs w:val="20"/>
              </w:rPr>
              <w:t>da</w:t>
            </w:r>
          </w:p>
        </w:tc>
        <w:tc>
          <w:tcPr>
            <w:tcW w:w="5147" w:type="dxa"/>
            <w:vAlign w:val="center"/>
          </w:tcPr>
          <w:p w14:paraId="63BAAC19" w14:textId="5250E864" w:rsidR="005E68CB" w:rsidRPr="00530EFE" w:rsidRDefault="00FE527A" w:rsidP="005E68CB">
            <w:pPr>
              <w:pStyle w:val="Sinespaciad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La partida será a</w:t>
            </w:r>
            <w:r w:rsidRPr="00530EFE">
              <w:rPr>
                <w:rFonts w:ascii="Arial" w:eastAsia="Times New Roman" w:hAnsi="Arial" w:cs="Arial"/>
                <w:color w:val="000000"/>
                <w:sz w:val="20"/>
                <w:szCs w:val="20"/>
                <w:lang w:eastAsia="es-MX"/>
              </w:rPr>
              <w:t xml:space="preserve">djudicada a un solo licitante </w:t>
            </w:r>
            <w:r>
              <w:rPr>
                <w:rFonts w:ascii="Arial" w:eastAsia="Times New Roman" w:hAnsi="Arial" w:cs="Arial"/>
                <w:color w:val="000000"/>
                <w:sz w:val="20"/>
                <w:szCs w:val="20"/>
                <w:lang w:eastAsia="es-MX"/>
              </w:rPr>
              <w:t>.</w:t>
            </w:r>
          </w:p>
        </w:tc>
      </w:tr>
    </w:tbl>
    <w:p w14:paraId="3CD5065C" w14:textId="77777777" w:rsidR="00846876" w:rsidRDefault="00846876" w:rsidP="007B3A4D">
      <w:pPr>
        <w:shd w:val="clear" w:color="auto" w:fill="FFFFFF" w:themeFill="background1"/>
        <w:jc w:val="both"/>
        <w:rPr>
          <w:rFonts w:ascii="Arial" w:hAnsi="Arial" w:cs="Arial"/>
          <w:sz w:val="24"/>
          <w:szCs w:val="24"/>
        </w:rPr>
      </w:pPr>
    </w:p>
    <w:p w14:paraId="6120097B" w14:textId="1CC14086" w:rsidR="001D3950" w:rsidRPr="00721713" w:rsidRDefault="00E87FCF" w:rsidP="007B3A4D">
      <w:pPr>
        <w:shd w:val="clear" w:color="auto" w:fill="FFFFFF" w:themeFill="background1"/>
        <w:jc w:val="both"/>
        <w:rPr>
          <w:rFonts w:ascii="Arial" w:hAnsi="Arial" w:cs="Arial"/>
          <w:sz w:val="24"/>
          <w:szCs w:val="24"/>
        </w:rPr>
      </w:pPr>
      <w:r w:rsidRPr="00721713">
        <w:rPr>
          <w:rFonts w:ascii="Arial" w:hAnsi="Arial" w:cs="Arial"/>
          <w:sz w:val="24"/>
          <w:szCs w:val="24"/>
        </w:rPr>
        <w:t>Las propuestas de los participantes deberán sujetarse a lo señalado en las especificaciones técnicas antes descritas y deberán</w:t>
      </w:r>
      <w:r w:rsidR="007B3A4D">
        <w:rPr>
          <w:rFonts w:ascii="Arial" w:hAnsi="Arial" w:cs="Arial"/>
          <w:sz w:val="24"/>
          <w:szCs w:val="24"/>
        </w:rPr>
        <w:t xml:space="preserve"> llenar</w:t>
      </w:r>
      <w:r w:rsidRPr="00721713">
        <w:rPr>
          <w:rFonts w:ascii="Arial" w:hAnsi="Arial" w:cs="Arial"/>
          <w:sz w:val="24"/>
          <w:szCs w:val="24"/>
        </w:rPr>
        <w:t xml:space="preserve"> </w:t>
      </w:r>
      <w:r w:rsidR="007B3A4D">
        <w:rPr>
          <w:rFonts w:ascii="Arial" w:hAnsi="Arial" w:cs="Arial"/>
          <w:sz w:val="24"/>
          <w:szCs w:val="24"/>
        </w:rPr>
        <w:t>los anexos:</w:t>
      </w:r>
      <w:r w:rsidRPr="00721713">
        <w:rPr>
          <w:rFonts w:ascii="Arial" w:hAnsi="Arial" w:cs="Arial"/>
          <w:sz w:val="24"/>
          <w:szCs w:val="24"/>
        </w:rPr>
        <w:t xml:space="preserve"> </w:t>
      </w:r>
      <w:r w:rsidRPr="00721713">
        <w:rPr>
          <w:rFonts w:ascii="Arial" w:hAnsi="Arial" w:cs="Arial"/>
          <w:b/>
          <w:sz w:val="24"/>
          <w:szCs w:val="24"/>
        </w:rPr>
        <w:t>ANEXO 1 “ESPECIFICACIONES TÉCNICAS”</w:t>
      </w:r>
      <w:r w:rsidR="007B3A4D">
        <w:rPr>
          <w:rFonts w:ascii="Arial" w:hAnsi="Arial" w:cs="Arial"/>
          <w:sz w:val="24"/>
          <w:szCs w:val="24"/>
        </w:rPr>
        <w:t xml:space="preserve"> y </w:t>
      </w:r>
      <w:r w:rsidR="007B3A4D">
        <w:rPr>
          <w:rFonts w:ascii="Arial" w:hAnsi="Arial" w:cs="Arial"/>
          <w:b/>
          <w:sz w:val="24"/>
          <w:szCs w:val="24"/>
        </w:rPr>
        <w:t>ANEXO 1 A “CATÁLOGO DE CONCEPTOS”</w:t>
      </w:r>
      <w:r w:rsidRPr="00721713">
        <w:rPr>
          <w:rFonts w:ascii="Arial" w:hAnsi="Arial" w:cs="Arial"/>
          <w:sz w:val="24"/>
          <w:szCs w:val="24"/>
        </w:rPr>
        <w:t xml:space="preserve"> que contiene</w:t>
      </w:r>
      <w:r w:rsidR="007B3A4D">
        <w:rPr>
          <w:rFonts w:ascii="Arial" w:hAnsi="Arial" w:cs="Arial"/>
          <w:sz w:val="24"/>
          <w:szCs w:val="24"/>
        </w:rPr>
        <w:t>n</w:t>
      </w:r>
      <w:r w:rsidRPr="00721713">
        <w:rPr>
          <w:rFonts w:ascii="Arial" w:hAnsi="Arial" w:cs="Arial"/>
          <w:sz w:val="24"/>
          <w:szCs w:val="24"/>
        </w:rPr>
        <w:t xml:space="preserve"> los requisitos mínimos y de desempeño funcional, que permitan satisfacer las necesidades de contratación del bien y/o servicio a licitar, por lo que los participantes podrán proponer </w:t>
      </w:r>
      <w:r w:rsidR="007B3A4D">
        <w:rPr>
          <w:rFonts w:ascii="Arial" w:hAnsi="Arial" w:cs="Arial"/>
          <w:sz w:val="24"/>
          <w:szCs w:val="24"/>
        </w:rPr>
        <w:t>bienes</w:t>
      </w:r>
      <w:r w:rsidR="001D3950">
        <w:rPr>
          <w:rFonts w:ascii="Arial" w:hAnsi="Arial" w:cs="Arial"/>
          <w:sz w:val="24"/>
          <w:szCs w:val="24"/>
        </w:rPr>
        <w:t xml:space="preserve"> y/o</w:t>
      </w:r>
      <w:r w:rsidRPr="00721713">
        <w:rPr>
          <w:rFonts w:ascii="Arial" w:hAnsi="Arial" w:cs="Arial"/>
          <w:sz w:val="24"/>
          <w:szCs w:val="24"/>
        </w:rPr>
        <w:t xml:space="preserve"> </w:t>
      </w:r>
      <w:r w:rsidR="001D3950" w:rsidRPr="00721713">
        <w:rPr>
          <w:rFonts w:ascii="Arial" w:hAnsi="Arial" w:cs="Arial"/>
          <w:sz w:val="24"/>
          <w:szCs w:val="24"/>
        </w:rPr>
        <w:t>servicios</w:t>
      </w:r>
      <w:r w:rsidR="001D3950">
        <w:rPr>
          <w:rFonts w:ascii="Arial" w:hAnsi="Arial" w:cs="Arial"/>
          <w:sz w:val="24"/>
          <w:szCs w:val="24"/>
        </w:rPr>
        <w:t xml:space="preserve"> </w:t>
      </w:r>
      <w:r w:rsidRPr="00721713">
        <w:rPr>
          <w:rFonts w:ascii="Arial" w:hAnsi="Arial" w:cs="Arial"/>
          <w:sz w:val="24"/>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ascii="Arial" w:hAnsi="Arial" w:cs="Arial"/>
          <w:sz w:val="24"/>
          <w:szCs w:val="24"/>
        </w:rPr>
        <w:t>procedimiento</w:t>
      </w:r>
      <w:r w:rsidRPr="00721713">
        <w:rPr>
          <w:rFonts w:ascii="Arial" w:hAnsi="Arial" w:cs="Arial"/>
          <w:sz w:val="24"/>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jc w:val="both"/>
        <w:rPr>
          <w:rFonts w:ascii="Arial" w:hAnsi="Arial" w:cs="Arial"/>
          <w:bCs/>
          <w:color w:val="000000"/>
          <w:spacing w:val="7"/>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b</w:t>
      </w:r>
      <w:r w:rsidRPr="00721713">
        <w:rPr>
          <w:rFonts w:ascii="Arial" w:hAnsi="Arial" w:cs="Arial"/>
          <w:color w:val="000000"/>
          <w:spacing w:val="1"/>
          <w:sz w:val="24"/>
          <w:szCs w:val="24"/>
        </w:rPr>
        <w:t>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7B3A4D">
        <w:rPr>
          <w:rFonts w:ascii="Arial" w:hAnsi="Arial" w:cs="Arial"/>
          <w:color w:val="000000"/>
          <w:spacing w:val="-3"/>
          <w:sz w:val="24"/>
          <w:szCs w:val="24"/>
        </w:rPr>
        <w:t>procedimiento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atac</w:t>
      </w:r>
      <w:r w:rsidRPr="00721713">
        <w:rPr>
          <w:rFonts w:ascii="Arial" w:hAnsi="Arial" w:cs="Arial"/>
          <w:color w:val="000000"/>
          <w:spacing w:val="-3"/>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 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arse</w:t>
      </w:r>
      <w:r w:rsidRPr="00721713">
        <w:rPr>
          <w:rFonts w:ascii="Arial" w:hAnsi="Arial" w:cs="Arial"/>
          <w:color w:val="000000"/>
          <w:spacing w:val="-3"/>
          <w:sz w:val="24"/>
          <w:szCs w:val="24"/>
        </w:rPr>
        <w:t xml:space="preserve"> </w:t>
      </w:r>
      <w:r w:rsidRPr="00721713">
        <w:rPr>
          <w:rFonts w:ascii="Arial" w:hAnsi="Arial" w:cs="Arial"/>
          <w:color w:val="000000"/>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z w:val="24"/>
          <w:szCs w:val="24"/>
        </w:rPr>
        <w:t>es</w:t>
      </w:r>
      <w:r w:rsidRPr="00721713">
        <w:rPr>
          <w:rFonts w:ascii="Arial" w:hAnsi="Arial" w:cs="Arial"/>
          <w:color w:val="000000"/>
          <w:spacing w:val="-2"/>
          <w:sz w:val="24"/>
          <w:szCs w:val="24"/>
        </w:rPr>
        <w:t>t</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p</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z w:val="24"/>
          <w:szCs w:val="24"/>
        </w:rPr>
        <w:t>sa</w:t>
      </w:r>
      <w:r w:rsidRPr="00721713">
        <w:rPr>
          <w:rFonts w:ascii="Arial" w:hAnsi="Arial" w:cs="Arial"/>
          <w:color w:val="000000"/>
          <w:spacing w:val="-1"/>
          <w:sz w:val="24"/>
          <w:szCs w:val="24"/>
        </w:rPr>
        <w:t>bil</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pacing w:val="1"/>
          <w:sz w:val="24"/>
          <w:szCs w:val="24"/>
        </w:rPr>
        <w:t>r</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con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4"/>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z w:val="24"/>
          <w:szCs w:val="24"/>
        </w:rPr>
        <w:t>p</w:t>
      </w:r>
      <w:r w:rsidRPr="00721713">
        <w:rPr>
          <w:rFonts w:ascii="Arial" w:hAnsi="Arial" w:cs="Arial"/>
          <w:color w:val="000000"/>
          <w:spacing w:val="-1"/>
          <w:sz w:val="24"/>
          <w:szCs w:val="24"/>
        </w:rPr>
        <w:t>e</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6"/>
          <w:sz w:val="24"/>
          <w:szCs w:val="24"/>
        </w:rPr>
        <w:t xml:space="preserve"> </w:t>
      </w:r>
      <w:r w:rsidRPr="00721713">
        <w:rPr>
          <w:rFonts w:ascii="Arial" w:hAnsi="Arial" w:cs="Arial"/>
          <w:color w:val="000000"/>
          <w:sz w:val="24"/>
          <w:szCs w:val="24"/>
        </w:rPr>
        <w:t>y</w:t>
      </w:r>
      <w:r w:rsidRPr="00721713">
        <w:rPr>
          <w:rFonts w:ascii="Arial" w:hAnsi="Arial" w:cs="Arial"/>
          <w:color w:val="000000"/>
          <w:spacing w:val="-6"/>
          <w:sz w:val="24"/>
          <w:szCs w:val="24"/>
        </w:rPr>
        <w:t xml:space="preserve"> </w:t>
      </w:r>
      <w:r w:rsidRPr="00721713">
        <w:rPr>
          <w:rFonts w:ascii="Arial" w:hAnsi="Arial" w:cs="Arial"/>
          <w:color w:val="000000"/>
          <w:sz w:val="24"/>
          <w:szCs w:val="24"/>
        </w:rPr>
        <w:t>car</w:t>
      </w:r>
      <w:r w:rsidRPr="00721713">
        <w:rPr>
          <w:rFonts w:ascii="Arial" w:hAnsi="Arial" w:cs="Arial"/>
          <w:color w:val="000000"/>
          <w:spacing w:val="-2"/>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cas</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el</w:t>
      </w:r>
      <w:r w:rsidRPr="00721713">
        <w:rPr>
          <w:rFonts w:ascii="Arial" w:hAnsi="Arial" w:cs="Arial"/>
          <w:color w:val="000000"/>
          <w:spacing w:val="-9"/>
          <w:sz w:val="24"/>
          <w:szCs w:val="24"/>
        </w:rPr>
        <w:t xml:space="preserve"> </w:t>
      </w:r>
      <w:r w:rsidRPr="00721713">
        <w:rPr>
          <w:rFonts w:ascii="Arial" w:hAnsi="Arial" w:cs="Arial"/>
          <w:sz w:val="24"/>
          <w:szCs w:val="24"/>
        </w:rPr>
        <w:t xml:space="preserve">apartado de </w:t>
      </w:r>
      <w:r w:rsidRPr="00721713">
        <w:rPr>
          <w:rFonts w:ascii="Arial" w:hAnsi="Arial" w:cs="Arial"/>
          <w:b/>
          <w:sz w:val="24"/>
          <w:szCs w:val="24"/>
        </w:rPr>
        <w:t>ESPECIFICACIONES TÉCNICAS (ANEXO 1</w:t>
      </w:r>
      <w:r w:rsidR="007B3A4D">
        <w:rPr>
          <w:rFonts w:ascii="Arial" w:hAnsi="Arial" w:cs="Arial"/>
          <w:b/>
          <w:sz w:val="24"/>
          <w:szCs w:val="24"/>
        </w:rPr>
        <w:t xml:space="preserve"> y ANEXO 1 A</w:t>
      </w:r>
      <w:r w:rsidRPr="00721713">
        <w:rPr>
          <w:rFonts w:ascii="Arial" w:hAnsi="Arial" w:cs="Arial"/>
          <w:b/>
          <w:sz w:val="24"/>
          <w:szCs w:val="24"/>
        </w:rPr>
        <w:t>)</w:t>
      </w:r>
      <w:r w:rsidRPr="001D3950">
        <w:rPr>
          <w:rFonts w:ascii="Arial" w:hAnsi="Arial" w:cs="Arial"/>
          <w:bCs/>
          <w:color w:val="000000"/>
          <w:sz w:val="24"/>
          <w:szCs w:val="24"/>
        </w:rPr>
        <w:t>,</w:t>
      </w:r>
      <w:r w:rsidRPr="00721713">
        <w:rPr>
          <w:rFonts w:ascii="Arial" w:hAnsi="Arial" w:cs="Arial"/>
          <w:b/>
          <w:bCs/>
          <w:color w:val="000000"/>
          <w:spacing w:val="7"/>
          <w:sz w:val="24"/>
          <w:szCs w:val="24"/>
        </w:rPr>
        <w:t xml:space="preserve"> </w:t>
      </w:r>
      <w:r w:rsidRPr="00721713">
        <w:rPr>
          <w:rFonts w:ascii="Arial" w:hAnsi="Arial" w:cs="Arial"/>
          <w:bCs/>
          <w:color w:val="000000"/>
          <w:spacing w:val="7"/>
          <w:sz w:val="24"/>
          <w:szCs w:val="24"/>
        </w:rPr>
        <w:t>descrito en el punto número</w:t>
      </w:r>
      <w:r w:rsidRPr="00721713">
        <w:rPr>
          <w:rFonts w:ascii="Arial" w:hAnsi="Arial" w:cs="Arial"/>
          <w:b/>
          <w:bCs/>
          <w:color w:val="000000"/>
          <w:spacing w:val="7"/>
          <w:sz w:val="24"/>
          <w:szCs w:val="24"/>
        </w:rPr>
        <w:t xml:space="preserve"> 3. OBJETO DEL </w:t>
      </w:r>
      <w:r w:rsidR="001D3950">
        <w:rPr>
          <w:rFonts w:ascii="Arial" w:hAnsi="Arial" w:cs="Arial"/>
          <w:b/>
          <w:bCs/>
          <w:color w:val="000000"/>
          <w:spacing w:val="7"/>
          <w:sz w:val="24"/>
          <w:szCs w:val="24"/>
        </w:rPr>
        <w:t>PROCEDIMIENTO</w:t>
      </w:r>
      <w:r w:rsidRPr="00721713">
        <w:rPr>
          <w:rFonts w:ascii="Arial" w:hAnsi="Arial" w:cs="Arial"/>
          <w:b/>
          <w:bCs/>
          <w:color w:val="000000"/>
          <w:spacing w:val="7"/>
          <w:sz w:val="24"/>
          <w:szCs w:val="24"/>
        </w:rPr>
        <w:t xml:space="preserve"> DE LA LICITAC</w:t>
      </w:r>
      <w:r w:rsidR="0048188E">
        <w:rPr>
          <w:rFonts w:ascii="Arial" w:hAnsi="Arial" w:cs="Arial"/>
          <w:b/>
          <w:bCs/>
          <w:color w:val="000000"/>
          <w:spacing w:val="7"/>
          <w:sz w:val="24"/>
          <w:szCs w:val="24"/>
        </w:rPr>
        <w:t>IÓN Y ESPECIFICACIONES TÉCNICAS</w:t>
      </w:r>
      <w:r w:rsidR="0048188E">
        <w:rPr>
          <w:rFonts w:ascii="Arial" w:hAnsi="Arial" w:cs="Arial"/>
          <w:bCs/>
          <w:color w:val="000000"/>
          <w:spacing w:val="7"/>
          <w:sz w:val="24"/>
          <w:szCs w:val="24"/>
        </w:rPr>
        <w:t>.</w:t>
      </w:r>
    </w:p>
    <w:p w14:paraId="235DD909" w14:textId="6117D6A9" w:rsidR="00E87FCF" w:rsidRPr="00715B8F" w:rsidRDefault="007B3A4D" w:rsidP="007B3A4D">
      <w:pPr>
        <w:widowControl w:val="0"/>
        <w:autoSpaceDE w:val="0"/>
        <w:autoSpaceDN w:val="0"/>
        <w:adjustRightInd w:val="0"/>
        <w:spacing w:line="239" w:lineRule="auto"/>
        <w:ind w:right="57"/>
        <w:jc w:val="both"/>
        <w:rPr>
          <w:rFonts w:ascii="Arial" w:hAnsi="Arial" w:cs="Arial"/>
          <w:b/>
          <w:color w:val="000000"/>
          <w:sz w:val="24"/>
          <w:szCs w:val="24"/>
        </w:rPr>
      </w:pPr>
      <w:r>
        <w:rPr>
          <w:rFonts w:ascii="Arial" w:hAnsi="Arial" w:cs="Arial"/>
          <w:color w:val="000000"/>
          <w:spacing w:val="-1"/>
          <w:sz w:val="24"/>
          <w:szCs w:val="24"/>
        </w:rPr>
        <w:t>E</w:t>
      </w:r>
      <w:r w:rsidR="00E87FCF" w:rsidRPr="00721713">
        <w:rPr>
          <w:rFonts w:ascii="Arial" w:hAnsi="Arial" w:cs="Arial"/>
          <w:color w:val="000000"/>
          <w:spacing w:val="-1"/>
          <w:sz w:val="24"/>
          <w:szCs w:val="24"/>
        </w:rPr>
        <w:t>l domicilio</w:t>
      </w:r>
      <w:r w:rsidR="00E87FCF" w:rsidRPr="00721713">
        <w:rPr>
          <w:rFonts w:ascii="Arial" w:hAnsi="Arial" w:cs="Arial"/>
          <w:color w:val="000000"/>
          <w:spacing w:val="7"/>
          <w:sz w:val="24"/>
          <w:szCs w:val="24"/>
        </w:rPr>
        <w:t xml:space="preserve">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o</w:t>
      </w:r>
      <w:r w:rsidR="00E87FCF" w:rsidRPr="00721713">
        <w:rPr>
          <w:rFonts w:ascii="Arial" w:hAnsi="Arial" w:cs="Arial"/>
          <w:color w:val="000000"/>
          <w:sz w:val="24"/>
          <w:szCs w:val="24"/>
        </w:rPr>
        <w:t>n</w:t>
      </w:r>
      <w:r w:rsidR="00E87FCF" w:rsidRPr="00721713">
        <w:rPr>
          <w:rFonts w:ascii="Arial" w:hAnsi="Arial" w:cs="Arial"/>
          <w:color w:val="000000"/>
          <w:spacing w:val="-1"/>
          <w:sz w:val="24"/>
          <w:szCs w:val="24"/>
        </w:rPr>
        <w:t>d</w:t>
      </w:r>
      <w:r w:rsidR="00E87FCF" w:rsidRPr="00721713">
        <w:rPr>
          <w:rFonts w:ascii="Arial" w:hAnsi="Arial" w:cs="Arial"/>
          <w:color w:val="000000"/>
          <w:sz w:val="24"/>
          <w:szCs w:val="24"/>
        </w:rPr>
        <w:t>e</w:t>
      </w:r>
      <w:r w:rsidR="00E87FCF" w:rsidRPr="00721713">
        <w:rPr>
          <w:rFonts w:ascii="Arial" w:hAnsi="Arial" w:cs="Arial"/>
          <w:color w:val="000000"/>
          <w:spacing w:val="5"/>
          <w:sz w:val="24"/>
          <w:szCs w:val="24"/>
        </w:rPr>
        <w:t xml:space="preserve"> </w:t>
      </w:r>
      <w:r w:rsidR="00E87FCF" w:rsidRPr="00721713">
        <w:rPr>
          <w:rFonts w:ascii="Arial" w:hAnsi="Arial" w:cs="Arial"/>
          <w:color w:val="000000"/>
          <w:sz w:val="24"/>
          <w:szCs w:val="24"/>
        </w:rPr>
        <w:t>se</w:t>
      </w:r>
      <w:r w:rsidR="00E87FCF" w:rsidRPr="00721713">
        <w:rPr>
          <w:rFonts w:ascii="Arial" w:hAnsi="Arial" w:cs="Arial"/>
          <w:color w:val="000000"/>
          <w:spacing w:val="2"/>
          <w:sz w:val="24"/>
          <w:szCs w:val="24"/>
        </w:rPr>
        <w:t xml:space="preserve"> </w:t>
      </w:r>
      <w:r w:rsidR="0048188E">
        <w:rPr>
          <w:rFonts w:ascii="Arial" w:hAnsi="Arial" w:cs="Arial"/>
          <w:color w:val="000000"/>
          <w:spacing w:val="1"/>
          <w:sz w:val="24"/>
          <w:szCs w:val="24"/>
        </w:rPr>
        <w:t>entregarán/</w:t>
      </w:r>
      <w:r w:rsidR="00E87FCF" w:rsidRPr="00721713">
        <w:rPr>
          <w:rFonts w:ascii="Arial" w:hAnsi="Arial" w:cs="Arial"/>
          <w:color w:val="000000"/>
          <w:spacing w:val="1"/>
          <w:sz w:val="24"/>
          <w:szCs w:val="24"/>
        </w:rPr>
        <w:t xml:space="preserve">prestarán los bienes y/o servicios </w:t>
      </w:r>
      <w:r w:rsidR="00E87FCF" w:rsidRPr="00721713">
        <w:rPr>
          <w:rFonts w:ascii="Arial" w:hAnsi="Arial" w:cs="Arial"/>
          <w:color w:val="000000"/>
          <w:sz w:val="24"/>
          <w:szCs w:val="24"/>
        </w:rPr>
        <w:t>e</w:t>
      </w:r>
      <w:r w:rsidR="00E87FCF" w:rsidRPr="00721713">
        <w:rPr>
          <w:rFonts w:ascii="Arial" w:hAnsi="Arial" w:cs="Arial"/>
          <w:color w:val="000000"/>
          <w:spacing w:val="3"/>
          <w:sz w:val="24"/>
          <w:szCs w:val="24"/>
        </w:rPr>
        <w:t>s</w:t>
      </w:r>
      <w:r w:rsidR="0048188E">
        <w:rPr>
          <w:rFonts w:ascii="Arial" w:hAnsi="Arial" w:cs="Arial"/>
          <w:bCs/>
          <w:color w:val="000000"/>
          <w:sz w:val="24"/>
          <w:szCs w:val="24"/>
        </w:rPr>
        <w:t>:</w:t>
      </w:r>
      <w:r w:rsidR="00E87FCF" w:rsidRPr="00721713">
        <w:rPr>
          <w:rFonts w:ascii="Arial" w:hAnsi="Arial" w:cs="Arial"/>
          <w:b/>
          <w:bCs/>
          <w:color w:val="000000"/>
          <w:spacing w:val="6"/>
          <w:sz w:val="24"/>
          <w:szCs w:val="24"/>
        </w:rPr>
        <w:t xml:space="preserve"> </w:t>
      </w:r>
      <w:r w:rsidR="001D3950">
        <w:rPr>
          <w:rFonts w:ascii="Arial" w:hAnsi="Arial" w:cs="Arial"/>
          <w:spacing w:val="3"/>
          <w:sz w:val="24"/>
          <w:szCs w:val="24"/>
        </w:rPr>
        <w:t>a</w:t>
      </w:r>
      <w:r w:rsidR="00E87FCF" w:rsidRPr="00721713">
        <w:rPr>
          <w:rFonts w:ascii="Arial" w:hAnsi="Arial" w:cs="Arial"/>
          <w:spacing w:val="3"/>
          <w:sz w:val="24"/>
          <w:szCs w:val="24"/>
        </w:rPr>
        <w:t xml:space="preserve">venida Niños Héroes número 2409, en la colonia Moderna, </w:t>
      </w:r>
      <w:r w:rsidR="00E26562" w:rsidRPr="00721713">
        <w:rPr>
          <w:rFonts w:ascii="Arial" w:hAnsi="Arial" w:cs="Arial"/>
          <w:spacing w:val="3"/>
          <w:sz w:val="24"/>
          <w:szCs w:val="24"/>
        </w:rPr>
        <w:t>C</w:t>
      </w:r>
      <w:r w:rsidR="00E26562">
        <w:rPr>
          <w:rFonts w:ascii="Arial" w:hAnsi="Arial" w:cs="Arial"/>
          <w:spacing w:val="3"/>
          <w:sz w:val="24"/>
          <w:szCs w:val="24"/>
        </w:rPr>
        <w:t>.</w:t>
      </w:r>
      <w:r w:rsidR="001D3950">
        <w:rPr>
          <w:rFonts w:ascii="Arial" w:hAnsi="Arial" w:cs="Arial"/>
          <w:spacing w:val="3"/>
          <w:sz w:val="24"/>
          <w:szCs w:val="24"/>
        </w:rPr>
        <w:t xml:space="preserve"> </w:t>
      </w:r>
      <w:r w:rsidR="00E87FCF" w:rsidRPr="00721713">
        <w:rPr>
          <w:rFonts w:ascii="Arial" w:hAnsi="Arial" w:cs="Arial"/>
          <w:spacing w:val="3"/>
          <w:sz w:val="24"/>
          <w:szCs w:val="24"/>
        </w:rPr>
        <w:t>P. 44190, en Guadalajara, Jalisco, México</w:t>
      </w:r>
      <w:r w:rsidR="00E87FCF" w:rsidRPr="001D3950">
        <w:rPr>
          <w:rFonts w:ascii="Arial" w:hAnsi="Arial" w:cs="Arial"/>
          <w:bCs/>
          <w:sz w:val="24"/>
          <w:szCs w:val="24"/>
        </w:rPr>
        <w:t>,</w:t>
      </w:r>
      <w:r w:rsidR="00E87FCF" w:rsidRPr="00721713">
        <w:rPr>
          <w:rFonts w:ascii="Arial" w:hAnsi="Arial" w:cs="Arial"/>
          <w:b/>
          <w:bCs/>
          <w:spacing w:val="55"/>
          <w:sz w:val="24"/>
          <w:szCs w:val="24"/>
        </w:rPr>
        <w:t xml:space="preserve"> </w:t>
      </w:r>
      <w:r w:rsidR="0048188E">
        <w:rPr>
          <w:rFonts w:ascii="Arial" w:hAnsi="Arial" w:cs="Arial"/>
          <w:bCs/>
          <w:spacing w:val="55"/>
          <w:sz w:val="24"/>
          <w:szCs w:val="24"/>
        </w:rPr>
        <w:t xml:space="preserve">y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b</w:t>
      </w:r>
      <w:r w:rsidR="00E87FCF" w:rsidRPr="00721713">
        <w:rPr>
          <w:rFonts w:ascii="Arial" w:hAnsi="Arial" w:cs="Arial"/>
          <w:color w:val="000000"/>
          <w:spacing w:val="-3"/>
          <w:sz w:val="24"/>
          <w:szCs w:val="24"/>
        </w:rPr>
        <w:t>e</w:t>
      </w:r>
      <w:r w:rsidR="00E87FCF" w:rsidRPr="00721713">
        <w:rPr>
          <w:rFonts w:ascii="Arial" w:hAnsi="Arial" w:cs="Arial"/>
          <w:color w:val="000000"/>
          <w:spacing w:val="1"/>
          <w:sz w:val="24"/>
          <w:szCs w:val="24"/>
        </w:rPr>
        <w:t>r</w:t>
      </w:r>
      <w:r w:rsidR="00E87FCF" w:rsidRPr="00721713">
        <w:rPr>
          <w:rFonts w:ascii="Arial" w:hAnsi="Arial" w:cs="Arial"/>
          <w:color w:val="000000"/>
          <w:sz w:val="24"/>
          <w:szCs w:val="24"/>
        </w:rPr>
        <w:t>á</w:t>
      </w:r>
      <w:r w:rsidR="00E87FCF" w:rsidRPr="00721713">
        <w:rPr>
          <w:rFonts w:ascii="Arial" w:hAnsi="Arial" w:cs="Arial"/>
          <w:color w:val="000000"/>
          <w:spacing w:val="53"/>
          <w:sz w:val="24"/>
          <w:szCs w:val="24"/>
        </w:rPr>
        <w:t xml:space="preserve"> </w:t>
      </w:r>
      <w:r w:rsidR="00E87FCF" w:rsidRPr="00721713">
        <w:rPr>
          <w:rFonts w:ascii="Arial" w:hAnsi="Arial" w:cs="Arial"/>
          <w:color w:val="000000"/>
          <w:sz w:val="24"/>
          <w:szCs w:val="24"/>
        </w:rPr>
        <w:t xml:space="preserve">de </w:t>
      </w:r>
      <w:r w:rsidR="0048188E" w:rsidRPr="00B84813">
        <w:rPr>
          <w:rFonts w:ascii="Arial" w:hAnsi="Arial" w:cs="Arial"/>
          <w:color w:val="000000"/>
          <w:sz w:val="24"/>
          <w:szCs w:val="24"/>
        </w:rPr>
        <w:t>hacer</w:t>
      </w:r>
      <w:r w:rsidR="00E87FCF" w:rsidRPr="00B84813">
        <w:rPr>
          <w:rFonts w:ascii="Arial" w:hAnsi="Arial" w:cs="Arial"/>
          <w:color w:val="000000"/>
          <w:spacing w:val="2"/>
          <w:sz w:val="24"/>
          <w:szCs w:val="24"/>
        </w:rPr>
        <w:t xml:space="preserve"> </w:t>
      </w:r>
      <w:r w:rsidR="00804C05" w:rsidRPr="00B84813">
        <w:rPr>
          <w:rFonts w:ascii="Arial" w:hAnsi="Arial" w:cs="Arial"/>
          <w:color w:val="000000"/>
          <w:sz w:val="24"/>
          <w:szCs w:val="24"/>
        </w:rPr>
        <w:t>la entrega del bien, o</w:t>
      </w:r>
      <w:r w:rsidR="0048188E" w:rsidRPr="00B84813">
        <w:rPr>
          <w:rFonts w:ascii="Arial" w:hAnsi="Arial" w:cs="Arial"/>
          <w:color w:val="000000"/>
          <w:sz w:val="24"/>
          <w:szCs w:val="24"/>
        </w:rPr>
        <w:t xml:space="preserve"> la</w:t>
      </w:r>
      <w:r w:rsidR="00804C05" w:rsidRPr="00B84813">
        <w:rPr>
          <w:rFonts w:ascii="Arial" w:hAnsi="Arial" w:cs="Arial"/>
          <w:color w:val="000000"/>
          <w:sz w:val="24"/>
          <w:szCs w:val="24"/>
        </w:rPr>
        <w:t xml:space="preserve"> prestación del servicio</w:t>
      </w:r>
      <w:r w:rsidR="00E87FCF" w:rsidRPr="00B84813">
        <w:rPr>
          <w:rFonts w:ascii="Arial" w:hAnsi="Arial" w:cs="Arial"/>
          <w:color w:val="000000"/>
          <w:spacing w:val="-1"/>
          <w:sz w:val="24"/>
          <w:szCs w:val="24"/>
        </w:rPr>
        <w:t xml:space="preserve"> </w:t>
      </w:r>
      <w:r w:rsidR="00E87FCF" w:rsidRPr="00B84813">
        <w:rPr>
          <w:rFonts w:ascii="Arial" w:hAnsi="Arial" w:cs="Arial"/>
          <w:color w:val="000000"/>
          <w:sz w:val="24"/>
          <w:szCs w:val="24"/>
        </w:rPr>
        <w:t xml:space="preserve">en </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pacing w:val="1"/>
          <w:sz w:val="24"/>
          <w:szCs w:val="24"/>
        </w:rPr>
        <w:t>f</w:t>
      </w:r>
      <w:r w:rsidR="00E87FCF" w:rsidRPr="00B84813">
        <w:rPr>
          <w:rFonts w:ascii="Arial" w:hAnsi="Arial" w:cs="Arial"/>
          <w:color w:val="000000"/>
          <w:sz w:val="24"/>
          <w:szCs w:val="24"/>
        </w:rPr>
        <w:t>ec</w:t>
      </w:r>
      <w:r w:rsidR="00E87FCF" w:rsidRPr="00B84813">
        <w:rPr>
          <w:rFonts w:ascii="Arial" w:hAnsi="Arial" w:cs="Arial"/>
          <w:color w:val="000000"/>
          <w:spacing w:val="-1"/>
          <w:sz w:val="24"/>
          <w:szCs w:val="24"/>
        </w:rPr>
        <w:t>h</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z w:val="24"/>
          <w:szCs w:val="24"/>
        </w:rPr>
        <w:t>esti</w:t>
      </w:r>
      <w:r w:rsidR="00E87FCF" w:rsidRPr="00B84813">
        <w:rPr>
          <w:rFonts w:ascii="Arial" w:hAnsi="Arial" w:cs="Arial"/>
          <w:color w:val="000000"/>
          <w:spacing w:val="-1"/>
          <w:sz w:val="24"/>
          <w:szCs w:val="24"/>
        </w:rPr>
        <w:t>p</w:t>
      </w:r>
      <w:r w:rsidR="00E87FCF" w:rsidRPr="00B84813">
        <w:rPr>
          <w:rFonts w:ascii="Arial" w:hAnsi="Arial" w:cs="Arial"/>
          <w:color w:val="000000"/>
          <w:spacing w:val="2"/>
          <w:sz w:val="24"/>
          <w:szCs w:val="24"/>
        </w:rPr>
        <w:t>u</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1"/>
          <w:sz w:val="24"/>
          <w:szCs w:val="24"/>
        </w:rPr>
        <w:t>d</w:t>
      </w:r>
      <w:r w:rsidR="00E87FCF" w:rsidRPr="00B84813">
        <w:rPr>
          <w:rFonts w:ascii="Arial" w:hAnsi="Arial" w:cs="Arial"/>
          <w:color w:val="000000"/>
          <w:sz w:val="24"/>
          <w:szCs w:val="24"/>
        </w:rPr>
        <w:t xml:space="preserve">a </w:t>
      </w:r>
      <w:r w:rsidR="00E87FCF" w:rsidRPr="00B84813">
        <w:rPr>
          <w:rFonts w:ascii="Arial" w:hAnsi="Arial" w:cs="Arial"/>
          <w:color w:val="000000"/>
          <w:spacing w:val="-2"/>
          <w:sz w:val="24"/>
          <w:szCs w:val="24"/>
        </w:rPr>
        <w:t xml:space="preserve">en el apartado número </w:t>
      </w:r>
      <w:r w:rsidR="00715B8F" w:rsidRPr="00721713">
        <w:rPr>
          <w:rFonts w:ascii="Arial" w:hAnsi="Arial" w:cs="Arial"/>
          <w:b/>
          <w:color w:val="000000"/>
          <w:spacing w:val="-2"/>
          <w:sz w:val="24"/>
          <w:szCs w:val="24"/>
        </w:rPr>
        <w:t xml:space="preserve">2. </w:t>
      </w:r>
      <w:r w:rsidR="00715B8F" w:rsidRPr="00721713">
        <w:rPr>
          <w:rFonts w:ascii="Arial" w:hAnsi="Arial" w:cs="Arial"/>
          <w:b/>
          <w:color w:val="000000"/>
          <w:sz w:val="24"/>
          <w:szCs w:val="24"/>
        </w:rPr>
        <w:t>CALENDARIO DE ACTIVIDADES (ACTOS)</w:t>
      </w:r>
      <w:r w:rsidR="00715B8F">
        <w:rPr>
          <w:rFonts w:ascii="Arial" w:hAnsi="Arial" w:cs="Arial"/>
          <w:b/>
          <w:color w:val="000000"/>
          <w:sz w:val="24"/>
          <w:szCs w:val="24"/>
        </w:rPr>
        <w:t>.</w:t>
      </w:r>
    </w:p>
    <w:p w14:paraId="7F7C2E2B" w14:textId="5BAE4199" w:rsidR="00E87FCF" w:rsidRPr="00721713" w:rsidRDefault="00E87FCF" w:rsidP="0048188E">
      <w:pPr>
        <w:widowControl w:val="0"/>
        <w:autoSpaceDE w:val="0"/>
        <w:autoSpaceDN w:val="0"/>
        <w:adjustRightInd w:val="0"/>
        <w:spacing w:line="255" w:lineRule="auto"/>
        <w:ind w:right="60"/>
        <w:jc w:val="both"/>
        <w:rPr>
          <w:rFonts w:ascii="Arial" w:hAnsi="Arial" w:cs="Arial"/>
          <w:color w:val="000000"/>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drá</w:t>
      </w:r>
      <w:r w:rsidRPr="00721713">
        <w:rPr>
          <w:rFonts w:ascii="Arial" w:hAnsi="Arial" w:cs="Arial"/>
          <w:color w:val="000000"/>
          <w:spacing w:val="1"/>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en p</w:t>
      </w:r>
      <w:r w:rsidRPr="00721713">
        <w:rPr>
          <w:rFonts w:ascii="Arial" w:hAnsi="Arial" w:cs="Arial"/>
          <w:color w:val="000000"/>
          <w:spacing w:val="-1"/>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3"/>
          <w:sz w:val="24"/>
          <w:szCs w:val="24"/>
        </w:rPr>
        <w:t>/</w:t>
      </w:r>
      <w:r w:rsidRPr="00721713">
        <w:rPr>
          <w:rFonts w:ascii="Arial" w:hAnsi="Arial" w:cs="Arial"/>
          <w:color w:val="000000"/>
          <w:sz w:val="24"/>
          <w:szCs w:val="24"/>
        </w:rPr>
        <w:t>o en u</w:t>
      </w:r>
      <w:r w:rsidRPr="00721713">
        <w:rPr>
          <w:rFonts w:ascii="Arial" w:hAnsi="Arial" w:cs="Arial"/>
          <w:color w:val="000000"/>
          <w:spacing w:val="-1"/>
          <w:sz w:val="24"/>
          <w:szCs w:val="24"/>
        </w:rPr>
        <w:t>n</w:t>
      </w:r>
      <w:r w:rsidRPr="00721713">
        <w:rPr>
          <w:rFonts w:ascii="Arial" w:hAnsi="Arial" w:cs="Arial"/>
          <w:color w:val="000000"/>
          <w:sz w:val="24"/>
          <w:szCs w:val="24"/>
        </w:rPr>
        <w:t>a so</w:t>
      </w:r>
      <w:r w:rsidRPr="00721713">
        <w:rPr>
          <w:rFonts w:ascii="Arial" w:hAnsi="Arial" w:cs="Arial"/>
          <w:color w:val="000000"/>
          <w:spacing w:val="-1"/>
          <w:sz w:val="24"/>
          <w:szCs w:val="24"/>
        </w:rPr>
        <w:t>l</w:t>
      </w:r>
      <w:r w:rsidRPr="00721713">
        <w:rPr>
          <w:rFonts w:ascii="Arial" w:hAnsi="Arial" w:cs="Arial"/>
          <w:color w:val="000000"/>
          <w:sz w:val="24"/>
          <w:szCs w:val="24"/>
        </w:rPr>
        <w:t>a e</w:t>
      </w:r>
      <w:r w:rsidRPr="00721713">
        <w:rPr>
          <w:rFonts w:ascii="Arial" w:hAnsi="Arial" w:cs="Arial"/>
          <w:color w:val="000000"/>
          <w:spacing w:val="-3"/>
          <w:sz w:val="24"/>
          <w:szCs w:val="24"/>
        </w:rPr>
        <w:t>x</w:t>
      </w:r>
      <w:r w:rsidRPr="00721713">
        <w:rPr>
          <w:rFonts w:ascii="Arial" w:hAnsi="Arial" w:cs="Arial"/>
          <w:color w:val="000000"/>
          <w:sz w:val="24"/>
          <w:szCs w:val="24"/>
        </w:rPr>
        <w:t>h</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2"/>
          <w:sz w:val="24"/>
          <w:szCs w:val="24"/>
        </w:rPr>
        <w:t>ó</w:t>
      </w:r>
      <w:r w:rsidRPr="00721713">
        <w:rPr>
          <w:rFonts w:ascii="Arial" w:hAnsi="Arial" w:cs="Arial"/>
          <w:color w:val="000000"/>
          <w:sz w:val="24"/>
          <w:szCs w:val="24"/>
        </w:rPr>
        <w:t>n,</w:t>
      </w:r>
      <w:r w:rsidRPr="00721713">
        <w:rPr>
          <w:rFonts w:ascii="Arial" w:hAnsi="Arial" w:cs="Arial"/>
          <w:color w:val="000000"/>
          <w:spacing w:val="2"/>
          <w:sz w:val="24"/>
          <w:szCs w:val="24"/>
        </w:rPr>
        <w:t xml:space="preserve"> </w:t>
      </w:r>
      <w:r w:rsidRPr="00721713">
        <w:rPr>
          <w:rFonts w:ascii="Arial" w:hAnsi="Arial" w:cs="Arial"/>
          <w:color w:val="000000"/>
          <w:sz w:val="24"/>
          <w:szCs w:val="24"/>
        </w:rPr>
        <w:t>de 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con</w:t>
      </w:r>
      <w:r w:rsidRPr="00721713">
        <w:rPr>
          <w:rFonts w:ascii="Arial" w:hAnsi="Arial" w:cs="Arial"/>
          <w:color w:val="000000"/>
          <w:spacing w:val="-1"/>
          <w:sz w:val="24"/>
          <w:szCs w:val="24"/>
        </w:rPr>
        <w:t xml:space="preserve"> l</w:t>
      </w:r>
      <w:r w:rsidRPr="00721713">
        <w:rPr>
          <w:rFonts w:ascii="Arial" w:hAnsi="Arial" w:cs="Arial"/>
          <w:color w:val="000000"/>
          <w:sz w:val="24"/>
          <w:szCs w:val="24"/>
        </w:rPr>
        <w:t>as c</w:t>
      </w:r>
      <w:r w:rsidRPr="00721713">
        <w:rPr>
          <w:rFonts w:ascii="Arial" w:hAnsi="Arial" w:cs="Arial"/>
          <w:color w:val="000000"/>
          <w:spacing w:val="-2"/>
          <w:sz w:val="24"/>
          <w:szCs w:val="24"/>
        </w:rPr>
        <w:t>ar</w:t>
      </w:r>
      <w:r w:rsidRPr="00721713">
        <w:rPr>
          <w:rFonts w:ascii="Arial" w:hAnsi="Arial" w:cs="Arial"/>
          <w:color w:val="000000"/>
          <w:sz w:val="24"/>
          <w:szCs w:val="24"/>
        </w:rPr>
        <w:t>acte</w:t>
      </w:r>
      <w:r w:rsidRPr="00721713">
        <w:rPr>
          <w:rFonts w:ascii="Arial" w:hAnsi="Arial" w:cs="Arial"/>
          <w:color w:val="000000"/>
          <w:spacing w:val="1"/>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 xml:space="preserve">cas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esp</w:t>
      </w:r>
      <w:r w:rsidRPr="00721713">
        <w:rPr>
          <w:rFonts w:ascii="Arial" w:hAnsi="Arial" w:cs="Arial"/>
          <w:color w:val="000000"/>
          <w:spacing w:val="-3"/>
          <w:sz w:val="24"/>
          <w:szCs w:val="24"/>
        </w:rPr>
        <w:t>e</w:t>
      </w:r>
      <w:r w:rsidRPr="00721713">
        <w:rPr>
          <w:rFonts w:ascii="Arial" w:hAnsi="Arial" w:cs="Arial"/>
          <w:color w:val="000000"/>
          <w:sz w:val="24"/>
          <w:szCs w:val="24"/>
        </w:rPr>
        <w:t>c</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estab</w:t>
      </w:r>
      <w:r w:rsidRPr="00721713">
        <w:rPr>
          <w:rFonts w:ascii="Arial" w:hAnsi="Arial" w:cs="Arial"/>
          <w:color w:val="000000"/>
          <w:spacing w:val="-1"/>
          <w:sz w:val="24"/>
          <w:szCs w:val="24"/>
        </w:rPr>
        <w:t>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el </w:t>
      </w:r>
      <w:r w:rsidRPr="00721713">
        <w:rPr>
          <w:rFonts w:ascii="Arial" w:hAnsi="Arial" w:cs="Arial"/>
          <w:b/>
          <w:color w:val="000000"/>
          <w:sz w:val="24"/>
          <w:szCs w:val="24"/>
        </w:rPr>
        <w:t>CONTRATO</w:t>
      </w:r>
      <w:r w:rsidRPr="00721713">
        <w:rPr>
          <w:rFonts w:ascii="Arial" w:hAnsi="Arial" w:cs="Arial"/>
          <w:color w:val="000000"/>
          <w:spacing w:val="1"/>
          <w:sz w:val="24"/>
          <w:szCs w:val="24"/>
        </w:rPr>
        <w:t xml:space="preserve"> y el </w:t>
      </w:r>
      <w:r w:rsidRPr="00721713">
        <w:rPr>
          <w:rFonts w:ascii="Arial" w:hAnsi="Arial" w:cs="Arial"/>
          <w:b/>
          <w:color w:val="000000"/>
          <w:spacing w:val="1"/>
          <w:sz w:val="24"/>
          <w:szCs w:val="24"/>
        </w:rPr>
        <w:t xml:space="preserve">ANEXO 1 </w:t>
      </w:r>
      <w:r w:rsidR="0080746F">
        <w:rPr>
          <w:rFonts w:ascii="Arial" w:hAnsi="Arial" w:cs="Arial"/>
          <w:b/>
          <w:color w:val="000000"/>
          <w:spacing w:val="1"/>
          <w:sz w:val="24"/>
          <w:szCs w:val="24"/>
        </w:rPr>
        <w:t>“</w:t>
      </w:r>
      <w:r w:rsidRPr="00721713">
        <w:rPr>
          <w:rFonts w:ascii="Arial" w:hAnsi="Arial" w:cs="Arial"/>
          <w:b/>
          <w:color w:val="000000"/>
          <w:spacing w:val="1"/>
          <w:sz w:val="24"/>
          <w:szCs w:val="24"/>
        </w:rPr>
        <w:t>ESPECIFICACIONES TÉCNICAS</w:t>
      </w:r>
      <w:r w:rsidR="0080746F">
        <w:rPr>
          <w:rFonts w:ascii="Arial" w:hAnsi="Arial" w:cs="Arial"/>
          <w:b/>
          <w:color w:val="000000"/>
          <w:spacing w:val="1"/>
          <w:sz w:val="24"/>
          <w:szCs w:val="24"/>
        </w:rPr>
        <w:t>”</w:t>
      </w:r>
      <w:r w:rsidRPr="00721713">
        <w:rPr>
          <w:rFonts w:ascii="Arial" w:hAnsi="Arial" w:cs="Arial"/>
          <w:color w:val="000000"/>
          <w:sz w:val="24"/>
          <w:szCs w:val="24"/>
        </w:rPr>
        <w:t>.</w:t>
      </w:r>
    </w:p>
    <w:p w14:paraId="5A0424D3" w14:textId="6630A604" w:rsidR="00E87FCF" w:rsidRPr="0048188E" w:rsidRDefault="00E87FCF" w:rsidP="0048188E">
      <w:pPr>
        <w:jc w:val="both"/>
        <w:rPr>
          <w:rFonts w:ascii="Arial" w:hAnsi="Arial" w:cs="Arial"/>
          <w:b/>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z</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0048188E">
        <w:rPr>
          <w:rFonts w:ascii="Arial" w:hAnsi="Arial" w:cs="Arial"/>
          <w:color w:val="000000"/>
          <w:sz w:val="24"/>
          <w:szCs w:val="24"/>
        </w:rPr>
        <w:t>para la entrega</w:t>
      </w:r>
      <w:r w:rsidRPr="00721713">
        <w:rPr>
          <w:rFonts w:ascii="Arial" w:hAnsi="Arial" w:cs="Arial"/>
          <w:color w:val="000000"/>
          <w:sz w:val="24"/>
          <w:szCs w:val="24"/>
        </w:rPr>
        <w:t xml:space="preserve"> </w:t>
      </w:r>
      <w:r w:rsidR="0048188E">
        <w:rPr>
          <w:rFonts w:ascii="Arial" w:hAnsi="Arial" w:cs="Arial"/>
          <w:color w:val="000000"/>
          <w:spacing w:val="-2"/>
          <w:sz w:val="24"/>
          <w:szCs w:val="24"/>
        </w:rPr>
        <w:t>del bien y/o servicio</w:t>
      </w:r>
      <w:r w:rsidRPr="00721713">
        <w:rPr>
          <w:rFonts w:ascii="Arial" w:hAnsi="Arial" w:cs="Arial"/>
          <w:color w:val="000000"/>
          <w:spacing w:val="-2"/>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establecido en el </w:t>
      </w:r>
      <w:r w:rsidRPr="00721713">
        <w:rPr>
          <w:rFonts w:ascii="Arial" w:hAnsi="Arial" w:cs="Arial"/>
          <w:color w:val="000000"/>
          <w:spacing w:val="-2"/>
          <w:sz w:val="24"/>
          <w:szCs w:val="24"/>
        </w:rPr>
        <w:t xml:space="preserve">apartado número </w:t>
      </w:r>
      <w:r w:rsidR="0080746F">
        <w:rPr>
          <w:rFonts w:ascii="Arial" w:hAnsi="Arial" w:cs="Arial"/>
          <w:b/>
          <w:sz w:val="24"/>
          <w:szCs w:val="24"/>
        </w:rPr>
        <w:t xml:space="preserve">2. CALENDARIO DE ACTIVIDADES </w:t>
      </w:r>
      <w:r w:rsidR="0048188E" w:rsidRPr="00721713">
        <w:rPr>
          <w:rFonts w:ascii="Arial" w:hAnsi="Arial" w:cs="Arial"/>
          <w:b/>
          <w:sz w:val="24"/>
          <w:szCs w:val="24"/>
        </w:rPr>
        <w:t>(ACTOS)</w:t>
      </w:r>
      <w:r w:rsidRPr="00721713">
        <w:rPr>
          <w:rFonts w:ascii="Arial" w:hAnsi="Arial" w:cs="Arial"/>
          <w:b/>
          <w:bCs/>
          <w:color w:val="FF0000"/>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conformidad</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a </w:t>
      </w:r>
      <w:r w:rsidRPr="00721713">
        <w:rPr>
          <w:rFonts w:ascii="Arial" w:hAnsi="Arial" w:cs="Arial"/>
          <w:color w:val="000000"/>
          <w:spacing w:val="-1"/>
          <w:sz w:val="24"/>
          <w:szCs w:val="24"/>
        </w:rPr>
        <w:t>l</w:t>
      </w:r>
      <w:r w:rsidRPr="00721713">
        <w:rPr>
          <w:rFonts w:ascii="Arial" w:hAnsi="Arial" w:cs="Arial"/>
          <w:color w:val="000000"/>
          <w:sz w:val="24"/>
          <w:szCs w:val="24"/>
        </w:rPr>
        <w:t>o es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bl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 xml:space="preserve">do </w:t>
      </w:r>
      <w:r w:rsidR="0048188E">
        <w:rPr>
          <w:rFonts w:ascii="Arial" w:hAnsi="Arial" w:cs="Arial"/>
          <w:color w:val="000000"/>
          <w:sz w:val="24"/>
          <w:szCs w:val="24"/>
        </w:rPr>
        <w:t xml:space="preserve">en </w:t>
      </w:r>
      <w:r w:rsidRPr="00721713">
        <w:rPr>
          <w:rFonts w:ascii="Arial" w:hAnsi="Arial" w:cs="Arial"/>
          <w:color w:val="000000"/>
          <w:sz w:val="24"/>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jc w:val="both"/>
        <w:rPr>
          <w:rFonts w:ascii="Arial" w:hAnsi="Arial" w:cs="Arial"/>
          <w:color w:val="000000"/>
          <w:sz w:val="24"/>
          <w:szCs w:val="24"/>
        </w:rPr>
      </w:pPr>
      <w:r w:rsidRPr="00721713">
        <w:rPr>
          <w:rFonts w:ascii="Arial" w:hAnsi="Arial" w:cs="Arial"/>
          <w:color w:val="000000"/>
          <w:sz w:val="24"/>
          <w:szCs w:val="24"/>
        </w:rPr>
        <w:t>La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tr</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sp</w:t>
      </w:r>
      <w:r w:rsidRPr="00721713">
        <w:rPr>
          <w:rFonts w:ascii="Arial" w:hAnsi="Arial" w:cs="Arial"/>
          <w:color w:val="000000"/>
          <w:spacing w:val="-3"/>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2"/>
          <w:sz w:val="24"/>
          <w:szCs w:val="24"/>
        </w:rPr>
        <w:t>r</w:t>
      </w:r>
      <w:r w:rsidRPr="00721713">
        <w:rPr>
          <w:rFonts w:ascii="Arial" w:hAnsi="Arial" w:cs="Arial"/>
          <w:color w:val="000000"/>
          <w:spacing w:val="1"/>
          <w:sz w:val="24"/>
          <w:szCs w:val="24"/>
        </w:rPr>
        <w:t>r</w:t>
      </w:r>
      <w:r w:rsidRPr="00721713">
        <w:rPr>
          <w:rFonts w:ascii="Arial" w:hAnsi="Arial" w:cs="Arial"/>
          <w:color w:val="000000"/>
          <w:sz w:val="24"/>
          <w:szCs w:val="24"/>
        </w:rPr>
        <w:t>erá</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 cu</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 xml:space="preserve">r </w:t>
      </w:r>
      <w:r w:rsidR="0080746F">
        <w:rPr>
          <w:rFonts w:ascii="Arial" w:hAnsi="Arial" w:cs="Arial"/>
          <w:color w:val="000000"/>
          <w:sz w:val="24"/>
          <w:szCs w:val="24"/>
        </w:rPr>
        <w:t>adjudicado</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z w:val="24"/>
          <w:szCs w:val="24"/>
        </w:rPr>
        <w:t>sp</w:t>
      </w:r>
      <w:r w:rsidRPr="00721713">
        <w:rPr>
          <w:rFonts w:ascii="Arial" w:hAnsi="Arial" w:cs="Arial"/>
          <w:color w:val="000000"/>
          <w:spacing w:val="-1"/>
          <w:sz w:val="24"/>
          <w:szCs w:val="24"/>
        </w:rPr>
        <w:t>o</w:t>
      </w:r>
      <w:r w:rsidRPr="00721713">
        <w:rPr>
          <w:rFonts w:ascii="Arial" w:hAnsi="Arial" w:cs="Arial"/>
          <w:color w:val="000000"/>
          <w:sz w:val="24"/>
          <w:szCs w:val="24"/>
        </w:rPr>
        <w:t>ns</w:t>
      </w:r>
      <w:r w:rsidRPr="00721713">
        <w:rPr>
          <w:rFonts w:ascii="Arial" w:hAnsi="Arial" w:cs="Arial"/>
          <w:color w:val="000000"/>
          <w:spacing w:val="-1"/>
          <w:sz w:val="24"/>
          <w:szCs w:val="24"/>
        </w:rPr>
        <w:t>a</w:t>
      </w:r>
      <w:r w:rsidRPr="00721713">
        <w:rPr>
          <w:rFonts w:ascii="Arial" w:hAnsi="Arial" w:cs="Arial"/>
          <w:color w:val="000000"/>
          <w:sz w:val="24"/>
          <w:szCs w:val="24"/>
        </w:rPr>
        <w:t>b</w:t>
      </w:r>
      <w:r w:rsidRPr="00721713">
        <w:rPr>
          <w:rFonts w:ascii="Arial" w:hAnsi="Arial" w:cs="Arial"/>
          <w:color w:val="000000"/>
          <w:spacing w:val="-1"/>
          <w:sz w:val="24"/>
          <w:szCs w:val="24"/>
        </w:rPr>
        <w:t>il</w:t>
      </w:r>
      <w:r w:rsidRPr="00721713">
        <w:rPr>
          <w:rFonts w:ascii="Arial" w:hAnsi="Arial" w:cs="Arial"/>
          <w:color w:val="000000"/>
          <w:spacing w:val="1"/>
          <w:sz w:val="24"/>
          <w:szCs w:val="24"/>
        </w:rPr>
        <w:t>i</w:t>
      </w:r>
      <w:r w:rsidRPr="00721713">
        <w:rPr>
          <w:rFonts w:ascii="Arial" w:hAnsi="Arial" w:cs="Arial"/>
          <w:color w:val="000000"/>
          <w:spacing w:val="-2"/>
          <w:sz w:val="24"/>
          <w:szCs w:val="24"/>
        </w:rPr>
        <w:t>z</w:t>
      </w:r>
      <w:r w:rsidRPr="00721713">
        <w:rPr>
          <w:rFonts w:ascii="Arial" w:hAnsi="Arial" w:cs="Arial"/>
          <w:color w:val="000000"/>
          <w:sz w:val="24"/>
          <w:szCs w:val="24"/>
        </w:rPr>
        <w:t>á</w:t>
      </w:r>
      <w:r w:rsidRPr="00721713">
        <w:rPr>
          <w:rFonts w:ascii="Arial" w:hAnsi="Arial" w:cs="Arial"/>
          <w:color w:val="000000"/>
          <w:spacing w:val="-1"/>
          <w:sz w:val="24"/>
          <w:szCs w:val="24"/>
        </w:rPr>
        <w:t>n</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se</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1"/>
          <w:sz w:val="24"/>
          <w:szCs w:val="24"/>
        </w:rPr>
        <w:t xml:space="preserve"> </w:t>
      </w:r>
      <w:r w:rsidRPr="00721713">
        <w:rPr>
          <w:rFonts w:ascii="Arial" w:hAnsi="Arial" w:cs="Arial"/>
          <w:color w:val="000000"/>
          <w:sz w:val="24"/>
          <w:szCs w:val="24"/>
        </w:rPr>
        <w:t>prese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80746F">
        <w:rPr>
          <w:rFonts w:ascii="Arial" w:hAnsi="Arial" w:cs="Arial"/>
          <w:color w:val="000000"/>
          <w:spacing w:val="-3"/>
          <w:sz w:val="24"/>
          <w:szCs w:val="24"/>
        </w:rPr>
        <w:t>procedimiento</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3"/>
          <w:sz w:val="24"/>
          <w:szCs w:val="24"/>
        </w:rPr>
        <w:t>n</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sean sumi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z w:val="24"/>
          <w:szCs w:val="24"/>
        </w:rPr>
        <w:t>el</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pacing w:val="-3"/>
          <w:sz w:val="24"/>
          <w:szCs w:val="24"/>
        </w:rPr>
        <w:t>u</w:t>
      </w:r>
      <w:r w:rsidRPr="00721713">
        <w:rPr>
          <w:rFonts w:ascii="Arial" w:hAnsi="Arial" w:cs="Arial"/>
          <w:color w:val="000000"/>
          <w:sz w:val="24"/>
          <w:szCs w:val="24"/>
        </w:rPr>
        <w:t>g</w:t>
      </w:r>
      <w:r w:rsidRPr="00721713">
        <w:rPr>
          <w:rFonts w:ascii="Arial" w:hAnsi="Arial" w:cs="Arial"/>
          <w:color w:val="000000"/>
          <w:spacing w:val="-1"/>
          <w:sz w:val="24"/>
          <w:szCs w:val="24"/>
        </w:rPr>
        <w:t>a</w:t>
      </w:r>
      <w:r w:rsidRPr="00721713">
        <w:rPr>
          <w:rFonts w:ascii="Arial" w:hAnsi="Arial" w:cs="Arial"/>
          <w:color w:val="000000"/>
          <w:sz w:val="24"/>
          <w:szCs w:val="24"/>
        </w:rPr>
        <w:t>r</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y </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empo</w:t>
      </w:r>
      <w:r w:rsidRPr="00721713">
        <w:rPr>
          <w:rFonts w:ascii="Arial" w:hAnsi="Arial" w:cs="Arial"/>
          <w:color w:val="000000"/>
          <w:spacing w:val="-1"/>
          <w:sz w:val="24"/>
          <w:szCs w:val="24"/>
        </w:rPr>
        <w:t xml:space="preserve"> </w:t>
      </w:r>
      <w:r w:rsidRPr="00721713">
        <w:rPr>
          <w:rFonts w:ascii="Arial" w:hAnsi="Arial" w:cs="Arial"/>
          <w:color w:val="000000"/>
          <w:sz w:val="24"/>
          <w:szCs w:val="24"/>
        </w:rPr>
        <w:t>se</w:t>
      </w:r>
      <w:r w:rsidRPr="00721713">
        <w:rPr>
          <w:rFonts w:ascii="Arial" w:hAnsi="Arial" w:cs="Arial"/>
          <w:color w:val="000000"/>
          <w:spacing w:val="-1"/>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 en</w:t>
      </w:r>
      <w:r w:rsidRPr="00721713">
        <w:rPr>
          <w:rFonts w:ascii="Arial" w:hAnsi="Arial" w:cs="Arial"/>
          <w:color w:val="000000"/>
          <w:spacing w:val="-1"/>
          <w:sz w:val="24"/>
          <w:szCs w:val="24"/>
        </w:rPr>
        <w:t xml:space="preserve"> </w:t>
      </w:r>
      <w:r w:rsidRPr="00721713">
        <w:rPr>
          <w:rFonts w:ascii="Arial" w:hAnsi="Arial" w:cs="Arial"/>
          <w:color w:val="000000"/>
          <w:sz w:val="24"/>
          <w:szCs w:val="24"/>
        </w:rPr>
        <w:t xml:space="preserve">su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o.</w:t>
      </w:r>
    </w:p>
    <w:p w14:paraId="635E0263" w14:textId="7B6D2113" w:rsidR="0080746F" w:rsidRPr="0080746F" w:rsidRDefault="007F1F46" w:rsidP="00ED14C4">
      <w:pPr>
        <w:pStyle w:val="Ttulo1"/>
      </w:pPr>
      <w:bookmarkStart w:id="5" w:name="_Toc135041682"/>
      <w:r w:rsidRPr="00313A8C">
        <w:rPr>
          <w:rFonts w:eastAsia="Times New Roman"/>
          <w:lang w:val="es-ES" w:eastAsia="es-ES"/>
        </w:rPr>
        <w:t xml:space="preserve">5. ORIGEN DE LOS </w:t>
      </w:r>
      <w:r w:rsidRPr="0080746F">
        <w:t>RECURSOS</w:t>
      </w:r>
      <w:bookmarkEnd w:id="5"/>
    </w:p>
    <w:p w14:paraId="7810FE62" w14:textId="3CDCCA56" w:rsidR="000270E3" w:rsidRPr="0048188E" w:rsidRDefault="00E87FCF" w:rsidP="0086305B">
      <w:pPr>
        <w:jc w:val="both"/>
        <w:rPr>
          <w:rFonts w:ascii="Arial" w:hAnsi="Arial" w:cs="Arial"/>
          <w:sz w:val="24"/>
          <w:szCs w:val="24"/>
        </w:rPr>
      </w:pPr>
      <w:r w:rsidRPr="00721713">
        <w:rPr>
          <w:rFonts w:ascii="Arial" w:hAnsi="Arial" w:cs="Arial"/>
          <w:sz w:val="24"/>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ascii="Arial" w:hAnsi="Arial" w:cs="Arial"/>
          <w:b/>
          <w:sz w:val="24"/>
          <w:szCs w:val="24"/>
        </w:rPr>
        <w:t>correspondiente</w:t>
      </w:r>
      <w:r w:rsidRPr="00721713">
        <w:rPr>
          <w:rFonts w:ascii="Arial" w:hAnsi="Arial" w:cs="Arial"/>
          <w:sz w:val="24"/>
          <w:szCs w:val="24"/>
        </w:rPr>
        <w:t>, del presupuesto de egresos de la ASE</w:t>
      </w:r>
      <w:r w:rsidR="00F956CB">
        <w:rPr>
          <w:rFonts w:ascii="Arial" w:hAnsi="Arial" w:cs="Arial"/>
          <w:sz w:val="24"/>
          <w:szCs w:val="24"/>
        </w:rPr>
        <w:t xml:space="preserve">J, para el ejercicio fiscal </w:t>
      </w:r>
      <w:r w:rsidR="00F956CB">
        <w:rPr>
          <w:rFonts w:ascii="Arial" w:hAnsi="Arial" w:cs="Arial"/>
          <w:sz w:val="24"/>
          <w:szCs w:val="24"/>
        </w:rPr>
        <w:lastRenderedPageBreak/>
        <w:t>del año en curso</w:t>
      </w:r>
      <w:r w:rsidR="0080746F">
        <w:rPr>
          <w:rFonts w:ascii="Arial" w:hAnsi="Arial" w:cs="Arial"/>
          <w:sz w:val="24"/>
          <w:szCs w:val="24"/>
        </w:rPr>
        <w:t>, r</w:t>
      </w:r>
      <w:r w:rsidRPr="00721713">
        <w:rPr>
          <w:rFonts w:ascii="Arial" w:hAnsi="Arial" w:cs="Arial"/>
          <w:sz w:val="24"/>
          <w:szCs w:val="24"/>
        </w:rPr>
        <w:t xml:space="preserve">esumida y descrita en el documento denominado </w:t>
      </w:r>
      <w:r w:rsidRPr="00721713">
        <w:rPr>
          <w:rFonts w:ascii="Arial" w:hAnsi="Arial" w:cs="Arial"/>
          <w:b/>
          <w:sz w:val="24"/>
          <w:szCs w:val="24"/>
        </w:rPr>
        <w:t>“SUFICIEN</w:t>
      </w:r>
      <w:r w:rsidR="0048188E">
        <w:rPr>
          <w:rFonts w:ascii="Arial" w:hAnsi="Arial" w:cs="Arial"/>
          <w:b/>
          <w:sz w:val="24"/>
          <w:szCs w:val="24"/>
        </w:rPr>
        <w:t>CIA PRESUPUESTAL DE LA LICITACIÓ</w:t>
      </w:r>
      <w:r w:rsidRPr="00721713">
        <w:rPr>
          <w:rFonts w:ascii="Arial" w:hAnsi="Arial" w:cs="Arial"/>
          <w:b/>
          <w:sz w:val="24"/>
          <w:szCs w:val="24"/>
        </w:rPr>
        <w:t>N PÚBLICA”</w:t>
      </w:r>
      <w:r w:rsidR="0086305B">
        <w:rPr>
          <w:rFonts w:ascii="Arial" w:hAnsi="Arial" w:cs="Arial"/>
          <w:sz w:val="24"/>
          <w:szCs w:val="24"/>
        </w:rPr>
        <w:t>.</w:t>
      </w:r>
    </w:p>
    <w:p w14:paraId="3FAF5352" w14:textId="10F770E3" w:rsidR="0080746F" w:rsidRPr="00ED14C4" w:rsidRDefault="00E87FCF" w:rsidP="00ED14C4">
      <w:pPr>
        <w:pStyle w:val="Ttulo1"/>
        <w:rPr>
          <w:rFonts w:eastAsia="Times New Roman"/>
          <w:lang w:val="es-ES" w:eastAsia="es-ES"/>
        </w:rPr>
      </w:pPr>
      <w:bookmarkStart w:id="6" w:name="_Toc135041683"/>
      <w:r w:rsidRPr="00313A8C">
        <w:rPr>
          <w:rFonts w:eastAsia="Times New Roman"/>
          <w:lang w:val="es-ES" w:eastAsia="es-ES"/>
        </w:rPr>
        <w:t xml:space="preserve">6. </w:t>
      </w:r>
      <w:r w:rsidRPr="0080746F">
        <w:t>OB</w:t>
      </w:r>
      <w:r w:rsidR="007F1F46" w:rsidRPr="0080746F">
        <w:t>LIGACIONES</w:t>
      </w:r>
      <w:r w:rsidR="007F1F46" w:rsidRPr="00313A8C">
        <w:rPr>
          <w:rFonts w:eastAsia="Times New Roman"/>
          <w:lang w:val="es-ES" w:eastAsia="es-ES"/>
        </w:rPr>
        <w:t xml:space="preserve"> DE LOS PARTICIPANTES</w:t>
      </w:r>
      <w:bookmarkEnd w:id="6"/>
    </w:p>
    <w:p w14:paraId="1C1EEAA1" w14:textId="47223F58" w:rsidR="00E87FCF" w:rsidRPr="00B84813" w:rsidRDefault="00E87FCF" w:rsidP="0048188E">
      <w:pPr>
        <w:pStyle w:val="Prrafodelista"/>
        <w:numPr>
          <w:ilvl w:val="0"/>
          <w:numId w:val="15"/>
        </w:numPr>
        <w:spacing w:after="240"/>
        <w:ind w:left="360"/>
        <w:jc w:val="both"/>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jc w:val="both"/>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jc w:val="both"/>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jc w:val="both"/>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jc w:val="both"/>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jc w:val="both"/>
        <w:rPr>
          <w:rFonts w:ascii="Arial" w:hAnsi="Arial" w:cs="Arial"/>
          <w:color w:val="000000"/>
          <w:spacing w:val="-1"/>
        </w:rPr>
      </w:pPr>
    </w:p>
    <w:p w14:paraId="2EB8D57B" w14:textId="237BACEB" w:rsidR="00674896" w:rsidRPr="00ED14C4" w:rsidRDefault="00E87FCF" w:rsidP="00ED14C4">
      <w:pPr>
        <w:pStyle w:val="Prrafodelista"/>
        <w:numPr>
          <w:ilvl w:val="0"/>
          <w:numId w:val="15"/>
        </w:numPr>
        <w:ind w:left="360"/>
        <w:jc w:val="both"/>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w:t>
      </w:r>
      <w:r w:rsidRPr="00721713">
        <w:rPr>
          <w:rFonts w:ascii="Arial" w:hAnsi="Arial" w:cs="Arial"/>
          <w:color w:val="000000"/>
          <w:spacing w:val="-1"/>
        </w:rPr>
        <w:lastRenderedPageBreak/>
        <w:t xml:space="preserve">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26C3EA99" w14:textId="4090FF7F" w:rsidR="0080746F" w:rsidRPr="00ED14C4" w:rsidRDefault="00E87FCF" w:rsidP="00ED14C4">
      <w:pPr>
        <w:pStyle w:val="Ttulo1"/>
        <w:rPr>
          <w:rFonts w:eastAsia="Times New Roman"/>
          <w:lang w:val="es-ES" w:eastAsia="es-ES"/>
        </w:rPr>
      </w:pPr>
      <w:bookmarkStart w:id="7"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7"/>
    </w:p>
    <w:p w14:paraId="3F6EF538" w14:textId="08D5EFEA" w:rsidR="002F17AF" w:rsidRDefault="002F17AF" w:rsidP="00674896">
      <w:pPr>
        <w:jc w:val="both"/>
        <w:rPr>
          <w:rFonts w:ascii="Arial" w:hAnsi="Arial" w:cs="Arial"/>
          <w:sz w:val="24"/>
          <w:szCs w:val="24"/>
        </w:rPr>
      </w:pPr>
      <w:r w:rsidRPr="002A38F1">
        <w:rPr>
          <w:rFonts w:ascii="Arial" w:hAnsi="Arial" w:cs="Arial"/>
          <w:sz w:val="24"/>
          <w:szCs w:val="24"/>
        </w:rPr>
        <w:t>En caso de ser necesario, y según los requerimientos de la licitación, se podrá realizar una visita guiada para proveedores</w:t>
      </w:r>
      <w:r w:rsidR="000535E7" w:rsidRPr="002A38F1">
        <w:rPr>
          <w:rFonts w:ascii="Arial" w:hAnsi="Arial" w:cs="Arial"/>
          <w:sz w:val="24"/>
          <w:szCs w:val="24"/>
        </w:rPr>
        <w:t xml:space="preserve"> en la fecha y hora señalada en el apartado número </w:t>
      </w:r>
      <w:r w:rsidR="000535E7" w:rsidRPr="002A38F1">
        <w:rPr>
          <w:rFonts w:ascii="Arial" w:hAnsi="Arial" w:cs="Arial"/>
          <w:b/>
          <w:sz w:val="24"/>
          <w:szCs w:val="24"/>
        </w:rPr>
        <w:t>2. CALENDARIO DE ACTIVIDADES (ACTOS)</w:t>
      </w:r>
      <w:r w:rsidR="000535E7" w:rsidRPr="002A38F1">
        <w:rPr>
          <w:rFonts w:ascii="Arial" w:hAnsi="Arial" w:cs="Arial"/>
          <w:sz w:val="24"/>
          <w:szCs w:val="24"/>
        </w:rPr>
        <w:t>,</w:t>
      </w:r>
      <w:r w:rsidRPr="002A38F1">
        <w:rPr>
          <w:rFonts w:ascii="Arial" w:hAnsi="Arial" w:cs="Arial"/>
          <w:sz w:val="24"/>
          <w:szCs w:val="24"/>
        </w:rPr>
        <w:t xml:space="preserve"> </w:t>
      </w:r>
      <w:r w:rsidR="000535E7" w:rsidRPr="002A38F1">
        <w:rPr>
          <w:rFonts w:ascii="Arial" w:hAnsi="Arial" w:cs="Arial"/>
          <w:sz w:val="24"/>
          <w:szCs w:val="24"/>
        </w:rPr>
        <w:t>en</w:t>
      </w:r>
      <w:r w:rsidRPr="002A38F1">
        <w:rPr>
          <w:rFonts w:ascii="Arial" w:hAnsi="Arial" w:cs="Arial"/>
          <w:sz w:val="24"/>
          <w:szCs w:val="24"/>
        </w:rPr>
        <w:t xml:space="preserve"> las instalaciones de la ASEJ</w:t>
      </w:r>
      <w:r w:rsidR="000535E7" w:rsidRPr="002A38F1">
        <w:rPr>
          <w:rFonts w:ascii="Arial" w:hAnsi="Arial" w:cs="Arial"/>
          <w:sz w:val="24"/>
          <w:szCs w:val="24"/>
        </w:rPr>
        <w:t>, que tengan relación con la licitación, la cual será guiada por el personal técnico asignado para tales efectos por el área requirente, est</w:t>
      </w:r>
      <w:r w:rsidR="00FE3509" w:rsidRPr="002A38F1">
        <w:rPr>
          <w:rFonts w:ascii="Arial" w:hAnsi="Arial" w:cs="Arial"/>
          <w:sz w:val="24"/>
          <w:szCs w:val="24"/>
        </w:rPr>
        <w:t>o con la finalidad de asegurar l</w:t>
      </w:r>
      <w:r w:rsidR="000535E7" w:rsidRPr="002A38F1">
        <w:rPr>
          <w:rFonts w:ascii="Arial" w:hAnsi="Arial" w:cs="Arial"/>
          <w:sz w:val="24"/>
          <w:szCs w:val="24"/>
        </w:rPr>
        <w:t>a existencia de las mejores cond</w:t>
      </w:r>
      <w:r w:rsidR="00FE3509" w:rsidRPr="002A38F1">
        <w:rPr>
          <w:rFonts w:ascii="Arial" w:hAnsi="Arial" w:cs="Arial"/>
          <w:sz w:val="24"/>
          <w:szCs w:val="24"/>
        </w:rPr>
        <w:t>iciones de adquisición.</w:t>
      </w:r>
    </w:p>
    <w:p w14:paraId="57C114BE" w14:textId="3A7D5338" w:rsidR="00FF4048" w:rsidRPr="00721713" w:rsidRDefault="00FF4048" w:rsidP="00FF4048">
      <w:pPr>
        <w:jc w:val="both"/>
        <w:rPr>
          <w:rFonts w:ascii="Arial" w:hAnsi="Arial" w:cs="Arial"/>
          <w:color w:val="000000"/>
          <w:spacing w:val="-1"/>
          <w:sz w:val="24"/>
          <w:szCs w:val="24"/>
        </w:rPr>
      </w:pPr>
      <w:r w:rsidRPr="00A97081">
        <w:rPr>
          <w:rFonts w:ascii="Arial" w:hAnsi="Arial" w:cs="Arial"/>
          <w:b/>
          <w:color w:val="000000"/>
          <w:spacing w:val="-1"/>
          <w:sz w:val="24"/>
          <w:szCs w:val="24"/>
        </w:rPr>
        <w:t xml:space="preserve">La asistencia </w:t>
      </w:r>
      <w:r w:rsidR="0044255B">
        <w:rPr>
          <w:rFonts w:ascii="Arial" w:hAnsi="Arial" w:cs="Arial"/>
          <w:b/>
          <w:color w:val="000000"/>
          <w:spacing w:val="-1"/>
          <w:sz w:val="24"/>
          <w:szCs w:val="24"/>
        </w:rPr>
        <w:t xml:space="preserve">a la visita guiada </w:t>
      </w:r>
      <w:r w:rsidRPr="00A97081">
        <w:rPr>
          <w:rFonts w:ascii="Arial" w:hAnsi="Arial" w:cs="Arial"/>
          <w:b/>
          <w:color w:val="000000"/>
          <w:spacing w:val="-1"/>
          <w:sz w:val="24"/>
          <w:szCs w:val="24"/>
        </w:rPr>
        <w:t>es obligatoria</w:t>
      </w:r>
      <w:r>
        <w:rPr>
          <w:rFonts w:ascii="Arial" w:hAnsi="Arial" w:cs="Arial"/>
          <w:color w:val="000000"/>
          <w:spacing w:val="-1"/>
          <w:sz w:val="24"/>
          <w:szCs w:val="24"/>
        </w:rPr>
        <w:t>,</w:t>
      </w:r>
      <w:r w:rsidRPr="00B84813">
        <w:rPr>
          <w:rFonts w:ascii="Arial" w:hAnsi="Arial" w:cs="Arial"/>
          <w:color w:val="000000"/>
          <w:spacing w:val="-1"/>
          <w:sz w:val="24"/>
          <w:szCs w:val="24"/>
        </w:rPr>
        <w:t xml:space="preserve"> todos los licitantes que asistan a la Visita Guiada y/o Junta de Aclaraciones, están obligados a considerar cualquier modificación, aclaración o condición técnica que surja en ambos actos y se notificará conforme a lo dispuesto en la normatividad aplicable.</w:t>
      </w:r>
      <w:r w:rsidRPr="00721713">
        <w:rPr>
          <w:rFonts w:ascii="Arial" w:hAnsi="Arial" w:cs="Arial"/>
          <w:color w:val="000000"/>
          <w:spacing w:val="-1"/>
          <w:sz w:val="24"/>
          <w:szCs w:val="24"/>
        </w:rPr>
        <w:t xml:space="preserve"> </w:t>
      </w:r>
    </w:p>
    <w:p w14:paraId="1CC82235" w14:textId="2E0A12FE" w:rsidR="00E87FCF" w:rsidRPr="00721713"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Cualquier modificación a la </w:t>
      </w:r>
      <w:r w:rsidR="00674896">
        <w:rPr>
          <w:rFonts w:ascii="Arial" w:hAnsi="Arial" w:cs="Arial"/>
          <w:color w:val="000000"/>
          <w:spacing w:val="-1"/>
          <w:sz w:val="24"/>
          <w:szCs w:val="24"/>
        </w:rPr>
        <w:t xml:space="preserve">convocatoria </w:t>
      </w:r>
      <w:r w:rsidRPr="00721713">
        <w:rPr>
          <w:rFonts w:ascii="Arial" w:hAnsi="Arial" w:cs="Arial"/>
          <w:color w:val="000000"/>
          <w:spacing w:val="-1"/>
          <w:sz w:val="24"/>
          <w:szCs w:val="24"/>
        </w:rPr>
        <w:t xml:space="preserve">o a los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de la presente licitación que surja como resultado de la </w:t>
      </w:r>
      <w:r w:rsidR="00674896">
        <w:rPr>
          <w:rFonts w:ascii="Arial" w:hAnsi="Arial" w:cs="Arial"/>
          <w:color w:val="000000"/>
          <w:spacing w:val="-1"/>
          <w:sz w:val="24"/>
          <w:szCs w:val="24"/>
        </w:rPr>
        <w:t>junta de aclaraciones</w:t>
      </w:r>
      <w:r w:rsidRPr="00721713">
        <w:rPr>
          <w:rFonts w:ascii="Arial" w:hAnsi="Arial" w:cs="Arial"/>
          <w:color w:val="000000"/>
          <w:spacing w:val="-1"/>
          <w:sz w:val="24"/>
          <w:szCs w:val="24"/>
        </w:rPr>
        <w:t xml:space="preserve">, formará parte integrante de estas </w:t>
      </w:r>
      <w:r w:rsidR="00674896">
        <w:rPr>
          <w:rFonts w:ascii="Arial" w:hAnsi="Arial" w:cs="Arial"/>
          <w:color w:val="000000"/>
          <w:spacing w:val="-1"/>
          <w:sz w:val="24"/>
          <w:szCs w:val="24"/>
        </w:rPr>
        <w:t>bases</w:t>
      </w:r>
      <w:r w:rsidRPr="00721713">
        <w:rPr>
          <w:rFonts w:ascii="Arial" w:hAnsi="Arial" w:cs="Arial"/>
          <w:color w:val="000000"/>
          <w:spacing w:val="-1"/>
          <w:sz w:val="24"/>
          <w:szCs w:val="24"/>
        </w:rPr>
        <w:t xml:space="preserve"> y sus </w:t>
      </w:r>
      <w:r w:rsidR="00674896">
        <w:rPr>
          <w:rFonts w:ascii="Arial" w:hAnsi="Arial" w:cs="Arial"/>
          <w:color w:val="000000"/>
          <w:spacing w:val="-1"/>
          <w:sz w:val="24"/>
          <w:szCs w:val="24"/>
        </w:rPr>
        <w:t>anexos</w:t>
      </w:r>
      <w:r w:rsidRPr="00721713">
        <w:rPr>
          <w:rFonts w:ascii="Arial" w:hAnsi="Arial" w:cs="Arial"/>
          <w:color w:val="000000"/>
          <w:spacing w:val="-1"/>
          <w:sz w:val="24"/>
          <w:szCs w:val="24"/>
        </w:rPr>
        <w:t>, por lo que los licitantes están obligados a considerarlas para la formula</w:t>
      </w:r>
      <w:r w:rsidR="00705B60">
        <w:rPr>
          <w:rFonts w:ascii="Arial" w:hAnsi="Arial" w:cs="Arial"/>
          <w:color w:val="000000"/>
          <w:spacing w:val="-1"/>
          <w:sz w:val="24"/>
          <w:szCs w:val="24"/>
        </w:rPr>
        <w:t>ción de sus propuestas técnica,</w:t>
      </w:r>
      <w:r w:rsidRPr="00721713">
        <w:rPr>
          <w:rFonts w:ascii="Arial" w:hAnsi="Arial" w:cs="Arial"/>
          <w:color w:val="000000"/>
          <w:spacing w:val="-1"/>
          <w:sz w:val="24"/>
          <w:szCs w:val="24"/>
        </w:rPr>
        <w:t xml:space="preserve"> económica</w:t>
      </w:r>
      <w:r w:rsidR="00705B60">
        <w:rPr>
          <w:rFonts w:ascii="Arial" w:hAnsi="Arial" w:cs="Arial"/>
          <w:color w:val="000000"/>
          <w:spacing w:val="-1"/>
          <w:sz w:val="24"/>
          <w:szCs w:val="24"/>
        </w:rPr>
        <w:t xml:space="preserve"> y de acreditación de la personalidad jurídica</w:t>
      </w:r>
      <w:r w:rsidRPr="00721713">
        <w:rPr>
          <w:rFonts w:ascii="Arial" w:hAnsi="Arial" w:cs="Arial"/>
          <w:color w:val="000000"/>
          <w:spacing w:val="-1"/>
          <w:sz w:val="24"/>
          <w:szCs w:val="24"/>
        </w:rPr>
        <w:t>.</w:t>
      </w:r>
    </w:p>
    <w:p w14:paraId="3A683BAB" w14:textId="604C1764" w:rsidR="00E87FCF"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Se llevará a cabo una Junta </w:t>
      </w:r>
      <w:r w:rsidR="00FE3509">
        <w:rPr>
          <w:rFonts w:ascii="Arial" w:hAnsi="Arial" w:cs="Arial"/>
          <w:color w:val="000000"/>
          <w:spacing w:val="-1"/>
          <w:sz w:val="24"/>
          <w:szCs w:val="24"/>
        </w:rPr>
        <w:t>de Aclaraciones</w:t>
      </w:r>
      <w:r w:rsidRPr="00721713">
        <w:rPr>
          <w:rFonts w:ascii="Arial" w:hAnsi="Arial" w:cs="Arial"/>
          <w:color w:val="000000"/>
          <w:spacing w:val="-1"/>
          <w:sz w:val="24"/>
          <w:szCs w:val="24"/>
        </w:rPr>
        <w:t xml:space="preserve"> de conformidad a lo establecido en el apartado número </w:t>
      </w:r>
      <w:r w:rsidRPr="00721713">
        <w:rPr>
          <w:rFonts w:ascii="Arial" w:hAnsi="Arial" w:cs="Arial"/>
          <w:b/>
          <w:color w:val="000000"/>
          <w:spacing w:val="-1"/>
          <w:sz w:val="24"/>
          <w:szCs w:val="24"/>
        </w:rPr>
        <w:t>2. CA</w:t>
      </w:r>
      <w:r w:rsidR="00A80157">
        <w:rPr>
          <w:rFonts w:ascii="Arial" w:hAnsi="Arial" w:cs="Arial"/>
          <w:b/>
          <w:color w:val="000000"/>
          <w:spacing w:val="-1"/>
          <w:sz w:val="24"/>
          <w:szCs w:val="24"/>
        </w:rPr>
        <w:t>LENDARIO DE ACTIVIDADES (ACTOS)</w:t>
      </w:r>
      <w:r w:rsidR="00A80157">
        <w:rPr>
          <w:rFonts w:ascii="Arial" w:hAnsi="Arial" w:cs="Arial"/>
          <w:color w:val="000000"/>
          <w:spacing w:val="-1"/>
          <w:sz w:val="24"/>
          <w:szCs w:val="24"/>
        </w:rPr>
        <w:t>,</w:t>
      </w:r>
      <w:r w:rsidRPr="00721713">
        <w:rPr>
          <w:rFonts w:ascii="Arial" w:hAnsi="Arial" w:cs="Arial"/>
          <w:color w:val="000000"/>
          <w:spacing w:val="-1"/>
          <w:sz w:val="24"/>
          <w:szCs w:val="24"/>
        </w:rPr>
        <w:t xml:space="preserve"> en la sala de juntas de la Dirección General de Administración en el piso 2 de la Auditoría Superior del Estado de Jalisco, </w:t>
      </w:r>
      <w:r w:rsidR="00FE3509">
        <w:rPr>
          <w:rFonts w:ascii="Arial" w:hAnsi="Arial" w:cs="Arial"/>
          <w:color w:val="000000"/>
          <w:spacing w:val="-1"/>
          <w:sz w:val="24"/>
          <w:szCs w:val="24"/>
        </w:rPr>
        <w:t>para aclaración</w:t>
      </w:r>
      <w:r w:rsidRPr="00721713">
        <w:rPr>
          <w:rFonts w:ascii="Arial" w:hAnsi="Arial" w:cs="Arial"/>
          <w:color w:val="000000"/>
          <w:spacing w:val="-1"/>
          <w:sz w:val="24"/>
          <w:szCs w:val="24"/>
        </w:rPr>
        <w:t xml:space="preserve"> </w:t>
      </w:r>
      <w:r w:rsidR="00FE3509">
        <w:rPr>
          <w:rFonts w:ascii="Arial" w:hAnsi="Arial" w:cs="Arial"/>
          <w:color w:val="000000"/>
          <w:spacing w:val="-1"/>
          <w:sz w:val="24"/>
          <w:szCs w:val="24"/>
        </w:rPr>
        <w:t>de</w:t>
      </w:r>
      <w:r w:rsidRPr="00721713">
        <w:rPr>
          <w:rFonts w:ascii="Arial" w:hAnsi="Arial" w:cs="Arial"/>
          <w:color w:val="000000"/>
          <w:spacing w:val="-1"/>
          <w:sz w:val="24"/>
          <w:szCs w:val="24"/>
        </w:rPr>
        <w:t xml:space="preserve"> dudas, en </w:t>
      </w:r>
      <w:r w:rsidR="00A80157">
        <w:rPr>
          <w:rFonts w:ascii="Arial" w:hAnsi="Arial" w:cs="Arial"/>
          <w:color w:val="000000"/>
          <w:spacing w:val="-1"/>
          <w:sz w:val="24"/>
          <w:szCs w:val="24"/>
        </w:rPr>
        <w:t>la</w:t>
      </w:r>
      <w:r w:rsidRPr="00721713">
        <w:rPr>
          <w:rFonts w:ascii="Arial" w:hAnsi="Arial" w:cs="Arial"/>
          <w:color w:val="000000"/>
          <w:spacing w:val="-1"/>
          <w:sz w:val="24"/>
          <w:szCs w:val="24"/>
        </w:rPr>
        <w:t xml:space="preserve"> cual se firmará</w:t>
      </w:r>
      <w:r w:rsidR="00FE3509">
        <w:rPr>
          <w:rFonts w:ascii="Arial" w:hAnsi="Arial" w:cs="Arial"/>
          <w:color w:val="000000"/>
          <w:spacing w:val="-1"/>
          <w:sz w:val="24"/>
          <w:szCs w:val="24"/>
        </w:rPr>
        <w:t xml:space="preserve"> el acta y lista de asistencia.</w:t>
      </w:r>
    </w:p>
    <w:p w14:paraId="7D39FC43" w14:textId="2FB50574" w:rsidR="00A80157" w:rsidRPr="00B84813" w:rsidRDefault="00A80157" w:rsidP="00A80157">
      <w:pPr>
        <w:widowControl w:val="0"/>
        <w:autoSpaceDE w:val="0"/>
        <w:autoSpaceDN w:val="0"/>
        <w:adjustRightInd w:val="0"/>
        <w:spacing w:line="239" w:lineRule="auto"/>
        <w:ind w:right="62"/>
        <w:jc w:val="both"/>
        <w:rPr>
          <w:rFonts w:ascii="Arial" w:hAnsi="Arial" w:cs="Arial"/>
          <w:color w:val="000000"/>
          <w:sz w:val="24"/>
          <w:szCs w:val="24"/>
        </w:rPr>
      </w:pPr>
      <w:r w:rsidRPr="00B84813">
        <w:rPr>
          <w:rFonts w:ascii="Arial" w:hAnsi="Arial" w:cs="Arial"/>
          <w:color w:val="000000"/>
          <w:sz w:val="24"/>
          <w:szCs w:val="24"/>
        </w:rPr>
        <w:t>La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p</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 aclaraciones, será b</w:t>
      </w:r>
      <w:r w:rsidRPr="00B84813">
        <w:rPr>
          <w:rFonts w:ascii="Arial" w:hAnsi="Arial" w:cs="Arial"/>
          <w:color w:val="000000"/>
          <w:spacing w:val="-1"/>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su</w:t>
      </w:r>
      <w:r w:rsidRPr="00B84813">
        <w:rPr>
          <w:rFonts w:ascii="Arial" w:hAnsi="Arial" w:cs="Arial"/>
          <w:color w:val="000000"/>
          <w:spacing w:val="-4"/>
          <w:sz w:val="24"/>
          <w:szCs w:val="24"/>
        </w:rPr>
        <w:t xml:space="preserve"> </w:t>
      </w:r>
      <w:r w:rsidRPr="00B84813">
        <w:rPr>
          <w:rFonts w:ascii="Arial" w:hAnsi="Arial" w:cs="Arial"/>
          <w:color w:val="000000"/>
          <w:sz w:val="24"/>
          <w:szCs w:val="24"/>
        </w:rPr>
        <w:t>es</w:t>
      </w:r>
      <w:r w:rsidRPr="00B84813">
        <w:rPr>
          <w:rFonts w:ascii="Arial" w:hAnsi="Arial" w:cs="Arial"/>
          <w:color w:val="000000"/>
          <w:spacing w:val="-2"/>
          <w:sz w:val="24"/>
          <w:szCs w:val="24"/>
        </w:rPr>
        <w:t>t</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3"/>
          <w:sz w:val="24"/>
          <w:szCs w:val="24"/>
        </w:rPr>
        <w:t>a</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l</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o</w:t>
      </w:r>
      <w:r w:rsidRPr="00B84813">
        <w:rPr>
          <w:rFonts w:ascii="Arial" w:hAnsi="Arial" w:cs="Arial"/>
          <w:color w:val="000000"/>
          <w:spacing w:val="-2"/>
          <w:sz w:val="24"/>
          <w:szCs w:val="24"/>
        </w:rPr>
        <w:t>r</w:t>
      </w:r>
      <w:r w:rsidRPr="00B84813">
        <w:rPr>
          <w:rFonts w:ascii="Arial" w:hAnsi="Arial" w:cs="Arial"/>
          <w:color w:val="000000"/>
          <w:sz w:val="24"/>
          <w:szCs w:val="24"/>
        </w:rPr>
        <w:t>d</w:t>
      </w:r>
      <w:r w:rsidRPr="00B84813">
        <w:rPr>
          <w:rFonts w:ascii="Arial" w:hAnsi="Arial" w:cs="Arial"/>
          <w:color w:val="000000"/>
          <w:spacing w:val="-3"/>
          <w:sz w:val="24"/>
          <w:szCs w:val="24"/>
        </w:rPr>
        <w:t>a</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w:t>
      </w:r>
      <w:r w:rsidRPr="00B84813">
        <w:rPr>
          <w:rFonts w:ascii="Arial" w:hAnsi="Arial" w:cs="Arial"/>
          <w:color w:val="000000"/>
          <w:spacing w:val="-4"/>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ptado</w:t>
      </w:r>
      <w:r w:rsidRPr="00B84813">
        <w:rPr>
          <w:rFonts w:ascii="Arial" w:hAnsi="Arial" w:cs="Arial"/>
          <w:color w:val="000000"/>
          <w:spacing w:val="-4"/>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ará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la presente convocatoria</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de co</w:t>
      </w:r>
      <w:r w:rsidRPr="00B84813">
        <w:rPr>
          <w:rFonts w:ascii="Arial" w:hAnsi="Arial" w:cs="Arial"/>
          <w:color w:val="000000"/>
          <w:spacing w:val="-3"/>
          <w:sz w:val="24"/>
          <w:szCs w:val="24"/>
        </w:rPr>
        <w:t>n</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id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
          <w:sz w:val="24"/>
          <w:szCs w:val="24"/>
        </w:rPr>
        <w:t xml:space="preserve"> </w:t>
      </w:r>
      <w:r w:rsidRPr="00B84813">
        <w:rPr>
          <w:rFonts w:ascii="Arial" w:hAnsi="Arial" w:cs="Arial"/>
          <w:color w:val="000000"/>
          <w:sz w:val="24"/>
          <w:szCs w:val="24"/>
        </w:rPr>
        <w:t>con el 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í</w:t>
      </w:r>
      <w:r w:rsidRPr="00B84813">
        <w:rPr>
          <w:rFonts w:ascii="Arial" w:hAnsi="Arial" w:cs="Arial"/>
          <w:color w:val="000000"/>
          <w:sz w:val="24"/>
          <w:szCs w:val="24"/>
        </w:rPr>
        <w:t>cu</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62</w:t>
      </w:r>
      <w:r w:rsidRPr="00B84813">
        <w:rPr>
          <w:rFonts w:ascii="Arial" w:hAnsi="Arial" w:cs="Arial"/>
          <w:color w:val="000000"/>
          <w:spacing w:val="1"/>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L</w:t>
      </w:r>
      <w:r w:rsidRPr="00B84813">
        <w:rPr>
          <w:rFonts w:ascii="Arial" w:hAnsi="Arial" w:cs="Arial"/>
          <w:color w:val="000000"/>
          <w:spacing w:val="-1"/>
          <w:sz w:val="24"/>
          <w:szCs w:val="24"/>
        </w:rPr>
        <w:t>e</w:t>
      </w:r>
      <w:r w:rsidRPr="00B84813">
        <w:rPr>
          <w:rFonts w:ascii="Arial" w:hAnsi="Arial" w:cs="Arial"/>
          <w:color w:val="000000"/>
          <w:sz w:val="24"/>
          <w:szCs w:val="24"/>
        </w:rPr>
        <w:t>y.</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S</w:t>
      </w:r>
      <w:r w:rsidRPr="00B84813">
        <w:rPr>
          <w:rFonts w:ascii="Arial" w:hAnsi="Arial" w:cs="Arial"/>
          <w:color w:val="000000"/>
          <w:sz w:val="24"/>
          <w:szCs w:val="24"/>
        </w:rPr>
        <w:t>e d</w:t>
      </w:r>
      <w:r w:rsidRPr="00B84813">
        <w:rPr>
          <w:rFonts w:ascii="Arial" w:hAnsi="Arial" w:cs="Arial"/>
          <w:color w:val="000000"/>
          <w:spacing w:val="-3"/>
          <w:sz w:val="24"/>
          <w:szCs w:val="24"/>
        </w:rPr>
        <w:t>e</w:t>
      </w:r>
      <w:r w:rsidRPr="00B84813">
        <w:rPr>
          <w:rFonts w:ascii="Arial" w:hAnsi="Arial" w:cs="Arial"/>
          <w:color w:val="000000"/>
          <w:sz w:val="24"/>
          <w:szCs w:val="24"/>
        </w:rPr>
        <w:t>b</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 xml:space="preserve">án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1"/>
          <w:sz w:val="24"/>
          <w:szCs w:val="24"/>
        </w:rPr>
        <w:t>rm</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2"/>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y</w:t>
      </w:r>
      <w:r w:rsidRPr="00B84813">
        <w:rPr>
          <w:rFonts w:ascii="Arial" w:hAnsi="Arial" w:cs="Arial"/>
          <w:color w:val="000000"/>
          <w:spacing w:val="-1"/>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rr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o</w:t>
      </w:r>
      <w:r w:rsidRPr="00B84813">
        <w:rPr>
          <w:rFonts w:ascii="Arial" w:hAnsi="Arial" w:cs="Arial"/>
          <w:color w:val="000000"/>
          <w:sz w:val="24"/>
          <w:szCs w:val="24"/>
        </w:rPr>
        <w:t>n</w:t>
      </w:r>
      <w:r w:rsidRPr="00B84813">
        <w:rPr>
          <w:rFonts w:ascii="Arial" w:hAnsi="Arial" w:cs="Arial"/>
          <w:color w:val="000000"/>
          <w:spacing w:val="-1"/>
          <w:sz w:val="24"/>
          <w:szCs w:val="24"/>
        </w:rPr>
        <w:t>di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p>
    <w:p w14:paraId="622A3DC1" w14:textId="2D214365" w:rsidR="00A80157" w:rsidRPr="00B84813" w:rsidRDefault="00A80157" w:rsidP="00A80157">
      <w:pPr>
        <w:widowControl w:val="0"/>
        <w:autoSpaceDE w:val="0"/>
        <w:autoSpaceDN w:val="0"/>
        <w:adjustRightInd w:val="0"/>
        <w:spacing w:line="257" w:lineRule="auto"/>
        <w:ind w:right="59"/>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 xml:space="preserve">l acta de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 aclaraciones es</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presente convocatoria</w:t>
      </w:r>
      <w:r w:rsidRPr="00B84813">
        <w:rPr>
          <w:rFonts w:ascii="Arial" w:hAnsi="Arial" w:cs="Arial"/>
          <w:b/>
          <w:color w:val="00000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os </w:t>
      </w:r>
      <w:r w:rsidRPr="00B84813">
        <w:rPr>
          <w:rFonts w:ascii="Arial" w:hAnsi="Arial" w:cs="Arial"/>
          <w:color w:val="000000"/>
          <w:spacing w:val="-2"/>
          <w:sz w:val="24"/>
          <w:szCs w:val="24"/>
        </w:rPr>
        <w:t>e</w:t>
      </w:r>
      <w:r w:rsidRPr="00B84813">
        <w:rPr>
          <w:rFonts w:ascii="Arial" w:hAnsi="Arial" w:cs="Arial"/>
          <w:color w:val="000000"/>
          <w:spacing w:val="1"/>
          <w:sz w:val="24"/>
          <w:szCs w:val="24"/>
        </w:rPr>
        <w:t>f</w:t>
      </w:r>
      <w:r w:rsidRPr="00B84813">
        <w:rPr>
          <w:rFonts w:ascii="Arial" w:hAnsi="Arial" w:cs="Arial"/>
          <w:color w:val="000000"/>
          <w:spacing w:val="-3"/>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 xml:space="preserve">os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1"/>
          <w:sz w:val="24"/>
          <w:szCs w:val="24"/>
        </w:rPr>
        <w:t>l</w:t>
      </w:r>
      <w:r w:rsidRPr="00B84813">
        <w:rPr>
          <w:rFonts w:ascii="Arial" w:hAnsi="Arial" w:cs="Arial"/>
          <w:color w:val="000000"/>
          <w:sz w:val="24"/>
          <w:szCs w:val="24"/>
        </w:rPr>
        <w:t>os que</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u</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pacing w:val="3"/>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u</w:t>
      </w:r>
      <w:r w:rsidRPr="00B84813">
        <w:rPr>
          <w:rFonts w:ascii="Arial" w:hAnsi="Arial" w:cs="Arial"/>
          <w:color w:val="000000"/>
          <w:sz w:val="24"/>
          <w:szCs w:val="24"/>
        </w:rPr>
        <w:t>n cu</w:t>
      </w:r>
      <w:r w:rsidRPr="00B84813">
        <w:rPr>
          <w:rFonts w:ascii="Arial" w:hAnsi="Arial" w:cs="Arial"/>
          <w:color w:val="000000"/>
          <w:spacing w:val="-1"/>
          <w:sz w:val="24"/>
          <w:szCs w:val="24"/>
        </w:rPr>
        <w:t>a</w:t>
      </w:r>
      <w:r w:rsidRPr="00B84813">
        <w:rPr>
          <w:rFonts w:ascii="Arial" w:hAnsi="Arial" w:cs="Arial"/>
          <w:color w:val="000000"/>
          <w:sz w:val="24"/>
          <w:szCs w:val="24"/>
        </w:rPr>
        <w:t>n</w:t>
      </w:r>
      <w:r w:rsidRPr="00B84813">
        <w:rPr>
          <w:rFonts w:ascii="Arial" w:hAnsi="Arial" w:cs="Arial"/>
          <w:color w:val="000000"/>
          <w:spacing w:val="-1"/>
          <w:sz w:val="24"/>
          <w:szCs w:val="24"/>
        </w:rPr>
        <w:t>d</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se </w:t>
      </w:r>
      <w:r w:rsidRPr="00B84813">
        <w:rPr>
          <w:rFonts w:ascii="Arial" w:hAnsi="Arial" w:cs="Arial"/>
          <w:color w:val="000000"/>
          <w:spacing w:val="-3"/>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2"/>
          <w:sz w:val="24"/>
          <w:szCs w:val="24"/>
        </w:rPr>
        <w:t>o</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la cu</w:t>
      </w:r>
      <w:r w:rsidRPr="00B84813">
        <w:rPr>
          <w:rFonts w:ascii="Arial" w:hAnsi="Arial" w:cs="Arial"/>
          <w:color w:val="000000"/>
          <w:spacing w:val="-1"/>
          <w:sz w:val="24"/>
          <w:szCs w:val="24"/>
        </w:rPr>
        <w:t>a</w:t>
      </w:r>
      <w:r w:rsidRPr="00B84813">
        <w:rPr>
          <w:rFonts w:ascii="Arial" w:hAnsi="Arial" w:cs="Arial"/>
          <w:color w:val="000000"/>
          <w:sz w:val="24"/>
          <w:szCs w:val="24"/>
        </w:rPr>
        <w:t>l se</w:t>
      </w:r>
      <w:r w:rsidRPr="00B84813">
        <w:rPr>
          <w:rFonts w:ascii="Arial" w:hAnsi="Arial" w:cs="Arial"/>
          <w:color w:val="000000"/>
          <w:spacing w:val="-2"/>
          <w:sz w:val="24"/>
          <w:szCs w:val="24"/>
        </w:rPr>
        <w:t>r</w:t>
      </w:r>
      <w:r w:rsidRPr="00B84813">
        <w:rPr>
          <w:rFonts w:ascii="Arial" w:hAnsi="Arial" w:cs="Arial"/>
          <w:color w:val="000000"/>
          <w:sz w:val="24"/>
          <w:szCs w:val="24"/>
        </w:rPr>
        <w:t>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b</w:t>
      </w:r>
      <w:r w:rsidRPr="00B84813">
        <w:rPr>
          <w:rFonts w:ascii="Arial" w:hAnsi="Arial" w:cs="Arial"/>
          <w:color w:val="000000"/>
          <w:spacing w:val="-1"/>
          <w:sz w:val="24"/>
          <w:szCs w:val="24"/>
        </w:rPr>
        <w:t>li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3"/>
          <w:sz w:val="24"/>
          <w:szCs w:val="24"/>
        </w:rPr>
        <w:t xml:space="preserve"> en el portal de la ASEJ</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permanecerá </w:t>
      </w:r>
      <w:r w:rsidRPr="00B84813">
        <w:rPr>
          <w:rFonts w:ascii="Arial" w:hAnsi="Arial" w:cs="Arial"/>
          <w:color w:val="000000"/>
          <w:sz w:val="24"/>
          <w:szCs w:val="24"/>
        </w:rPr>
        <w:t xml:space="preserve">en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w:t>
      </w:r>
      <w:r w:rsidRPr="00B84813">
        <w:rPr>
          <w:rFonts w:ascii="Arial" w:hAnsi="Arial" w:cs="Arial"/>
          <w:color w:val="000000"/>
          <w:sz w:val="24"/>
          <w:szCs w:val="24"/>
        </w:rPr>
        <w:t>a D</w:t>
      </w:r>
      <w:r w:rsidRPr="00B84813">
        <w:rPr>
          <w:rFonts w:ascii="Arial" w:hAnsi="Arial" w:cs="Arial"/>
          <w:color w:val="000000"/>
          <w:spacing w:val="-1"/>
          <w:sz w:val="24"/>
          <w:szCs w:val="24"/>
        </w:rPr>
        <w:t>i</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cc</w:t>
      </w:r>
      <w:r w:rsidRPr="00B84813">
        <w:rPr>
          <w:rFonts w:ascii="Arial" w:hAnsi="Arial" w:cs="Arial"/>
          <w:color w:val="000000"/>
          <w:spacing w:val="-1"/>
          <w:sz w:val="24"/>
          <w:szCs w:val="24"/>
        </w:rPr>
        <w:t>i</w:t>
      </w:r>
      <w:r w:rsidRPr="00B84813">
        <w:rPr>
          <w:rFonts w:ascii="Arial" w:hAnsi="Arial" w:cs="Arial"/>
          <w:color w:val="000000"/>
          <w:sz w:val="24"/>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pacing w:val="1"/>
          <w:sz w:val="24"/>
          <w:szCs w:val="24"/>
        </w:rPr>
        <w:t>j</w:t>
      </w:r>
      <w:r w:rsidRPr="00B84813">
        <w:rPr>
          <w:rFonts w:ascii="Arial" w:hAnsi="Arial" w:cs="Arial"/>
          <w:color w:val="000000"/>
          <w:sz w:val="24"/>
          <w:szCs w:val="24"/>
        </w:rPr>
        <w:t>eti</w:t>
      </w:r>
      <w:r w:rsidRPr="00B84813">
        <w:rPr>
          <w:rFonts w:ascii="Arial" w:hAnsi="Arial" w:cs="Arial"/>
          <w:color w:val="000000"/>
          <w:spacing w:val="-3"/>
          <w:sz w:val="24"/>
          <w:szCs w:val="24"/>
        </w:rPr>
        <w:t>v</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pri</w:t>
      </w:r>
      <w:r w:rsidRPr="00B84813">
        <w:rPr>
          <w:rFonts w:ascii="Arial" w:hAnsi="Arial" w:cs="Arial"/>
          <w:color w:val="000000"/>
          <w:spacing w:val="-1"/>
          <w:sz w:val="24"/>
          <w:szCs w:val="24"/>
        </w:rPr>
        <w:t>n</w:t>
      </w:r>
      <w:r w:rsidRPr="00B84813">
        <w:rPr>
          <w:rFonts w:ascii="Arial" w:hAnsi="Arial" w:cs="Arial"/>
          <w:color w:val="000000"/>
          <w:sz w:val="24"/>
          <w:szCs w:val="24"/>
        </w:rPr>
        <w:t>cip</w:t>
      </w:r>
      <w:r w:rsidRPr="00B84813">
        <w:rPr>
          <w:rFonts w:ascii="Arial" w:hAnsi="Arial" w:cs="Arial"/>
          <w:color w:val="000000"/>
          <w:spacing w:val="-1"/>
          <w:sz w:val="24"/>
          <w:szCs w:val="24"/>
        </w:rPr>
        <w:t>a</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4"/>
          <w:sz w:val="24"/>
          <w:szCs w:val="24"/>
        </w:rPr>
        <w:t xml:space="preserve"> </w:t>
      </w:r>
      <w:r w:rsidRPr="00B84813">
        <w:rPr>
          <w:rFonts w:ascii="Arial" w:hAnsi="Arial" w:cs="Arial"/>
          <w:color w:val="000000"/>
          <w:sz w:val="24"/>
          <w:szCs w:val="24"/>
        </w:rPr>
        <w:t>será</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r 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da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e</w:t>
      </w:r>
      <w:r w:rsidRPr="00B84813">
        <w:rPr>
          <w:rFonts w:ascii="Arial" w:hAnsi="Arial" w:cs="Arial"/>
          <w:color w:val="000000"/>
          <w:spacing w:val="-2"/>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 las bases o anexos de la convocatoria</w:t>
      </w:r>
      <w:r w:rsidRPr="00B84813">
        <w:rPr>
          <w:rFonts w:ascii="Arial" w:hAnsi="Arial" w:cs="Arial"/>
          <w:b/>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pacing w:val="-2"/>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z w:val="24"/>
          <w:szCs w:val="24"/>
        </w:rPr>
        <w:t>el 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éstos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ali</w:t>
      </w:r>
      <w:r w:rsidRPr="00B84813">
        <w:rPr>
          <w:rFonts w:ascii="Arial" w:hAnsi="Arial" w:cs="Arial"/>
          <w:color w:val="000000"/>
          <w:spacing w:val="-2"/>
          <w:sz w:val="24"/>
          <w:szCs w:val="24"/>
        </w:rPr>
        <w:t>z</w:t>
      </w:r>
      <w:r w:rsidRPr="00B84813">
        <w:rPr>
          <w:rFonts w:ascii="Arial" w:hAnsi="Arial" w:cs="Arial"/>
          <w:color w:val="000000"/>
          <w:sz w:val="24"/>
          <w:szCs w:val="24"/>
        </w:rPr>
        <w:t>a</w:t>
      </w:r>
      <w:r w:rsidRPr="00B84813">
        <w:rPr>
          <w:rFonts w:ascii="Arial" w:hAnsi="Arial" w:cs="Arial"/>
          <w:color w:val="000000"/>
          <w:spacing w:val="6"/>
          <w:sz w:val="24"/>
          <w:szCs w:val="24"/>
        </w:rPr>
        <w:t>r</w:t>
      </w:r>
      <w:r w:rsidRPr="00B84813">
        <w:rPr>
          <w:rFonts w:ascii="Arial" w:hAnsi="Arial" w:cs="Arial"/>
          <w:color w:val="000000"/>
          <w:sz w:val="24"/>
          <w:szCs w:val="24"/>
        </w:rPr>
        <w:t>án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5"/>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ce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1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u</w:t>
      </w:r>
      <w:r w:rsidRPr="00B84813">
        <w:rPr>
          <w:rFonts w:ascii="Arial" w:hAnsi="Arial" w:cs="Arial"/>
          <w:color w:val="000000"/>
          <w:sz w:val="24"/>
          <w:szCs w:val="24"/>
        </w:rPr>
        <w:t>s</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p</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en</w:t>
      </w:r>
      <w:r w:rsidRPr="00B84813">
        <w:rPr>
          <w:rFonts w:ascii="Arial" w:hAnsi="Arial" w:cs="Arial"/>
          <w:color w:val="000000"/>
          <w:spacing w:val="12"/>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z w:val="24"/>
          <w:szCs w:val="24"/>
        </w:rPr>
        <w:t>so</w:t>
      </w:r>
      <w:r w:rsidRPr="00B84813">
        <w:rPr>
          <w:rFonts w:ascii="Arial" w:hAnsi="Arial" w:cs="Arial"/>
          <w:color w:val="000000"/>
          <w:spacing w:val="13"/>
          <w:sz w:val="24"/>
          <w:szCs w:val="24"/>
        </w:rPr>
        <w:t xml:space="preserve"> </w:t>
      </w:r>
      <w:r w:rsidRPr="00B84813">
        <w:rPr>
          <w:rFonts w:ascii="Arial" w:hAnsi="Arial" w:cs="Arial"/>
          <w:color w:val="000000"/>
          <w:sz w:val="24"/>
          <w:szCs w:val="24"/>
        </w:rPr>
        <w:lastRenderedPageBreak/>
        <w:t>de</w:t>
      </w:r>
      <w:r w:rsidRPr="00B84813">
        <w:rPr>
          <w:rFonts w:ascii="Arial" w:hAnsi="Arial" w:cs="Arial"/>
          <w:color w:val="000000"/>
          <w:spacing w:val="12"/>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15"/>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3"/>
          <w:sz w:val="24"/>
          <w:szCs w:val="24"/>
        </w:rPr>
        <w:t>i</w:t>
      </w:r>
      <w:r w:rsidRPr="00B84813">
        <w:rPr>
          <w:rFonts w:ascii="Arial" w:hAnsi="Arial" w:cs="Arial"/>
          <w:color w:val="000000"/>
          <w:spacing w:val="1"/>
          <w:sz w:val="24"/>
          <w:szCs w:val="24"/>
        </w:rPr>
        <w:t>f</w:t>
      </w:r>
      <w:r w:rsidRPr="00B84813">
        <w:rPr>
          <w:rFonts w:ascii="Arial" w:hAnsi="Arial" w:cs="Arial"/>
          <w:color w:val="000000"/>
          <w:sz w:val="24"/>
          <w:szCs w:val="24"/>
        </w:rPr>
        <w:t>estac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7"/>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presa</w:t>
      </w:r>
      <w:r w:rsidRPr="00B84813">
        <w:rPr>
          <w:rFonts w:ascii="Arial" w:hAnsi="Arial" w:cs="Arial"/>
          <w:color w:val="000000"/>
          <w:spacing w:val="15"/>
          <w:sz w:val="24"/>
          <w:szCs w:val="24"/>
        </w:rPr>
        <w:t xml:space="preserve"> </w:t>
      </w:r>
      <w:r w:rsidRPr="00B84813">
        <w:rPr>
          <w:rFonts w:ascii="Arial" w:hAnsi="Arial" w:cs="Arial"/>
          <w:color w:val="000000"/>
          <w:sz w:val="24"/>
          <w:szCs w:val="24"/>
        </w:rPr>
        <w:t>a</w:t>
      </w:r>
      <w:r w:rsidRPr="00B84813">
        <w:rPr>
          <w:rFonts w:ascii="Arial" w:hAnsi="Arial" w:cs="Arial"/>
          <w:color w:val="000000"/>
          <w:spacing w:val="-4"/>
          <w:sz w:val="24"/>
          <w:szCs w:val="24"/>
        </w:rPr>
        <w:t>l</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1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10"/>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o 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6"/>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s</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ntend</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án</w:t>
      </w:r>
      <w:r w:rsidRPr="00B84813">
        <w:rPr>
          <w:rFonts w:ascii="Arial" w:hAnsi="Arial" w:cs="Arial"/>
          <w:color w:val="000000"/>
          <w:spacing w:val="-7"/>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o</w:t>
      </w:r>
      <w:r w:rsidRPr="00B84813">
        <w:rPr>
          <w:rFonts w:ascii="Arial" w:hAnsi="Arial" w:cs="Arial"/>
          <w:color w:val="000000"/>
          <w:spacing w:val="-6"/>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w:t>
      </w:r>
      <w:r w:rsidRPr="00B84813">
        <w:rPr>
          <w:rFonts w:ascii="Arial" w:hAnsi="Arial" w:cs="Arial"/>
          <w:color w:val="000000"/>
          <w:spacing w:val="-2"/>
          <w:sz w:val="24"/>
          <w:szCs w:val="24"/>
        </w:rPr>
        <w:t>d</w:t>
      </w:r>
      <w:r w:rsidRPr="00B84813">
        <w:rPr>
          <w:rFonts w:ascii="Arial" w:hAnsi="Arial" w:cs="Arial"/>
          <w:color w:val="000000"/>
          <w:sz w:val="24"/>
          <w:szCs w:val="24"/>
        </w:rPr>
        <w:t>as</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7"/>
          <w:sz w:val="24"/>
          <w:szCs w:val="24"/>
        </w:rPr>
        <w:t xml:space="preserve"> </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sus</w:t>
      </w:r>
      <w:r w:rsidRPr="00B84813">
        <w:rPr>
          <w:rFonts w:ascii="Arial" w:hAnsi="Arial" w:cs="Arial"/>
          <w:color w:val="000000"/>
          <w:spacing w:val="-6"/>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6"/>
          <w:sz w:val="24"/>
          <w:szCs w:val="24"/>
        </w:rPr>
        <w:t xml:space="preserve"> </w:t>
      </w:r>
      <w:r w:rsidRPr="00B84813">
        <w:rPr>
          <w:rFonts w:ascii="Arial" w:hAnsi="Arial" w:cs="Arial"/>
          <w:color w:val="000000"/>
          <w:sz w:val="24"/>
          <w:szCs w:val="24"/>
        </w:rPr>
        <w:t>pr</w:t>
      </w:r>
      <w:r w:rsidRPr="00B84813">
        <w:rPr>
          <w:rFonts w:ascii="Arial" w:hAnsi="Arial" w:cs="Arial"/>
          <w:color w:val="000000"/>
          <w:spacing w:val="-2"/>
          <w:sz w:val="24"/>
          <w:szCs w:val="24"/>
        </w:rPr>
        <w:t>es</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así</w:t>
      </w:r>
      <w:r w:rsidRPr="00B84813">
        <w:rPr>
          <w:rFonts w:ascii="Arial" w:hAnsi="Arial" w:cs="Arial"/>
          <w:color w:val="000000"/>
          <w:spacing w:val="1"/>
          <w:sz w:val="24"/>
          <w:szCs w:val="24"/>
        </w:rPr>
        <w:t xml:space="preserve"> </w:t>
      </w:r>
      <w:r w:rsidRPr="00B84813">
        <w:rPr>
          <w:rFonts w:ascii="Arial" w:hAnsi="Arial" w:cs="Arial"/>
          <w:color w:val="000000"/>
          <w:sz w:val="24"/>
          <w:szCs w:val="24"/>
        </w:rPr>
        <w:t>como</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 xml:space="preserve">o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ca</w:t>
      </w:r>
      <w:r w:rsidRPr="00B84813">
        <w:rPr>
          <w:rFonts w:ascii="Arial" w:hAnsi="Arial" w:cs="Arial"/>
          <w:color w:val="000000"/>
          <w:spacing w:val="-3"/>
          <w:sz w:val="24"/>
          <w:szCs w:val="24"/>
        </w:rPr>
        <w:t>s</w:t>
      </w:r>
      <w:r w:rsidRPr="00B84813">
        <w:rPr>
          <w:rFonts w:ascii="Arial" w:hAnsi="Arial" w:cs="Arial"/>
          <w:color w:val="000000"/>
          <w:sz w:val="24"/>
          <w:szCs w:val="24"/>
        </w:rPr>
        <w:t>o</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a 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z w:val="24"/>
          <w:szCs w:val="24"/>
        </w:rPr>
        <w:t>ar</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on</w:t>
      </w:r>
      <w:r w:rsidRPr="00B84813">
        <w:rPr>
          <w:rFonts w:ascii="Arial" w:hAnsi="Arial" w:cs="Arial"/>
          <w:color w:val="000000"/>
          <w:spacing w:val="5"/>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pro</w:t>
      </w:r>
      <w:r w:rsidRPr="00B84813">
        <w:rPr>
          <w:rFonts w:ascii="Arial" w:hAnsi="Arial" w:cs="Arial"/>
          <w:color w:val="000000"/>
          <w:spacing w:val="-2"/>
          <w:sz w:val="24"/>
          <w:szCs w:val="24"/>
        </w:rPr>
        <w:t>v</w:t>
      </w:r>
      <w:r w:rsidRPr="00B84813">
        <w:rPr>
          <w:rFonts w:ascii="Arial" w:hAnsi="Arial" w:cs="Arial"/>
          <w:color w:val="000000"/>
          <w:sz w:val="24"/>
          <w:szCs w:val="24"/>
        </w:rPr>
        <w:t>e</w:t>
      </w:r>
      <w:r w:rsidRPr="00B84813">
        <w:rPr>
          <w:rFonts w:ascii="Arial" w:hAnsi="Arial" w:cs="Arial"/>
          <w:color w:val="000000"/>
          <w:spacing w:val="-1"/>
          <w:sz w:val="24"/>
          <w:szCs w:val="24"/>
        </w:rPr>
        <w:t>e</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pacing w:val="-3"/>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do a</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30"/>
          <w:sz w:val="24"/>
          <w:szCs w:val="24"/>
        </w:rPr>
        <w:t xml:space="preserve"> </w:t>
      </w:r>
      <w:r w:rsidRPr="00B84813">
        <w:rPr>
          <w:rFonts w:ascii="Arial" w:hAnsi="Arial" w:cs="Arial"/>
          <w:color w:val="000000"/>
          <w:sz w:val="24"/>
          <w:szCs w:val="24"/>
        </w:rPr>
        <w:t>con</w:t>
      </w:r>
      <w:r w:rsidRPr="00B84813">
        <w:rPr>
          <w:rFonts w:ascii="Arial" w:hAnsi="Arial" w:cs="Arial"/>
          <w:color w:val="000000"/>
          <w:spacing w:val="29"/>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pacing w:val="-2"/>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eri</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1"/>
          <w:sz w:val="24"/>
          <w:szCs w:val="24"/>
        </w:rPr>
        <w:t xml:space="preserve"> </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2"/>
          <w:sz w:val="24"/>
          <w:szCs w:val="24"/>
        </w:rPr>
        <w:t xml:space="preserve"> </w:t>
      </w:r>
      <w:r w:rsidRPr="00B84813">
        <w:rPr>
          <w:rFonts w:ascii="Arial" w:hAnsi="Arial" w:cs="Arial"/>
          <w:color w:val="000000"/>
          <w:spacing w:val="-3"/>
          <w:sz w:val="24"/>
          <w:szCs w:val="24"/>
        </w:rPr>
        <w:t>de aclaraciones</w:t>
      </w:r>
      <w:r w:rsidRPr="00B84813">
        <w:rPr>
          <w:rFonts w:ascii="Arial" w:hAnsi="Arial" w:cs="Arial"/>
          <w:color w:val="000000"/>
          <w:sz w:val="24"/>
          <w:szCs w:val="24"/>
        </w:rPr>
        <w:t>,</w:t>
      </w:r>
      <w:r w:rsidRPr="00B84813">
        <w:rPr>
          <w:rFonts w:ascii="Arial" w:hAnsi="Arial" w:cs="Arial"/>
          <w:color w:val="000000"/>
          <w:spacing w:val="30"/>
          <w:sz w:val="24"/>
          <w:szCs w:val="24"/>
        </w:rPr>
        <w:t xml:space="preserve"> </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3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31"/>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se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33"/>
          <w:sz w:val="24"/>
          <w:szCs w:val="24"/>
        </w:rPr>
        <w:t xml:space="preserve"> </w:t>
      </w:r>
      <w:r w:rsidRPr="00B84813">
        <w:rPr>
          <w:rFonts w:ascii="Arial" w:hAnsi="Arial" w:cs="Arial"/>
          <w:color w:val="000000"/>
          <w:sz w:val="24"/>
          <w:szCs w:val="24"/>
        </w:rPr>
        <w:t>n</w:t>
      </w:r>
      <w:r w:rsidRPr="00B84813">
        <w:rPr>
          <w:rFonts w:ascii="Arial" w:hAnsi="Arial" w:cs="Arial"/>
          <w:color w:val="000000"/>
          <w:spacing w:val="-1"/>
          <w:sz w:val="24"/>
          <w:szCs w:val="24"/>
        </w:rPr>
        <w:t>uli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0"/>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ol</w:t>
      </w:r>
      <w:r w:rsidRPr="00B84813">
        <w:rPr>
          <w:rFonts w:ascii="Arial" w:hAnsi="Arial" w:cs="Arial"/>
          <w:color w:val="000000"/>
          <w:sz w:val="24"/>
          <w:szCs w:val="24"/>
        </w:rPr>
        <w:t>o,</w:t>
      </w:r>
      <w:r w:rsidRPr="00B84813">
        <w:rPr>
          <w:rFonts w:ascii="Arial" w:hAnsi="Arial" w:cs="Arial"/>
          <w:color w:val="000000"/>
          <w:spacing w:val="30"/>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rr</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3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actas</w:t>
      </w:r>
      <w:r w:rsidRPr="00B84813">
        <w:rPr>
          <w:rFonts w:ascii="Arial" w:hAnsi="Arial" w:cs="Arial"/>
          <w:color w:val="000000"/>
          <w:spacing w:val="6"/>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o</w:t>
      </w:r>
      <w:r w:rsidRPr="00B84813">
        <w:rPr>
          <w:rFonts w:ascii="Arial" w:hAnsi="Arial" w:cs="Arial"/>
          <w:color w:val="000000"/>
          <w:spacing w:val="5"/>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2"/>
          <w:sz w:val="24"/>
          <w:szCs w:val="24"/>
        </w:rPr>
        <w:t>g</w:t>
      </w:r>
      <w:r w:rsidRPr="00B84813">
        <w:rPr>
          <w:rFonts w:ascii="Arial" w:hAnsi="Arial" w:cs="Arial"/>
          <w:color w:val="000000"/>
          <w:sz w:val="24"/>
          <w:szCs w:val="24"/>
        </w:rPr>
        <w:t>ura</w:t>
      </w:r>
      <w:r w:rsidRPr="00B84813">
        <w:rPr>
          <w:rFonts w:ascii="Arial" w:hAnsi="Arial" w:cs="Arial"/>
          <w:color w:val="000000"/>
          <w:spacing w:val="1"/>
          <w:sz w:val="24"/>
          <w:szCs w:val="24"/>
        </w:rPr>
        <w:t xml:space="preserve"> j</w:t>
      </w:r>
      <w:r w:rsidRPr="00B84813">
        <w:rPr>
          <w:rFonts w:ascii="Arial" w:hAnsi="Arial" w:cs="Arial"/>
          <w:color w:val="000000"/>
          <w:sz w:val="24"/>
          <w:szCs w:val="24"/>
        </w:rPr>
        <w:t>ur</w:t>
      </w:r>
      <w:r w:rsidRPr="00B84813">
        <w:rPr>
          <w:rFonts w:ascii="Arial" w:hAnsi="Arial" w:cs="Arial"/>
          <w:color w:val="000000"/>
          <w:spacing w:val="-3"/>
          <w:sz w:val="24"/>
          <w:szCs w:val="24"/>
        </w:rPr>
        <w:t>í</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5"/>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3"/>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3"/>
          <w:sz w:val="24"/>
          <w:szCs w:val="24"/>
        </w:rPr>
        <w:t>o</w:t>
      </w:r>
      <w:r w:rsidRPr="00B84813">
        <w:rPr>
          <w:rFonts w:ascii="Arial" w:hAnsi="Arial" w:cs="Arial"/>
          <w:color w:val="000000"/>
          <w:sz w:val="24"/>
          <w:szCs w:val="24"/>
        </w:rPr>
        <w:t>r</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3"/>
          <w:sz w:val="24"/>
          <w:szCs w:val="24"/>
        </w:rPr>
        <w:t>f</w:t>
      </w:r>
      <w:r w:rsidRPr="00B84813">
        <w:rPr>
          <w:rFonts w:ascii="Arial" w:hAnsi="Arial" w:cs="Arial"/>
          <w:color w:val="000000"/>
          <w:sz w:val="24"/>
          <w:szCs w:val="24"/>
        </w:rPr>
        <w:t>ecto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esc</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3"/>
          <w:sz w:val="24"/>
          <w:szCs w:val="24"/>
        </w:rPr>
        <w:t>i</w:t>
      </w:r>
      <w:r w:rsidRPr="00B84813">
        <w:rPr>
          <w:rFonts w:ascii="Arial" w:hAnsi="Arial" w:cs="Arial"/>
          <w:color w:val="000000"/>
          <w:sz w:val="24"/>
          <w:szCs w:val="24"/>
        </w:rPr>
        <w:t>ón</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1"/>
          <w:sz w:val="24"/>
          <w:szCs w:val="24"/>
        </w:rPr>
        <w:t>i</w:t>
      </w:r>
      <w:r w:rsidRPr="00B84813">
        <w:rPr>
          <w:rFonts w:ascii="Arial" w:hAnsi="Arial" w:cs="Arial"/>
          <w:color w:val="000000"/>
          <w:sz w:val="24"/>
          <w:szCs w:val="24"/>
        </w:rPr>
        <w:t>nc</w:t>
      </w:r>
      <w:r w:rsidRPr="00B84813">
        <w:rPr>
          <w:rFonts w:ascii="Arial" w:hAnsi="Arial" w:cs="Arial"/>
          <w:color w:val="000000"/>
          <w:spacing w:val="-1"/>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p</w:t>
      </w:r>
      <w:r w:rsidRPr="00B84813">
        <w:rPr>
          <w:rFonts w:ascii="Arial" w:hAnsi="Arial" w:cs="Arial"/>
          <w:color w:val="000000"/>
          <w:spacing w:val="-1"/>
          <w:sz w:val="24"/>
          <w:szCs w:val="24"/>
        </w:rPr>
        <w:t>li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pacing w:val="-3"/>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or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en co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pacing w:val="5"/>
          <w:sz w:val="24"/>
          <w:szCs w:val="24"/>
        </w:rPr>
        <w:t>d</w:t>
      </w:r>
      <w:r w:rsidRPr="00B84813">
        <w:rPr>
          <w:rFonts w:ascii="Arial" w:hAnsi="Arial" w:cs="Arial"/>
          <w:color w:val="000000"/>
          <w:sz w:val="24"/>
          <w:szCs w:val="24"/>
        </w:rPr>
        <w:t>e</w:t>
      </w:r>
      <w:r w:rsidRPr="00B84813">
        <w:rPr>
          <w:rFonts w:ascii="Arial" w:hAnsi="Arial" w:cs="Arial"/>
          <w:color w:val="000000"/>
          <w:spacing w:val="-2"/>
          <w:sz w:val="24"/>
          <w:szCs w:val="24"/>
        </w:rPr>
        <w:t>r</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j</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a </w:t>
      </w:r>
      <w:r w:rsidR="005A2ECD" w:rsidRPr="00B84813">
        <w:rPr>
          <w:rFonts w:ascii="Arial" w:hAnsi="Arial" w:cs="Arial"/>
          <w:color w:val="000000"/>
          <w:sz w:val="24"/>
          <w:szCs w:val="24"/>
        </w:rPr>
        <w:t>de aclaraciones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4"/>
          <w:sz w:val="24"/>
          <w:szCs w:val="24"/>
        </w:rPr>
        <w:t xml:space="preserve"> </w:t>
      </w:r>
      <w:r w:rsidRPr="00B84813">
        <w:rPr>
          <w:rFonts w:ascii="Arial" w:hAnsi="Arial" w:cs="Arial"/>
          <w:color w:val="000000"/>
          <w:sz w:val="24"/>
          <w:szCs w:val="24"/>
        </w:rPr>
        <w:t>co</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caso de</w:t>
      </w:r>
      <w:r w:rsidR="005A2ECD" w:rsidRPr="00B84813">
        <w:rPr>
          <w:rFonts w:ascii="Arial" w:hAnsi="Arial" w:cs="Arial"/>
          <w:color w:val="000000"/>
          <w:sz w:val="24"/>
          <w:szCs w:val="24"/>
        </w:rPr>
        <w:t xml:space="preserve"> que el licitante</w:t>
      </w:r>
      <w:r w:rsidRPr="00B84813">
        <w:rPr>
          <w:rFonts w:ascii="Arial" w:hAnsi="Arial" w:cs="Arial"/>
          <w:color w:val="000000"/>
          <w:spacing w:val="5"/>
          <w:sz w:val="24"/>
          <w:szCs w:val="24"/>
        </w:rPr>
        <w:t xml:space="preserve"> </w:t>
      </w:r>
      <w:r w:rsidR="005A2ECD" w:rsidRPr="00B84813">
        <w:rPr>
          <w:rFonts w:ascii="Arial" w:hAnsi="Arial" w:cs="Arial"/>
          <w:color w:val="000000"/>
          <w:sz w:val="24"/>
          <w:szCs w:val="24"/>
        </w:rPr>
        <w:t>sea</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005A2ECD" w:rsidRPr="00B84813">
        <w:rPr>
          <w:rFonts w:ascii="Arial" w:hAnsi="Arial" w:cs="Arial"/>
          <w:color w:val="000000"/>
          <w:sz w:val="24"/>
          <w:szCs w:val="24"/>
        </w:rPr>
        <w:t>so</w:t>
      </w:r>
      <w:r w:rsidR="005A2ECD"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1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drá</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1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w:t>
      </w:r>
      <w:r w:rsidRPr="00B84813">
        <w:rPr>
          <w:rFonts w:ascii="Arial" w:hAnsi="Arial" w:cs="Arial"/>
          <w:color w:val="000000"/>
          <w:spacing w:val="13"/>
          <w:sz w:val="24"/>
          <w:szCs w:val="24"/>
        </w:rPr>
        <w:t xml:space="preserve"> </w:t>
      </w:r>
      <w:r w:rsidRPr="00B84813">
        <w:rPr>
          <w:rFonts w:ascii="Arial" w:hAnsi="Arial" w:cs="Arial"/>
          <w:color w:val="000000"/>
          <w:sz w:val="24"/>
          <w:szCs w:val="24"/>
        </w:rPr>
        <w:t>su</w:t>
      </w:r>
      <w:r w:rsidRPr="00B84813">
        <w:rPr>
          <w:rFonts w:ascii="Arial" w:hAnsi="Arial" w:cs="Arial"/>
          <w:color w:val="000000"/>
          <w:spacing w:val="8"/>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a</w:t>
      </w:r>
      <w:r w:rsidRPr="00B84813">
        <w:rPr>
          <w:rFonts w:ascii="Arial" w:hAnsi="Arial" w:cs="Arial"/>
          <w:color w:val="000000"/>
          <w:spacing w:val="-3"/>
          <w:sz w:val="24"/>
          <w:szCs w:val="24"/>
        </w:rPr>
        <w:t>v</w:t>
      </w:r>
      <w:r w:rsidRPr="00B84813">
        <w:rPr>
          <w:rFonts w:ascii="Arial" w:hAnsi="Arial" w:cs="Arial"/>
          <w:color w:val="000000"/>
          <w:sz w:val="24"/>
          <w:szCs w:val="24"/>
        </w:rPr>
        <w:t>or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10"/>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2"/>
          <w:sz w:val="24"/>
          <w:szCs w:val="24"/>
        </w:rPr>
        <w:t>r</w:t>
      </w:r>
      <w:r w:rsidRPr="00B84813">
        <w:rPr>
          <w:rFonts w:ascii="Arial" w:hAnsi="Arial" w:cs="Arial"/>
          <w:color w:val="000000"/>
          <w:sz w:val="24"/>
          <w:szCs w:val="24"/>
        </w:rPr>
        <w:t>cu</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0"/>
          <w:sz w:val="24"/>
          <w:szCs w:val="24"/>
        </w:rPr>
        <w:t xml:space="preserve"> </w:t>
      </w:r>
      <w:r w:rsidRPr="00B84813">
        <w:rPr>
          <w:rFonts w:ascii="Arial" w:hAnsi="Arial" w:cs="Arial"/>
          <w:color w:val="000000"/>
          <w:sz w:val="24"/>
          <w:szCs w:val="24"/>
        </w:rPr>
        <w:t>se</w:t>
      </w:r>
      <w:r w:rsidRPr="00B84813">
        <w:rPr>
          <w:rFonts w:ascii="Arial" w:hAnsi="Arial" w:cs="Arial"/>
          <w:color w:val="000000"/>
          <w:spacing w:val="-1"/>
          <w:sz w:val="24"/>
          <w:szCs w:val="24"/>
        </w:rPr>
        <w:t>ñ</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p>
    <w:p w14:paraId="4BC5D10F" w14:textId="77777777" w:rsidR="002C5FA3" w:rsidRPr="00313A8C" w:rsidRDefault="002C5FA3" w:rsidP="00601E84">
      <w:pPr>
        <w:pStyle w:val="Ttulo2"/>
      </w:pPr>
      <w:bookmarkStart w:id="8" w:name="_Toc135041685"/>
      <w:r w:rsidRPr="00313A8C">
        <w:t xml:space="preserve">7.1. Presentación de </w:t>
      </w:r>
      <w:r w:rsidRPr="00601E84">
        <w:t>dudas</w:t>
      </w:r>
      <w:bookmarkEnd w:id="8"/>
    </w:p>
    <w:p w14:paraId="7EF2004A" w14:textId="1CA6A945"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Los licitantes que estén interesados en participar en el </w:t>
      </w:r>
      <w:r w:rsidR="00FE3509" w:rsidRPr="00B84813">
        <w:rPr>
          <w:rFonts w:ascii="Arial" w:hAnsi="Arial" w:cs="Arial"/>
          <w:color w:val="000000"/>
          <w:sz w:val="24"/>
          <w:szCs w:val="24"/>
        </w:rPr>
        <w:t>procedimiento</w:t>
      </w:r>
      <w:r w:rsidRPr="00B84813">
        <w:rPr>
          <w:rFonts w:ascii="Arial" w:hAnsi="Arial" w:cs="Arial"/>
          <w:color w:val="000000"/>
          <w:sz w:val="24"/>
          <w:szCs w:val="24"/>
        </w:rPr>
        <w:t xml:space="preserve"> de Licitación</w:t>
      </w:r>
      <w:r w:rsidR="00FE3509" w:rsidRPr="00B84813">
        <w:rPr>
          <w:rFonts w:ascii="Arial" w:hAnsi="Arial" w:cs="Arial"/>
          <w:color w:val="000000"/>
          <w:sz w:val="24"/>
          <w:szCs w:val="24"/>
        </w:rPr>
        <w:t xml:space="preserve"> Pública</w:t>
      </w:r>
      <w:r w:rsidRPr="00B84813">
        <w:rPr>
          <w:rFonts w:ascii="Arial" w:hAnsi="Arial" w:cs="Arial"/>
          <w:color w:val="000000"/>
          <w:sz w:val="24"/>
          <w:szCs w:val="24"/>
        </w:rPr>
        <w:t xml:space="preserve"> </w:t>
      </w:r>
      <w:r w:rsidR="00FE3509" w:rsidRPr="00B84813">
        <w:rPr>
          <w:rFonts w:ascii="Arial" w:hAnsi="Arial" w:cs="Arial"/>
          <w:color w:val="000000"/>
          <w:sz w:val="24"/>
          <w:szCs w:val="24"/>
        </w:rPr>
        <w:t>deberán</w:t>
      </w:r>
      <w:r w:rsidRPr="00B84813">
        <w:rPr>
          <w:rFonts w:ascii="Arial" w:hAnsi="Arial" w:cs="Arial"/>
          <w:color w:val="000000"/>
          <w:sz w:val="24"/>
          <w:szCs w:val="24"/>
        </w:rPr>
        <w:t xml:space="preserve"> presentar sus solicitudes de aclaración </w:t>
      </w:r>
      <w:r w:rsidR="00203087" w:rsidRPr="00B84813">
        <w:rPr>
          <w:rFonts w:ascii="Arial" w:hAnsi="Arial" w:cs="Arial"/>
          <w:color w:val="000000"/>
          <w:sz w:val="24"/>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En dos archivos:</w:t>
      </w:r>
      <w:r w:rsidR="00203087" w:rsidRPr="00B84813">
        <w:rPr>
          <w:rFonts w:ascii="Arial" w:hAnsi="Arial" w:cs="Arial"/>
          <w:color w:val="000000"/>
          <w:sz w:val="24"/>
          <w:szCs w:val="24"/>
        </w:rPr>
        <w:t xml:space="preserve">   </w:t>
      </w:r>
    </w:p>
    <w:p w14:paraId="5DB507DF" w14:textId="0194D812" w:rsidR="00E87FCF"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jc w:val="both"/>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Ambas presentaciones deberán enviarlas al correo electrónico: </w:t>
      </w:r>
      <w:hyperlink r:id="rId10" w:history="1">
        <w:r w:rsidRPr="00B84813">
          <w:rPr>
            <w:rStyle w:val="Hipervnculo"/>
            <w:rFonts w:ascii="Arial" w:hAnsi="Arial" w:cs="Arial"/>
            <w:sz w:val="24"/>
            <w:szCs w:val="24"/>
          </w:rPr>
          <w:t>licitaciones@asej.gob.mx</w:t>
        </w:r>
      </w:hyperlink>
      <w:r w:rsidRPr="00B84813">
        <w:rPr>
          <w:rFonts w:ascii="Arial" w:hAnsi="Arial" w:cs="Arial"/>
          <w:sz w:val="24"/>
          <w:szCs w:val="24"/>
        </w:rPr>
        <w:t>,</w:t>
      </w:r>
      <w:r w:rsidRPr="00B84813">
        <w:rPr>
          <w:rFonts w:ascii="Arial" w:hAnsi="Arial" w:cs="Arial"/>
          <w:color w:val="000000"/>
          <w:sz w:val="24"/>
          <w:szCs w:val="24"/>
        </w:rPr>
        <w:t xml:space="preserve"> </w:t>
      </w:r>
      <w:r w:rsidR="00091F9B" w:rsidRPr="00B84813">
        <w:rPr>
          <w:rFonts w:ascii="Arial" w:hAnsi="Arial" w:cs="Arial"/>
          <w:color w:val="000000"/>
          <w:sz w:val="24"/>
          <w:szCs w:val="24"/>
        </w:rPr>
        <w:t xml:space="preserve">de  acuerdo a lo señalado en el numeral </w:t>
      </w:r>
      <w:r w:rsidR="00091F9B" w:rsidRPr="00B84813">
        <w:rPr>
          <w:rFonts w:ascii="Arial" w:hAnsi="Arial" w:cs="Arial"/>
          <w:b/>
          <w:color w:val="000000"/>
          <w:sz w:val="24"/>
          <w:szCs w:val="24"/>
        </w:rPr>
        <w:t>2. CALENDARIO DE ACTIVIDADES (ACTOS)</w:t>
      </w:r>
      <w:r w:rsidR="00091F9B" w:rsidRPr="00601E84">
        <w:rPr>
          <w:rFonts w:ascii="Arial" w:hAnsi="Arial" w:cs="Arial"/>
          <w:color w:val="000000"/>
          <w:sz w:val="24"/>
          <w:szCs w:val="24"/>
        </w:rPr>
        <w:t>,</w:t>
      </w:r>
      <w:r w:rsidR="00091F9B" w:rsidRPr="00B84813">
        <w:rPr>
          <w:rFonts w:ascii="Arial" w:hAnsi="Arial" w:cs="Arial"/>
          <w:b/>
          <w:color w:val="000000"/>
          <w:sz w:val="24"/>
          <w:szCs w:val="24"/>
        </w:rPr>
        <w:t xml:space="preserve"> </w:t>
      </w:r>
      <w:r w:rsidRPr="00B84813">
        <w:rPr>
          <w:rFonts w:ascii="Arial" w:hAnsi="Arial" w:cs="Arial"/>
          <w:color w:val="000000"/>
          <w:sz w:val="24"/>
          <w:szCs w:val="24"/>
        </w:rPr>
        <w:t xml:space="preserve">(se </w:t>
      </w:r>
      <w:r w:rsidR="00091F9B" w:rsidRPr="00B84813">
        <w:rPr>
          <w:rFonts w:ascii="Arial" w:hAnsi="Arial" w:cs="Arial"/>
          <w:color w:val="000000"/>
          <w:sz w:val="24"/>
          <w:szCs w:val="24"/>
        </w:rPr>
        <w:t>tomará como</w:t>
      </w:r>
      <w:r w:rsidRPr="00B84813">
        <w:rPr>
          <w:rFonts w:ascii="Arial" w:hAnsi="Arial" w:cs="Arial"/>
          <w:color w:val="000000"/>
          <w:sz w:val="24"/>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En su caso, deberá presentar el </w:t>
      </w:r>
      <w:r w:rsidRPr="00B84813">
        <w:rPr>
          <w:rFonts w:ascii="Arial" w:hAnsi="Arial" w:cs="Arial"/>
          <w:b/>
          <w:color w:val="000000"/>
          <w:sz w:val="24"/>
          <w:szCs w:val="24"/>
        </w:rPr>
        <w:t>ANEXO 2</w:t>
      </w:r>
      <w:r w:rsidR="00A80157" w:rsidRPr="00B84813">
        <w:rPr>
          <w:rFonts w:ascii="Arial" w:hAnsi="Arial" w:cs="Arial"/>
          <w:b/>
          <w:color w:val="000000"/>
          <w:sz w:val="24"/>
          <w:szCs w:val="24"/>
        </w:rPr>
        <w:t xml:space="preserve"> “PRESENTACIÓ</w:t>
      </w:r>
      <w:r w:rsidRPr="00B84813">
        <w:rPr>
          <w:rFonts w:ascii="Arial" w:hAnsi="Arial" w:cs="Arial"/>
          <w:b/>
          <w:color w:val="000000"/>
          <w:sz w:val="24"/>
          <w:szCs w:val="24"/>
        </w:rPr>
        <w:t>N DE DUDAS</w:t>
      </w:r>
      <w:r w:rsidR="00A80157" w:rsidRPr="00B84813">
        <w:rPr>
          <w:rFonts w:ascii="Arial" w:hAnsi="Arial" w:cs="Arial"/>
          <w:b/>
          <w:color w:val="000000"/>
          <w:sz w:val="24"/>
          <w:szCs w:val="24"/>
        </w:rPr>
        <w:t>”</w:t>
      </w:r>
      <w:r w:rsidRPr="00B84813">
        <w:rPr>
          <w:rFonts w:ascii="Arial" w:hAnsi="Arial" w:cs="Arial"/>
          <w:b/>
          <w:color w:val="000000"/>
          <w:sz w:val="24"/>
          <w:szCs w:val="24"/>
        </w:rPr>
        <w:t xml:space="preserve"> </w:t>
      </w:r>
      <w:r w:rsidRPr="00B84813">
        <w:rPr>
          <w:rFonts w:ascii="Arial" w:hAnsi="Arial" w:cs="Arial"/>
          <w:color w:val="000000"/>
          <w:sz w:val="24"/>
          <w:szCs w:val="24"/>
        </w:rPr>
        <w:t>de conformidad a lo siguiente:</w:t>
      </w:r>
      <w:r w:rsidRPr="00721713">
        <w:rPr>
          <w:rFonts w:ascii="Arial" w:hAnsi="Arial" w:cs="Arial"/>
          <w:color w:val="000000"/>
          <w:sz w:val="24"/>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jc w:val="both"/>
        <w:rPr>
          <w:rFonts w:ascii="Arial" w:hAnsi="Arial" w:cs="Arial"/>
          <w:color w:val="000000"/>
          <w:spacing w:val="-1"/>
          <w:sz w:val="24"/>
          <w:szCs w:val="24"/>
        </w:rPr>
      </w:pPr>
      <w:r w:rsidRPr="00721713">
        <w:rPr>
          <w:rFonts w:ascii="Arial" w:hAnsi="Arial" w:cs="Arial"/>
          <w:color w:val="000000"/>
          <w:spacing w:val="-1"/>
          <w:sz w:val="24"/>
          <w:szCs w:val="24"/>
        </w:rPr>
        <w:t xml:space="preserve">Las solicitudes de aclaración deberán plantearse de manera clara, concisa y estar </w:t>
      </w:r>
      <w:r w:rsidRPr="00B84813">
        <w:rPr>
          <w:rFonts w:ascii="Arial" w:hAnsi="Arial" w:cs="Arial"/>
          <w:color w:val="000000"/>
          <w:spacing w:val="-1"/>
          <w:sz w:val="24"/>
          <w:szCs w:val="24"/>
        </w:rPr>
        <w:t xml:space="preserve">directamente </w:t>
      </w:r>
      <w:r w:rsidR="00FE3509" w:rsidRPr="00B84813">
        <w:rPr>
          <w:rFonts w:ascii="Arial" w:hAnsi="Arial" w:cs="Arial"/>
          <w:color w:val="000000"/>
          <w:spacing w:val="-1"/>
          <w:sz w:val="24"/>
          <w:szCs w:val="24"/>
        </w:rPr>
        <w:t>relacionadas</w:t>
      </w:r>
      <w:r w:rsidRPr="00B84813">
        <w:rPr>
          <w:rFonts w:ascii="Arial" w:hAnsi="Arial" w:cs="Arial"/>
          <w:color w:val="000000"/>
          <w:spacing w:val="-1"/>
          <w:sz w:val="24"/>
          <w:szCs w:val="24"/>
        </w:rPr>
        <w:t xml:space="preserve"> con los puntos contenidos en la convocatoria, sus bases </w:t>
      </w:r>
      <w:r w:rsidR="00FE3509" w:rsidRPr="00B84813">
        <w:rPr>
          <w:rFonts w:ascii="Arial" w:hAnsi="Arial" w:cs="Arial"/>
          <w:color w:val="000000"/>
          <w:spacing w:val="-1"/>
          <w:sz w:val="24"/>
          <w:szCs w:val="24"/>
        </w:rPr>
        <w:t>y anexos</w:t>
      </w:r>
      <w:r w:rsidRPr="00B84813">
        <w:rPr>
          <w:rFonts w:ascii="Arial" w:hAnsi="Arial" w:cs="Arial"/>
          <w:color w:val="000000"/>
          <w:spacing w:val="-1"/>
          <w:sz w:val="24"/>
          <w:szCs w:val="24"/>
        </w:rPr>
        <w:t>, indicando el numeral o punto específico con el cual se relaciona. Las solicitudes que no cumplan con los requisitos señalados</w:t>
      </w:r>
      <w:r w:rsidR="00601E84">
        <w:rPr>
          <w:rFonts w:ascii="Arial" w:hAnsi="Arial" w:cs="Arial"/>
          <w:color w:val="000000"/>
          <w:spacing w:val="-1"/>
          <w:sz w:val="24"/>
          <w:szCs w:val="24"/>
        </w:rPr>
        <w:t>, podrán ser desechadas por la C</w:t>
      </w:r>
      <w:r w:rsidRPr="00B84813">
        <w:rPr>
          <w:rFonts w:ascii="Arial" w:hAnsi="Arial" w:cs="Arial"/>
          <w:color w:val="000000"/>
          <w:spacing w:val="-1"/>
          <w:sz w:val="24"/>
          <w:szCs w:val="24"/>
        </w:rPr>
        <w:t>onvocante.</w:t>
      </w:r>
    </w:p>
    <w:p w14:paraId="786AD971" w14:textId="78ECE83E" w:rsidR="00E87FCF" w:rsidRPr="00B84813" w:rsidRDefault="00E87FCF" w:rsidP="00A80157">
      <w:pPr>
        <w:widowControl w:val="0"/>
        <w:autoSpaceDE w:val="0"/>
        <w:autoSpaceDN w:val="0"/>
        <w:adjustRightInd w:val="0"/>
        <w:spacing w:line="239" w:lineRule="auto"/>
        <w:ind w:right="61"/>
        <w:jc w:val="both"/>
        <w:rPr>
          <w:rFonts w:ascii="Arial" w:hAnsi="Arial" w:cs="Arial"/>
          <w:color w:val="000000"/>
          <w:sz w:val="24"/>
          <w:szCs w:val="24"/>
        </w:rPr>
      </w:pPr>
      <w:r w:rsidRPr="00B84813">
        <w:rPr>
          <w:rFonts w:ascii="Arial" w:hAnsi="Arial" w:cs="Arial"/>
          <w:color w:val="000000"/>
          <w:spacing w:val="-1"/>
          <w:sz w:val="24"/>
          <w:szCs w:val="24"/>
        </w:rPr>
        <w:t>S</w:t>
      </w:r>
      <w:r w:rsidRPr="00B84813">
        <w:rPr>
          <w:rFonts w:ascii="Arial" w:hAnsi="Arial" w:cs="Arial"/>
          <w:color w:val="000000"/>
          <w:sz w:val="24"/>
          <w:szCs w:val="24"/>
        </w:rPr>
        <w:t>erán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ú</w:t>
      </w:r>
      <w:r w:rsidRPr="00B84813">
        <w:rPr>
          <w:rFonts w:ascii="Arial" w:hAnsi="Arial" w:cs="Arial"/>
          <w:color w:val="000000"/>
          <w:spacing w:val="-1"/>
          <w:sz w:val="24"/>
          <w:szCs w:val="24"/>
        </w:rPr>
        <w:t>ni</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pacing w:val="-2"/>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1"/>
          <w:sz w:val="24"/>
          <w:szCs w:val="24"/>
        </w:rPr>
        <w:t>d</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se</w:t>
      </w:r>
      <w:r w:rsidRPr="00B84813">
        <w:rPr>
          <w:rFonts w:ascii="Arial" w:hAnsi="Arial" w:cs="Arial"/>
          <w:color w:val="000000"/>
          <w:spacing w:val="4"/>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r</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1"/>
          <w:sz w:val="24"/>
          <w:szCs w:val="24"/>
        </w:rPr>
        <w:t xml:space="preserve"> t</w:t>
      </w:r>
      <w:r w:rsidRPr="00B84813">
        <w:rPr>
          <w:rFonts w:ascii="Arial" w:hAnsi="Arial" w:cs="Arial"/>
          <w:color w:val="000000"/>
          <w:spacing w:val="-1"/>
          <w:sz w:val="24"/>
          <w:szCs w:val="24"/>
        </w:rPr>
        <w:t>i</w:t>
      </w:r>
      <w:r w:rsidRPr="00B84813">
        <w:rPr>
          <w:rFonts w:ascii="Arial" w:hAnsi="Arial" w:cs="Arial"/>
          <w:color w:val="000000"/>
          <w:sz w:val="24"/>
          <w:szCs w:val="24"/>
        </w:rPr>
        <w:t>empo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y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a estab</w:t>
      </w:r>
      <w:r w:rsidRPr="00B84813">
        <w:rPr>
          <w:rFonts w:ascii="Arial" w:hAnsi="Arial" w:cs="Arial"/>
          <w:color w:val="000000"/>
          <w:spacing w:val="-1"/>
          <w:sz w:val="24"/>
          <w:szCs w:val="24"/>
        </w:rPr>
        <w:t>l</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2"/>
          <w:sz w:val="24"/>
          <w:szCs w:val="24"/>
        </w:rPr>
        <w:t>g</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 xml:space="preserve">drán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ar 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ami</w:t>
      </w:r>
      <w:r w:rsidRPr="00B84813">
        <w:rPr>
          <w:rFonts w:ascii="Arial" w:hAnsi="Arial" w:cs="Arial"/>
          <w:color w:val="000000"/>
          <w:spacing w:val="-1"/>
          <w:sz w:val="24"/>
          <w:szCs w:val="24"/>
        </w:rPr>
        <w:t>e</w:t>
      </w:r>
      <w:r w:rsidRPr="00B84813">
        <w:rPr>
          <w:rFonts w:ascii="Arial" w:hAnsi="Arial" w:cs="Arial"/>
          <w:color w:val="000000"/>
          <w:sz w:val="24"/>
          <w:szCs w:val="24"/>
        </w:rPr>
        <w:t>nt</w:t>
      </w:r>
      <w:r w:rsidRPr="00B84813">
        <w:rPr>
          <w:rFonts w:ascii="Arial" w:hAnsi="Arial" w:cs="Arial"/>
          <w:color w:val="000000"/>
          <w:spacing w:val="-2"/>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s</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3"/>
          <w:sz w:val="24"/>
          <w:szCs w:val="24"/>
        </w:rPr>
        <w:t xml:space="preserve"> </w:t>
      </w:r>
      <w:r w:rsidRPr="00B84813">
        <w:rPr>
          <w:rFonts w:ascii="Arial" w:hAnsi="Arial" w:cs="Arial"/>
          <w:color w:val="000000"/>
          <w:sz w:val="24"/>
          <w:szCs w:val="24"/>
        </w:rPr>
        <w:t>en 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c</w:t>
      </w:r>
      <w:r w:rsidRPr="00B84813">
        <w:rPr>
          <w:rFonts w:ascii="Arial" w:hAnsi="Arial" w:cs="Arial"/>
          <w:color w:val="000000"/>
          <w:spacing w:val="-3"/>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 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 xml:space="preserve">o de </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 pre</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no obstante,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00601E84">
        <w:rPr>
          <w:rFonts w:ascii="Arial" w:hAnsi="Arial" w:cs="Arial"/>
          <w:color w:val="000000"/>
          <w:sz w:val="24"/>
          <w:szCs w:val="24"/>
        </w:rPr>
        <w:t>a C</w:t>
      </w:r>
      <w:r w:rsidRPr="00B84813">
        <w:rPr>
          <w:rFonts w:ascii="Arial" w:hAnsi="Arial" w:cs="Arial"/>
          <w:color w:val="000000"/>
          <w:spacing w:val="-2"/>
          <w:sz w:val="24"/>
          <w:szCs w:val="24"/>
        </w:rPr>
        <w:t>o</w:t>
      </w:r>
      <w:r w:rsidRPr="00B84813">
        <w:rPr>
          <w:rFonts w:ascii="Arial" w:hAnsi="Arial" w:cs="Arial"/>
          <w:color w:val="000000"/>
          <w:sz w:val="24"/>
          <w:szCs w:val="24"/>
        </w:rPr>
        <w:t>n</w:t>
      </w:r>
      <w:r w:rsidRPr="00B84813">
        <w:rPr>
          <w:rFonts w:ascii="Arial" w:hAnsi="Arial" w:cs="Arial"/>
          <w:color w:val="000000"/>
          <w:spacing w:val="-3"/>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no </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3"/>
          <w:sz w:val="24"/>
          <w:szCs w:val="24"/>
        </w:rPr>
        <w:t>d</w:t>
      </w:r>
      <w:r w:rsidRPr="00B84813">
        <w:rPr>
          <w:rFonts w:ascii="Arial" w:hAnsi="Arial" w:cs="Arial"/>
          <w:color w:val="000000"/>
          <w:spacing w:val="1"/>
          <w:sz w:val="24"/>
          <w:szCs w:val="24"/>
        </w:rPr>
        <w:t>r</w:t>
      </w:r>
      <w:r w:rsidRPr="00B84813">
        <w:rPr>
          <w:rFonts w:ascii="Arial" w:hAnsi="Arial" w:cs="Arial"/>
          <w:color w:val="000000"/>
          <w:sz w:val="24"/>
          <w:szCs w:val="24"/>
        </w:rPr>
        <w:t>á ob</w:t>
      </w:r>
      <w:r w:rsidRPr="00B84813">
        <w:rPr>
          <w:rFonts w:ascii="Arial" w:hAnsi="Arial" w:cs="Arial"/>
          <w:color w:val="000000"/>
          <w:spacing w:val="-1"/>
          <w:sz w:val="24"/>
          <w:szCs w:val="24"/>
        </w:rPr>
        <w:t>li</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ón de</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r</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2"/>
          <w:sz w:val="24"/>
          <w:szCs w:val="24"/>
        </w:rPr>
        <w:t>é</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co</w:t>
      </w:r>
      <w:r w:rsidRPr="00B84813">
        <w:rPr>
          <w:rFonts w:ascii="Arial" w:hAnsi="Arial" w:cs="Arial"/>
          <w:color w:val="000000"/>
          <w:spacing w:val="-2"/>
          <w:sz w:val="24"/>
          <w:szCs w:val="24"/>
        </w:rPr>
        <w:t>r</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 a no ser</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a su</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estas</w:t>
      </w:r>
      <w:r w:rsidRPr="00B84813">
        <w:rPr>
          <w:rFonts w:ascii="Arial" w:hAnsi="Arial" w:cs="Arial"/>
          <w:color w:val="000000"/>
          <w:spacing w:val="-1"/>
          <w:sz w:val="24"/>
          <w:szCs w:val="24"/>
        </w:rPr>
        <w:t xml:space="preserve"> </w:t>
      </w:r>
      <w:r w:rsidRPr="00B84813">
        <w:rPr>
          <w:rFonts w:ascii="Arial" w:hAnsi="Arial" w:cs="Arial"/>
          <w:color w:val="000000"/>
          <w:sz w:val="24"/>
          <w:szCs w:val="24"/>
        </w:rPr>
        <w:t>ot</w:t>
      </w:r>
      <w:r w:rsidRPr="00B84813">
        <w:rPr>
          <w:rFonts w:ascii="Arial" w:hAnsi="Arial" w:cs="Arial"/>
          <w:color w:val="000000"/>
          <w:spacing w:val="-2"/>
          <w:sz w:val="24"/>
          <w:szCs w:val="24"/>
        </w:rPr>
        <w:t>or</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a</w:t>
      </w:r>
      <w:r w:rsidRPr="00B84813">
        <w:rPr>
          <w:rFonts w:ascii="Arial" w:hAnsi="Arial" w:cs="Arial"/>
          <w:color w:val="000000"/>
          <w:sz w:val="24"/>
          <w:szCs w:val="24"/>
        </w:rPr>
        <w:t>n de</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tr</w:t>
      </w:r>
      <w:r w:rsidRPr="00B84813">
        <w:rPr>
          <w:rFonts w:ascii="Arial" w:hAnsi="Arial" w:cs="Arial"/>
          <w:color w:val="000000"/>
          <w:sz w:val="24"/>
          <w:szCs w:val="24"/>
        </w:rPr>
        <w:t>asc</w:t>
      </w: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pa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con</w:t>
      </w:r>
      <w:r w:rsidRPr="00B84813">
        <w:rPr>
          <w:rFonts w:ascii="Arial" w:hAnsi="Arial" w:cs="Arial"/>
          <w:color w:val="000000"/>
          <w:spacing w:val="-2"/>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oria y</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z w:val="24"/>
          <w:szCs w:val="24"/>
        </w:rPr>
        <w:t>os.</w:t>
      </w:r>
    </w:p>
    <w:p w14:paraId="3624CA9F" w14:textId="5F6B4297" w:rsidR="00E87FCF" w:rsidRDefault="00E87FCF" w:rsidP="00A80157">
      <w:pPr>
        <w:widowControl w:val="0"/>
        <w:autoSpaceDE w:val="0"/>
        <w:autoSpaceDN w:val="0"/>
        <w:adjustRightInd w:val="0"/>
        <w:spacing w:before="78"/>
        <w:ind w:right="58"/>
        <w:jc w:val="both"/>
        <w:rPr>
          <w:rFonts w:ascii="Arial" w:hAnsi="Arial" w:cs="Arial"/>
          <w:color w:val="000000"/>
          <w:spacing w:val="3"/>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5"/>
          <w:sz w:val="24"/>
          <w:szCs w:val="24"/>
        </w:rPr>
        <w:t xml:space="preserve"> </w:t>
      </w:r>
      <w:r w:rsidRPr="00B84813">
        <w:rPr>
          <w:rFonts w:ascii="Arial" w:hAnsi="Arial" w:cs="Arial"/>
          <w:color w:val="000000"/>
          <w:sz w:val="24"/>
          <w:szCs w:val="24"/>
        </w:rPr>
        <w:t>caso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 xml:space="preserve">da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5"/>
          <w:sz w:val="24"/>
          <w:szCs w:val="24"/>
        </w:rPr>
        <w:t xml:space="preserve"> </w:t>
      </w:r>
      <w:r w:rsidR="00A80157" w:rsidRPr="00B84813">
        <w:rPr>
          <w:rFonts w:ascii="Arial" w:hAnsi="Arial" w:cs="Arial"/>
          <w:color w:val="000000"/>
          <w:sz w:val="24"/>
          <w:szCs w:val="24"/>
        </w:rPr>
        <w:t>de aclaraciones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ec</w:t>
      </w:r>
      <w:r w:rsidRPr="00B84813">
        <w:rPr>
          <w:rFonts w:ascii="Arial" w:hAnsi="Arial" w:cs="Arial"/>
          <w:color w:val="000000"/>
          <w:spacing w:val="-1"/>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2"/>
          <w:sz w:val="24"/>
          <w:szCs w:val="24"/>
        </w:rPr>
        <w:t>m</w:t>
      </w:r>
      <w:r w:rsidRPr="00B84813">
        <w:rPr>
          <w:rFonts w:ascii="Arial" w:hAnsi="Arial" w:cs="Arial"/>
          <w:color w:val="000000"/>
          <w:sz w:val="24"/>
          <w:szCs w:val="24"/>
        </w:rPr>
        <w:t>a será</w:t>
      </w:r>
      <w:r w:rsidRPr="00B84813">
        <w:rPr>
          <w:rFonts w:ascii="Arial" w:hAnsi="Arial" w:cs="Arial"/>
          <w:color w:val="000000"/>
          <w:spacing w:val="3"/>
          <w:sz w:val="24"/>
          <w:szCs w:val="24"/>
        </w:rPr>
        <w:t xml:space="preserve"> </w:t>
      </w:r>
      <w:r w:rsidRPr="00B84813">
        <w:rPr>
          <w:rFonts w:ascii="Arial" w:hAnsi="Arial" w:cs="Arial"/>
          <w:color w:val="000000"/>
          <w:sz w:val="24"/>
          <w:szCs w:val="24"/>
        </w:rPr>
        <w:t>n</w:t>
      </w:r>
      <w:r w:rsidRPr="00B84813">
        <w:rPr>
          <w:rFonts w:ascii="Arial" w:hAnsi="Arial" w:cs="Arial"/>
          <w:color w:val="000000"/>
          <w:spacing w:val="-3"/>
          <w:sz w:val="24"/>
          <w:szCs w:val="24"/>
        </w:rPr>
        <w:t>o</w:t>
      </w:r>
      <w:r w:rsidRPr="00B84813">
        <w:rPr>
          <w:rFonts w:ascii="Arial" w:hAnsi="Arial" w:cs="Arial"/>
          <w:color w:val="000000"/>
          <w:spacing w:val="1"/>
          <w:sz w:val="24"/>
          <w:szCs w:val="24"/>
        </w:rPr>
        <w:t>t</w:t>
      </w:r>
      <w:r w:rsidRPr="00B84813">
        <w:rPr>
          <w:rFonts w:ascii="Arial" w:hAnsi="Arial" w:cs="Arial"/>
          <w:color w:val="000000"/>
          <w:spacing w:val="-3"/>
          <w:sz w:val="24"/>
          <w:szCs w:val="24"/>
        </w:rPr>
        <w:t>i</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 xml:space="preserve">a al </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ali</w:t>
      </w:r>
      <w:r w:rsidRPr="00B84813">
        <w:rPr>
          <w:rFonts w:ascii="Arial" w:hAnsi="Arial" w:cs="Arial"/>
          <w:color w:val="000000"/>
          <w:sz w:val="24"/>
          <w:szCs w:val="24"/>
        </w:rPr>
        <w:t>zar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a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1"/>
          <w:sz w:val="24"/>
          <w:szCs w:val="24"/>
        </w:rPr>
        <w:t>u</w:t>
      </w:r>
      <w:r w:rsidRPr="00B84813">
        <w:rPr>
          <w:rFonts w:ascii="Arial" w:hAnsi="Arial" w:cs="Arial"/>
          <w:color w:val="000000"/>
          <w:sz w:val="24"/>
          <w:szCs w:val="24"/>
        </w:rPr>
        <w:t>n</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721713">
        <w:rPr>
          <w:rFonts w:ascii="Arial" w:hAnsi="Arial" w:cs="Arial"/>
          <w:color w:val="000000"/>
          <w:spacing w:val="3"/>
          <w:sz w:val="24"/>
          <w:szCs w:val="24"/>
        </w:rPr>
        <w:t xml:space="preserve"> </w:t>
      </w:r>
    </w:p>
    <w:p w14:paraId="054144E1" w14:textId="01EF00D7" w:rsidR="005A2ECD" w:rsidRPr="00721713" w:rsidRDefault="005A2ECD" w:rsidP="005A2ECD">
      <w:pPr>
        <w:widowControl w:val="0"/>
        <w:autoSpaceDE w:val="0"/>
        <w:autoSpaceDN w:val="0"/>
        <w:adjustRightInd w:val="0"/>
        <w:ind w:right="55"/>
        <w:jc w:val="both"/>
        <w:rPr>
          <w:rFonts w:ascii="Arial" w:hAnsi="Arial" w:cs="Arial"/>
          <w:color w:val="000000"/>
          <w:spacing w:val="-1"/>
          <w:sz w:val="24"/>
          <w:szCs w:val="24"/>
        </w:rPr>
      </w:pPr>
      <w:r w:rsidRPr="00721713">
        <w:rPr>
          <w:rFonts w:ascii="Arial" w:hAnsi="Arial" w:cs="Arial"/>
          <w:color w:val="000000"/>
          <w:spacing w:val="-1"/>
          <w:sz w:val="24"/>
          <w:szCs w:val="24"/>
        </w:rPr>
        <w:t xml:space="preserve">Apercibidos los licitantes, que sólo se dará respuesta a aquellas preguntas </w:t>
      </w:r>
      <w:r w:rsidRPr="00721713">
        <w:rPr>
          <w:rFonts w:ascii="Arial" w:hAnsi="Arial" w:cs="Arial"/>
          <w:color w:val="000000"/>
          <w:spacing w:val="-1"/>
          <w:sz w:val="24"/>
          <w:szCs w:val="24"/>
        </w:rPr>
        <w:lastRenderedPageBreak/>
        <w:t xml:space="preserve">presentadas en </w:t>
      </w:r>
      <w:r w:rsidR="00601E84">
        <w:rPr>
          <w:rFonts w:ascii="Arial" w:hAnsi="Arial" w:cs="Arial"/>
          <w:color w:val="000000"/>
          <w:spacing w:val="-1"/>
          <w:sz w:val="24"/>
          <w:szCs w:val="24"/>
        </w:rPr>
        <w:t xml:space="preserve">el </w:t>
      </w:r>
      <w:r w:rsidRPr="00721713">
        <w:rPr>
          <w:rFonts w:ascii="Arial" w:hAnsi="Arial" w:cs="Arial"/>
          <w:color w:val="000000"/>
          <w:spacing w:val="-1"/>
          <w:sz w:val="24"/>
          <w:szCs w:val="24"/>
        </w:rPr>
        <w:t>tiempo y en la forma antes señalada</w:t>
      </w:r>
      <w:r w:rsidR="00601E84">
        <w:rPr>
          <w:rFonts w:ascii="Arial" w:hAnsi="Arial" w:cs="Arial"/>
          <w:color w:val="000000"/>
          <w:spacing w:val="-1"/>
          <w:sz w:val="24"/>
          <w:szCs w:val="24"/>
        </w:rPr>
        <w:t>s</w:t>
      </w:r>
      <w:r w:rsidRPr="00721713">
        <w:rPr>
          <w:rFonts w:ascii="Arial" w:hAnsi="Arial" w:cs="Arial"/>
          <w:color w:val="000000"/>
          <w:spacing w:val="-1"/>
          <w:sz w:val="24"/>
          <w:szCs w:val="24"/>
        </w:rPr>
        <w:t xml:space="preserve"> de acuerdo a lo establecido en el apartado </w:t>
      </w:r>
      <w:r w:rsidRPr="00721713">
        <w:rPr>
          <w:rFonts w:ascii="Arial" w:hAnsi="Arial" w:cs="Arial"/>
          <w:b/>
          <w:color w:val="000000"/>
          <w:spacing w:val="-1"/>
          <w:sz w:val="24"/>
          <w:szCs w:val="24"/>
        </w:rPr>
        <w:t>2. CALENDARIOS DE ACTIVIDADES (ACTOS)</w:t>
      </w:r>
      <w:r w:rsidRPr="00721713">
        <w:rPr>
          <w:rFonts w:ascii="Arial" w:hAnsi="Arial" w:cs="Arial"/>
          <w:color w:val="000000"/>
          <w:spacing w:val="-1"/>
          <w:sz w:val="24"/>
          <w:szCs w:val="24"/>
        </w:rPr>
        <w:t xml:space="preserve"> de la presente convocatoria; por lo tanto, los licitantes deberán verificar que su correo haya sido recibido de conformidad, dentro del término plasmado en el apartado </w:t>
      </w:r>
      <w:r w:rsidRPr="00721713">
        <w:rPr>
          <w:rFonts w:ascii="Arial" w:hAnsi="Arial" w:cs="Arial"/>
          <w:b/>
          <w:color w:val="000000"/>
          <w:spacing w:val="-1"/>
          <w:sz w:val="24"/>
          <w:szCs w:val="24"/>
        </w:rPr>
        <w:t>2. CALENDARIO DE ACTIVIDADES (ACTOS)</w:t>
      </w:r>
      <w:r w:rsidRPr="00721713">
        <w:rPr>
          <w:rFonts w:ascii="Arial" w:hAnsi="Arial" w:cs="Arial"/>
          <w:color w:val="000000"/>
          <w:spacing w:val="-1"/>
          <w:sz w:val="24"/>
          <w:szCs w:val="24"/>
        </w:rPr>
        <w:t>, se tomará como referencia de registro de envío y recepción de los archivos, la fecha y hora en que se registre la recepción de la comunicación electrónica en el servidor de la ASEJ, direccionado a la cuenta d</w:t>
      </w:r>
      <w:r>
        <w:rPr>
          <w:rFonts w:ascii="Arial" w:hAnsi="Arial" w:cs="Arial"/>
          <w:color w:val="000000"/>
          <w:spacing w:val="-1"/>
          <w:sz w:val="24"/>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jc w:val="both"/>
        <w:rPr>
          <w:rFonts w:ascii="Arial" w:hAnsi="Arial" w:cs="Arial"/>
          <w:color w:val="000000"/>
          <w:sz w:val="24"/>
          <w:szCs w:val="24"/>
        </w:rPr>
      </w:pPr>
      <w:r w:rsidRPr="00721713">
        <w:rPr>
          <w:rFonts w:ascii="Arial" w:hAnsi="Arial" w:cs="Arial"/>
          <w:color w:val="000000"/>
          <w:spacing w:val="-1"/>
          <w:sz w:val="24"/>
          <w:szCs w:val="24"/>
        </w:rPr>
        <w:t>La Convocante no estará obligada a responder las preguntas recibidas fuera de término y f</w:t>
      </w:r>
      <w:r>
        <w:rPr>
          <w:rFonts w:ascii="Arial" w:hAnsi="Arial" w:cs="Arial"/>
          <w:color w:val="000000"/>
          <w:spacing w:val="-1"/>
          <w:sz w:val="24"/>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9"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9"/>
    </w:p>
    <w:p w14:paraId="09D64831" w14:textId="6085FD78" w:rsidR="00E87FCF" w:rsidRPr="00986BBC" w:rsidRDefault="00397416" w:rsidP="00601E84">
      <w:pPr>
        <w:pStyle w:val="Ttulo2"/>
      </w:pPr>
      <w:bookmarkStart w:id="10" w:name="_Toc135041687"/>
      <w:r>
        <w:t>8.1 Acreditación de la Personalidad Jurídica del Proveedor y Documentación R</w:t>
      </w:r>
      <w:r w:rsidR="00E87FCF" w:rsidRPr="00313A8C">
        <w:t>e</w:t>
      </w:r>
      <w:r w:rsidR="005A2ECD" w:rsidRPr="00313A8C">
        <w:t>querida.</w:t>
      </w:r>
      <w:bookmarkEnd w:id="10"/>
    </w:p>
    <w:p w14:paraId="0F793BB1" w14:textId="6B38A102" w:rsidR="00E87FCF" w:rsidRPr="00721713" w:rsidRDefault="00E87FCF" w:rsidP="005A2ECD">
      <w:pPr>
        <w:jc w:val="both"/>
        <w:rPr>
          <w:rFonts w:ascii="Arial" w:hAnsi="Arial" w:cs="Arial"/>
          <w:sz w:val="24"/>
          <w:szCs w:val="24"/>
        </w:rPr>
      </w:pPr>
      <w:r w:rsidRPr="00B84813">
        <w:rPr>
          <w:rFonts w:ascii="Arial" w:hAnsi="Arial" w:cs="Arial"/>
          <w:sz w:val="24"/>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ascii="Arial" w:hAnsi="Arial" w:cs="Arial"/>
          <w:sz w:val="24"/>
          <w:szCs w:val="24"/>
        </w:rPr>
        <w:t>;</w:t>
      </w:r>
      <w:r w:rsidRPr="00B84813">
        <w:rPr>
          <w:rFonts w:ascii="Arial" w:hAnsi="Arial" w:cs="Arial"/>
          <w:sz w:val="24"/>
          <w:szCs w:val="24"/>
        </w:rPr>
        <w:t xml:space="preserve"> acreditar su personalidad jurídi</w:t>
      </w:r>
      <w:r w:rsidR="005A2ECD" w:rsidRPr="00B84813">
        <w:rPr>
          <w:rFonts w:ascii="Arial" w:hAnsi="Arial" w:cs="Arial"/>
          <w:sz w:val="24"/>
          <w:szCs w:val="24"/>
        </w:rPr>
        <w:t xml:space="preserve">ca y existencia legal; </w:t>
      </w:r>
      <w:r w:rsidRPr="00B84813">
        <w:rPr>
          <w:rFonts w:ascii="Arial" w:hAnsi="Arial" w:cs="Arial"/>
          <w:sz w:val="24"/>
          <w:szCs w:val="24"/>
        </w:rPr>
        <w:t>comprobar fehacientemente que cuentan con la capacidad administrativa, fiscal, financiera, legal, técnica y profesional para atender el requerimiento de lo solicitado,</w:t>
      </w:r>
      <w:r w:rsidR="005A2ECD" w:rsidRPr="00B84813">
        <w:rPr>
          <w:rFonts w:ascii="Arial" w:hAnsi="Arial" w:cs="Arial"/>
          <w:sz w:val="24"/>
          <w:szCs w:val="24"/>
        </w:rPr>
        <w:t xml:space="preserve"> y deberá acompañar a su propuesta </w:t>
      </w:r>
      <w:r w:rsidRPr="00B84813">
        <w:rPr>
          <w:rFonts w:ascii="Arial" w:hAnsi="Arial" w:cs="Arial"/>
          <w:sz w:val="24"/>
          <w:szCs w:val="24"/>
        </w:rPr>
        <w:t>la sigui</w:t>
      </w:r>
      <w:r w:rsidR="005A2ECD" w:rsidRPr="00B84813">
        <w:rPr>
          <w:rFonts w:ascii="Arial" w:hAnsi="Arial" w:cs="Arial"/>
          <w:sz w:val="24"/>
          <w:szCs w:val="24"/>
        </w:rPr>
        <w:t>ente documentación:</w:t>
      </w:r>
    </w:p>
    <w:p w14:paraId="38F3B5F7" w14:textId="033648CA" w:rsidR="00D25F1E" w:rsidRPr="00721713" w:rsidRDefault="00E87FCF" w:rsidP="005A2ECD">
      <w:pPr>
        <w:widowControl w:val="0"/>
        <w:autoSpaceDE w:val="0"/>
        <w:autoSpaceDN w:val="0"/>
        <w:adjustRightInd w:val="0"/>
        <w:ind w:right="57"/>
        <w:jc w:val="center"/>
        <w:rPr>
          <w:rFonts w:ascii="Arial" w:hAnsi="Arial" w:cs="Arial"/>
          <w:b/>
          <w:sz w:val="24"/>
          <w:szCs w:val="24"/>
        </w:rPr>
      </w:pPr>
      <w:r w:rsidRPr="00721713">
        <w:rPr>
          <w:rFonts w:ascii="Arial" w:hAnsi="Arial" w:cs="Arial"/>
          <w:b/>
          <w:sz w:val="24"/>
          <w:szCs w:val="24"/>
        </w:rPr>
        <w:t xml:space="preserve">Las inconsistencias en este apartado, serán motivo de desechamiento de la </w:t>
      </w:r>
      <w:r w:rsidR="005A2ECD">
        <w:rPr>
          <w:rFonts w:ascii="Arial" w:hAnsi="Arial" w:cs="Arial"/>
          <w:b/>
          <w:sz w:val="24"/>
          <w:szCs w:val="24"/>
        </w:rPr>
        <w:t>propuesta del participante</w:t>
      </w:r>
    </w:p>
    <w:p w14:paraId="78989533" w14:textId="77777777" w:rsidR="00E87FCF" w:rsidRPr="00721713" w:rsidRDefault="00E87FCF" w:rsidP="005A2ECD">
      <w:pPr>
        <w:jc w:val="both"/>
        <w:rPr>
          <w:rFonts w:ascii="Arial" w:hAnsi="Arial" w:cs="Arial"/>
          <w:sz w:val="24"/>
          <w:szCs w:val="24"/>
        </w:rPr>
      </w:pPr>
      <w:r w:rsidRPr="00AB5F9A">
        <w:rPr>
          <w:rFonts w:ascii="Arial" w:hAnsi="Arial" w:cs="Arial"/>
          <w:b/>
          <w:sz w:val="24"/>
          <w:szCs w:val="24"/>
        </w:rPr>
        <w:t xml:space="preserve">PF </w:t>
      </w:r>
      <w:r w:rsidRPr="00721713">
        <w:rPr>
          <w:rFonts w:ascii="Arial" w:hAnsi="Arial" w:cs="Arial"/>
          <w:sz w:val="24"/>
          <w:szCs w:val="24"/>
        </w:rPr>
        <w:t xml:space="preserve">(Persona Física)   </w:t>
      </w:r>
    </w:p>
    <w:p w14:paraId="03472341" w14:textId="176A1D43" w:rsidR="00E87FCF" w:rsidRPr="00721713" w:rsidRDefault="00AB5F9A" w:rsidP="00E87FCF">
      <w:pPr>
        <w:jc w:val="both"/>
        <w:rPr>
          <w:rFonts w:ascii="Arial" w:hAnsi="Arial" w:cs="Arial"/>
          <w:sz w:val="24"/>
          <w:szCs w:val="24"/>
        </w:rPr>
      </w:pPr>
      <w:r w:rsidRPr="00AB5F9A">
        <w:rPr>
          <w:rFonts w:ascii="Arial" w:hAnsi="Arial" w:cs="Arial"/>
          <w:b/>
          <w:sz w:val="24"/>
          <w:szCs w:val="24"/>
        </w:rPr>
        <w:t>PM</w:t>
      </w:r>
      <w:r>
        <w:rPr>
          <w:rFonts w:ascii="Arial" w:hAnsi="Arial" w:cs="Arial"/>
          <w:sz w:val="24"/>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518"/>
        <w:gridCol w:w="5390"/>
        <w:gridCol w:w="709"/>
        <w:gridCol w:w="708"/>
      </w:tblGrid>
      <w:tr w:rsidR="00AB5F9A" w:rsidRPr="00B84813" w14:paraId="5316D1CF" w14:textId="77777777" w:rsidTr="00601E84">
        <w:trPr>
          <w:trHeight w:val="285"/>
          <w:jc w:val="center"/>
        </w:trPr>
        <w:tc>
          <w:tcPr>
            <w:tcW w:w="462" w:type="dxa"/>
            <w:shd w:val="clear" w:color="auto" w:fill="A6A6A6" w:themeFill="background1" w:themeFillShade="A6"/>
            <w:vAlign w:val="center"/>
            <w:hideMark/>
          </w:tcPr>
          <w:p w14:paraId="5B201AFA" w14:textId="5AC21FE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N°.</w:t>
            </w:r>
          </w:p>
        </w:tc>
        <w:tc>
          <w:tcPr>
            <w:tcW w:w="1518" w:type="dxa"/>
            <w:shd w:val="clear" w:color="auto" w:fill="A6A6A6" w:themeFill="background1" w:themeFillShade="A6"/>
            <w:vAlign w:val="center"/>
            <w:hideMark/>
          </w:tcPr>
          <w:p w14:paraId="79B7C2A9" w14:textId="6118546C" w:rsidR="00E87FCF" w:rsidRPr="00B84813" w:rsidRDefault="00E87FCF" w:rsidP="00AB5F9A">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DOCUMENTO</w:t>
            </w:r>
          </w:p>
        </w:tc>
        <w:tc>
          <w:tcPr>
            <w:tcW w:w="5390" w:type="dxa"/>
            <w:shd w:val="clear" w:color="auto" w:fill="A6A6A6" w:themeFill="background1" w:themeFillShade="A6"/>
            <w:vAlign w:val="center"/>
            <w:hideMark/>
          </w:tcPr>
          <w:p w14:paraId="19B3B612"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PF</w:t>
            </w:r>
          </w:p>
        </w:tc>
        <w:tc>
          <w:tcPr>
            <w:tcW w:w="708" w:type="dxa"/>
            <w:shd w:val="clear" w:color="auto" w:fill="A6A6A6" w:themeFill="background1" w:themeFillShade="A6"/>
            <w:vAlign w:val="center"/>
            <w:hideMark/>
          </w:tcPr>
          <w:p w14:paraId="6296ED34"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PM</w:t>
            </w:r>
          </w:p>
        </w:tc>
      </w:tr>
      <w:tr w:rsidR="00AB5F9A" w:rsidRPr="00B84813" w14:paraId="3313A8E7" w14:textId="77777777" w:rsidTr="00601E84">
        <w:trPr>
          <w:trHeight w:val="285"/>
          <w:jc w:val="center"/>
        </w:trPr>
        <w:tc>
          <w:tcPr>
            <w:tcW w:w="462" w:type="dxa"/>
            <w:shd w:val="clear" w:color="auto" w:fill="A6A6A6" w:themeFill="background1" w:themeFillShade="A6"/>
            <w:vAlign w:val="center"/>
            <w:hideMark/>
          </w:tcPr>
          <w:p w14:paraId="2D7BDDF3" w14:textId="7FB6DBC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w:t>
            </w:r>
          </w:p>
        </w:tc>
        <w:tc>
          <w:tcPr>
            <w:tcW w:w="1518" w:type="dxa"/>
            <w:shd w:val="clear" w:color="auto" w:fill="auto"/>
            <w:vAlign w:val="center"/>
            <w:hideMark/>
          </w:tcPr>
          <w:p w14:paraId="03FE6E66"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de Nacimiento</w:t>
            </w:r>
          </w:p>
        </w:tc>
        <w:tc>
          <w:tcPr>
            <w:tcW w:w="5390" w:type="dxa"/>
            <w:shd w:val="clear" w:color="auto" w:fill="auto"/>
            <w:vAlign w:val="center"/>
            <w:hideMark/>
          </w:tcPr>
          <w:p w14:paraId="52DDFE9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7E6FA0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r>
      <w:tr w:rsidR="00AB5F9A" w:rsidRPr="00B84813" w14:paraId="701EED67" w14:textId="77777777" w:rsidTr="00601E84">
        <w:trPr>
          <w:trHeight w:val="285"/>
          <w:jc w:val="center"/>
        </w:trPr>
        <w:tc>
          <w:tcPr>
            <w:tcW w:w="462" w:type="dxa"/>
            <w:shd w:val="clear" w:color="auto" w:fill="A6A6A6" w:themeFill="background1" w:themeFillShade="A6"/>
            <w:vAlign w:val="center"/>
            <w:hideMark/>
          </w:tcPr>
          <w:p w14:paraId="14437A24" w14:textId="3873A98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2</w:t>
            </w:r>
          </w:p>
        </w:tc>
        <w:tc>
          <w:tcPr>
            <w:tcW w:w="1518" w:type="dxa"/>
            <w:shd w:val="clear" w:color="auto" w:fill="auto"/>
            <w:vAlign w:val="center"/>
            <w:hideMark/>
          </w:tcPr>
          <w:p w14:paraId="7BB170D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Constitutiva</w:t>
            </w:r>
          </w:p>
        </w:tc>
        <w:tc>
          <w:tcPr>
            <w:tcW w:w="5390" w:type="dxa"/>
            <w:shd w:val="clear" w:color="auto" w:fill="auto"/>
            <w:vAlign w:val="center"/>
            <w:hideMark/>
          </w:tcPr>
          <w:p w14:paraId="6143106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6BFD512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6C333AC" w14:textId="77777777" w:rsidTr="00601E84">
        <w:trPr>
          <w:trHeight w:val="285"/>
          <w:jc w:val="center"/>
        </w:trPr>
        <w:tc>
          <w:tcPr>
            <w:tcW w:w="462" w:type="dxa"/>
            <w:shd w:val="clear" w:color="auto" w:fill="A6A6A6" w:themeFill="background1" w:themeFillShade="A6"/>
            <w:vAlign w:val="center"/>
            <w:hideMark/>
          </w:tcPr>
          <w:p w14:paraId="6D867716" w14:textId="4DF4847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3</w:t>
            </w:r>
          </w:p>
        </w:tc>
        <w:tc>
          <w:tcPr>
            <w:tcW w:w="1518" w:type="dxa"/>
            <w:shd w:val="clear" w:color="auto" w:fill="auto"/>
            <w:vAlign w:val="center"/>
            <w:hideMark/>
          </w:tcPr>
          <w:p w14:paraId="5A936BC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Modificación en el Acta Constitutiva</w:t>
            </w:r>
          </w:p>
        </w:tc>
        <w:tc>
          <w:tcPr>
            <w:tcW w:w="5390" w:type="dxa"/>
            <w:shd w:val="clear" w:color="auto" w:fill="auto"/>
            <w:vAlign w:val="center"/>
            <w:hideMark/>
          </w:tcPr>
          <w:p w14:paraId="649A4A3E"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A0FAF4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89CC093" w14:textId="77777777" w:rsidTr="00601E84">
        <w:trPr>
          <w:trHeight w:val="1020"/>
          <w:jc w:val="center"/>
        </w:trPr>
        <w:tc>
          <w:tcPr>
            <w:tcW w:w="462" w:type="dxa"/>
            <w:shd w:val="clear" w:color="auto" w:fill="A6A6A6" w:themeFill="background1" w:themeFillShade="A6"/>
            <w:vAlign w:val="center"/>
            <w:hideMark/>
          </w:tcPr>
          <w:p w14:paraId="29A205E8" w14:textId="778E777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4</w:t>
            </w:r>
          </w:p>
        </w:tc>
        <w:tc>
          <w:tcPr>
            <w:tcW w:w="1518" w:type="dxa"/>
            <w:shd w:val="clear" w:color="auto" w:fill="auto"/>
            <w:vAlign w:val="center"/>
            <w:hideMark/>
          </w:tcPr>
          <w:p w14:paraId="47C9668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Poder general o especial</w:t>
            </w:r>
          </w:p>
        </w:tc>
        <w:tc>
          <w:tcPr>
            <w:tcW w:w="5390" w:type="dxa"/>
            <w:shd w:val="clear" w:color="auto" w:fill="auto"/>
            <w:vAlign w:val="center"/>
            <w:hideMark/>
          </w:tcPr>
          <w:p w14:paraId="146E38C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Poder vigente para actos de administración o de dominio del representante legal, con facultades para contratar y obligarse con autoridades de gobierno con boleta registral. Número y fecha de la escritura pública que acredite la personalidad con la que comparezca, señalando el nombre, número y el lugar o circunscripción del fedatario público que </w:t>
            </w:r>
            <w:r w:rsidRPr="00B84813">
              <w:rPr>
                <w:rFonts w:ascii="Arial" w:hAnsi="Arial" w:cs="Arial"/>
                <w:color w:val="000000"/>
                <w:sz w:val="20"/>
                <w:szCs w:val="20"/>
                <w:lang w:eastAsia="es-MX"/>
              </w:rPr>
              <w:lastRenderedPageBreak/>
              <w:t>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lastRenderedPageBreak/>
              <w:t>SI</w:t>
            </w:r>
          </w:p>
        </w:tc>
        <w:tc>
          <w:tcPr>
            <w:tcW w:w="708" w:type="dxa"/>
            <w:shd w:val="clear" w:color="auto" w:fill="auto"/>
            <w:noWrap/>
            <w:vAlign w:val="center"/>
            <w:hideMark/>
          </w:tcPr>
          <w:p w14:paraId="2B3197E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859B9BC" w14:textId="77777777" w:rsidTr="00601E84">
        <w:trPr>
          <w:trHeight w:val="285"/>
          <w:jc w:val="center"/>
        </w:trPr>
        <w:tc>
          <w:tcPr>
            <w:tcW w:w="462" w:type="dxa"/>
            <w:shd w:val="clear" w:color="auto" w:fill="A6A6A6" w:themeFill="background1" w:themeFillShade="A6"/>
            <w:vAlign w:val="center"/>
            <w:hideMark/>
          </w:tcPr>
          <w:p w14:paraId="20948A77" w14:textId="0DB72078"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5</w:t>
            </w:r>
          </w:p>
        </w:tc>
        <w:tc>
          <w:tcPr>
            <w:tcW w:w="1518" w:type="dxa"/>
            <w:shd w:val="clear" w:color="auto" w:fill="auto"/>
            <w:vAlign w:val="center"/>
            <w:hideMark/>
          </w:tcPr>
          <w:p w14:paraId="7D90C082"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Identificación Oficial vigente</w:t>
            </w:r>
          </w:p>
        </w:tc>
        <w:tc>
          <w:tcPr>
            <w:tcW w:w="5390" w:type="dxa"/>
            <w:shd w:val="clear" w:color="auto" w:fill="auto"/>
            <w:vAlign w:val="center"/>
            <w:hideMark/>
          </w:tcPr>
          <w:p w14:paraId="35362DC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Identificación oficial vigente con fotografía (Credencial para votar o Pasaporte) de la persona física o de su representante legal. </w:t>
            </w:r>
          </w:p>
        </w:tc>
        <w:tc>
          <w:tcPr>
            <w:tcW w:w="709" w:type="dxa"/>
            <w:shd w:val="clear" w:color="auto" w:fill="auto"/>
            <w:noWrap/>
            <w:vAlign w:val="center"/>
            <w:hideMark/>
          </w:tcPr>
          <w:p w14:paraId="7A87943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E4F040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277DF66" w14:textId="77777777" w:rsidTr="00601E84">
        <w:trPr>
          <w:trHeight w:val="285"/>
          <w:jc w:val="center"/>
        </w:trPr>
        <w:tc>
          <w:tcPr>
            <w:tcW w:w="462" w:type="dxa"/>
            <w:shd w:val="clear" w:color="auto" w:fill="A6A6A6" w:themeFill="background1" w:themeFillShade="A6"/>
            <w:vAlign w:val="center"/>
            <w:hideMark/>
          </w:tcPr>
          <w:p w14:paraId="2537488D" w14:textId="2B59833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6</w:t>
            </w:r>
          </w:p>
        </w:tc>
        <w:tc>
          <w:tcPr>
            <w:tcW w:w="1518" w:type="dxa"/>
            <w:shd w:val="clear" w:color="auto" w:fill="auto"/>
            <w:vAlign w:val="center"/>
            <w:hideMark/>
          </w:tcPr>
          <w:p w14:paraId="54E7086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Federal de Contribuyentes</w:t>
            </w:r>
          </w:p>
        </w:tc>
        <w:tc>
          <w:tcPr>
            <w:tcW w:w="5390" w:type="dxa"/>
            <w:shd w:val="clear" w:color="auto" w:fill="auto"/>
            <w:vAlign w:val="center"/>
            <w:hideMark/>
          </w:tcPr>
          <w:p w14:paraId="3E399C86" w14:textId="4BB04769"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Inscripción al R.</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F.</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 xml:space="preserve">C. </w:t>
            </w:r>
            <w:r w:rsidRPr="00B84813">
              <w:rPr>
                <w:rFonts w:ascii="Arial" w:hAnsi="Arial" w:cs="Arial"/>
                <w:b/>
                <w:bCs/>
                <w:color w:val="000000"/>
                <w:sz w:val="20"/>
                <w:szCs w:val="20"/>
                <w:lang w:eastAsia="es-MX"/>
              </w:rPr>
              <w:t>EN CASO DE CONTAR CON EL MISMO</w:t>
            </w:r>
            <w:r w:rsidRPr="00B84813">
              <w:rPr>
                <w:rFonts w:ascii="Arial" w:hAnsi="Arial" w:cs="Arial"/>
                <w:color w:val="000000"/>
                <w:sz w:val="20"/>
                <w:szCs w:val="20"/>
                <w:lang w:eastAsia="es-MX"/>
              </w:rPr>
              <w:t xml:space="preserve"> </w:t>
            </w:r>
          </w:p>
        </w:tc>
        <w:tc>
          <w:tcPr>
            <w:tcW w:w="709" w:type="dxa"/>
            <w:shd w:val="clear" w:color="auto" w:fill="auto"/>
            <w:noWrap/>
            <w:vAlign w:val="center"/>
            <w:hideMark/>
          </w:tcPr>
          <w:p w14:paraId="4336A35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225E2BB"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571D666A" w14:textId="77777777" w:rsidTr="00601E84">
        <w:trPr>
          <w:trHeight w:val="285"/>
          <w:jc w:val="center"/>
        </w:trPr>
        <w:tc>
          <w:tcPr>
            <w:tcW w:w="462" w:type="dxa"/>
            <w:shd w:val="clear" w:color="auto" w:fill="A6A6A6" w:themeFill="background1" w:themeFillShade="A6"/>
            <w:vAlign w:val="center"/>
            <w:hideMark/>
          </w:tcPr>
          <w:p w14:paraId="6BC2201F" w14:textId="0BAE1F9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7</w:t>
            </w:r>
          </w:p>
        </w:tc>
        <w:tc>
          <w:tcPr>
            <w:tcW w:w="1518" w:type="dxa"/>
            <w:shd w:val="clear" w:color="auto" w:fill="auto"/>
            <w:vAlign w:val="center"/>
            <w:hideMark/>
          </w:tcPr>
          <w:p w14:paraId="11573DD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w:t>
            </w:r>
          </w:p>
        </w:tc>
        <w:tc>
          <w:tcPr>
            <w:tcW w:w="5390" w:type="dxa"/>
            <w:shd w:val="clear" w:color="auto" w:fill="auto"/>
            <w:vAlign w:val="center"/>
            <w:hideMark/>
          </w:tcPr>
          <w:p w14:paraId="5AEB85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4E1A04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13B37D63" w14:textId="77777777" w:rsidTr="00601E84">
        <w:trPr>
          <w:trHeight w:val="285"/>
          <w:jc w:val="center"/>
        </w:trPr>
        <w:tc>
          <w:tcPr>
            <w:tcW w:w="462" w:type="dxa"/>
            <w:shd w:val="clear" w:color="auto" w:fill="A6A6A6" w:themeFill="background1" w:themeFillShade="A6"/>
            <w:vAlign w:val="center"/>
            <w:hideMark/>
          </w:tcPr>
          <w:p w14:paraId="1DEED716" w14:textId="046592E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8</w:t>
            </w:r>
          </w:p>
        </w:tc>
        <w:tc>
          <w:tcPr>
            <w:tcW w:w="1518" w:type="dxa"/>
            <w:shd w:val="clear" w:color="auto" w:fill="auto"/>
            <w:vAlign w:val="center"/>
            <w:hideMark/>
          </w:tcPr>
          <w:p w14:paraId="6EBE3404"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Declaración Anual (ISR)</w:t>
            </w:r>
          </w:p>
        </w:tc>
        <w:tc>
          <w:tcPr>
            <w:tcW w:w="5390" w:type="dxa"/>
            <w:shd w:val="clear" w:color="auto" w:fill="auto"/>
            <w:vAlign w:val="center"/>
            <w:hideMark/>
          </w:tcPr>
          <w:p w14:paraId="11DE73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Anexos y acuses. Del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A2334F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0ABE82F3" w14:textId="77777777" w:rsidTr="00601E84">
        <w:trPr>
          <w:trHeight w:val="765"/>
          <w:jc w:val="center"/>
        </w:trPr>
        <w:tc>
          <w:tcPr>
            <w:tcW w:w="462" w:type="dxa"/>
            <w:shd w:val="clear" w:color="auto" w:fill="A6A6A6" w:themeFill="background1" w:themeFillShade="A6"/>
            <w:vAlign w:val="center"/>
            <w:hideMark/>
          </w:tcPr>
          <w:p w14:paraId="67DE0565" w14:textId="39E20B6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9</w:t>
            </w:r>
          </w:p>
        </w:tc>
        <w:tc>
          <w:tcPr>
            <w:tcW w:w="1518" w:type="dxa"/>
            <w:shd w:val="clear" w:color="auto" w:fill="auto"/>
            <w:vAlign w:val="center"/>
            <w:hideMark/>
          </w:tcPr>
          <w:p w14:paraId="4B81EA0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Opinión de Cumplimiento del SAT</w:t>
            </w:r>
          </w:p>
        </w:tc>
        <w:tc>
          <w:tcPr>
            <w:tcW w:w="5390" w:type="dxa"/>
            <w:shd w:val="clear" w:color="auto" w:fill="auto"/>
            <w:vAlign w:val="center"/>
            <w:hideMark/>
          </w:tcPr>
          <w:p w14:paraId="51FAFAE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64A78C4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BF0CDF3" w14:textId="77777777" w:rsidTr="00601E84">
        <w:trPr>
          <w:trHeight w:val="765"/>
          <w:jc w:val="center"/>
        </w:trPr>
        <w:tc>
          <w:tcPr>
            <w:tcW w:w="462" w:type="dxa"/>
            <w:shd w:val="clear" w:color="auto" w:fill="A6A6A6" w:themeFill="background1" w:themeFillShade="A6"/>
            <w:vAlign w:val="center"/>
            <w:hideMark/>
          </w:tcPr>
          <w:p w14:paraId="49B26C5C" w14:textId="2CFCAC54"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10</w:t>
            </w:r>
          </w:p>
        </w:tc>
        <w:tc>
          <w:tcPr>
            <w:tcW w:w="1518" w:type="dxa"/>
            <w:shd w:val="clear" w:color="auto" w:fill="auto"/>
            <w:vAlign w:val="center"/>
            <w:hideMark/>
          </w:tcPr>
          <w:p w14:paraId="5CF3D53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Cédula de Determinación de  Cuotas</w:t>
            </w:r>
          </w:p>
        </w:tc>
        <w:tc>
          <w:tcPr>
            <w:tcW w:w="5390" w:type="dxa"/>
            <w:shd w:val="clear" w:color="auto" w:fill="auto"/>
            <w:vAlign w:val="center"/>
            <w:hideMark/>
          </w:tcPr>
          <w:p w14:paraId="1147B058" w14:textId="615E559A"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Alta que acredite la debida </w:t>
            </w:r>
            <w:r w:rsidR="00FF4048" w:rsidRPr="00B84813">
              <w:rPr>
                <w:rFonts w:ascii="Arial" w:hAnsi="Arial" w:cs="Arial"/>
                <w:color w:val="000000"/>
                <w:sz w:val="20"/>
                <w:szCs w:val="20"/>
                <w:lang w:eastAsia="es-MX"/>
              </w:rPr>
              <w:t>inscripción, afiliación</w:t>
            </w:r>
            <w:r w:rsidRPr="00B84813">
              <w:rPr>
                <w:rFonts w:ascii="Arial" w:hAnsi="Arial" w:cs="Arial"/>
                <w:color w:val="000000"/>
                <w:sz w:val="20"/>
                <w:szCs w:val="20"/>
                <w:lang w:eastAsia="es-MX"/>
              </w:rPr>
              <w:t xml:space="preserve"> y vigencia de derechos de los trabajadores al régimen obligatorio de seguridad social, así como encontrarse al corriente en el pago de cuotas obrero patronales o en su caso, los contratos respectivos tratándose de personal por honorarios, con antigüedad no mayor </w:t>
            </w:r>
            <w:r w:rsidR="00FF4048" w:rsidRPr="00B84813">
              <w:rPr>
                <w:rFonts w:ascii="Arial" w:hAnsi="Arial" w:cs="Arial"/>
                <w:color w:val="000000"/>
                <w:sz w:val="20"/>
                <w:szCs w:val="20"/>
                <w:lang w:eastAsia="es-MX"/>
              </w:rPr>
              <w:t>a sesenta</w:t>
            </w:r>
            <w:r w:rsidRPr="00B84813">
              <w:rPr>
                <w:rFonts w:ascii="Arial" w:hAnsi="Arial" w:cs="Arial"/>
                <w:color w:val="000000"/>
                <w:sz w:val="20"/>
                <w:szCs w:val="20"/>
                <w:lang w:eastAsia="es-MX"/>
              </w:rPr>
              <w:t xml:space="preserve"> días naturales a partir de la fecha de su emisión.</w:t>
            </w:r>
            <w:r w:rsidR="00B074BD">
              <w:rPr>
                <w:rFonts w:ascii="Arial" w:hAnsi="Arial" w:cs="Arial"/>
                <w:color w:val="000000"/>
                <w:sz w:val="20"/>
                <w:szCs w:val="20"/>
                <w:lang w:eastAsia="es-MX"/>
              </w:rPr>
              <w:t xml:space="preserve"> En caso de presentar propuesta, línea de captura, resumen o similar se deberá acompañar la cédula de determinación de cuotas.</w:t>
            </w:r>
          </w:p>
        </w:tc>
        <w:tc>
          <w:tcPr>
            <w:tcW w:w="709" w:type="dxa"/>
            <w:shd w:val="clear" w:color="auto" w:fill="auto"/>
            <w:noWrap/>
            <w:vAlign w:val="center"/>
            <w:hideMark/>
          </w:tcPr>
          <w:p w14:paraId="0644E2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1BA3F4B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97DDF7E" w14:textId="77777777" w:rsidTr="00601E84">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11</w:t>
            </w:r>
          </w:p>
        </w:tc>
        <w:tc>
          <w:tcPr>
            <w:tcW w:w="1518" w:type="dxa"/>
            <w:tcBorders>
              <w:bottom w:val="single" w:sz="4" w:space="0" w:color="auto"/>
            </w:tcBorders>
            <w:shd w:val="clear" w:color="auto" w:fill="auto"/>
            <w:vAlign w:val="center"/>
            <w:hideMark/>
          </w:tcPr>
          <w:p w14:paraId="59FCB11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E2D2EFE" w14:textId="77777777" w:rsidTr="00601E84">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ascii="Arial" w:hAnsi="Arial" w:cs="Arial"/>
                <w:color w:val="000000"/>
                <w:sz w:val="20"/>
                <w:szCs w:val="20"/>
                <w:lang w:eastAsia="es-MX"/>
              </w:rPr>
            </w:pPr>
            <w:r>
              <w:rPr>
                <w:rFonts w:ascii="Arial" w:hAnsi="Arial" w:cs="Arial"/>
                <w:color w:val="000000"/>
                <w:sz w:val="20"/>
                <w:szCs w:val="20"/>
                <w:lang w:eastAsia="es-MX"/>
              </w:rPr>
              <w:t>Pago</w:t>
            </w:r>
            <w:r w:rsidR="00E87FCF" w:rsidRPr="00B84813">
              <w:rPr>
                <w:rFonts w:ascii="Arial" w:hAnsi="Arial" w:cs="Arial"/>
                <w:color w:val="000000"/>
                <w:sz w:val="20"/>
                <w:szCs w:val="2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jc w:val="both"/>
              <w:rPr>
                <w:rFonts w:ascii="Arial" w:hAnsi="Arial" w:cs="Arial"/>
                <w:color w:val="000000"/>
                <w:sz w:val="20"/>
                <w:szCs w:val="20"/>
                <w:lang w:eastAsia="es-MX"/>
              </w:rPr>
            </w:pPr>
            <w:r>
              <w:rPr>
                <w:rFonts w:ascii="Arial" w:hAnsi="Arial" w:cs="Arial"/>
                <w:color w:val="000000"/>
                <w:sz w:val="20"/>
                <w:szCs w:val="20"/>
                <w:lang w:eastAsia="es-MX"/>
              </w:rPr>
              <w:t>Recibo oficial  del pago sobre nómina en la Entidad Federativa</w:t>
            </w:r>
            <w:r w:rsidR="00E87FCF" w:rsidRPr="00B84813">
              <w:rPr>
                <w:rFonts w:ascii="Arial" w:hAnsi="Arial"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082B5A7" w14:textId="77777777" w:rsidTr="00601E84">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13</w:t>
            </w:r>
          </w:p>
        </w:tc>
        <w:tc>
          <w:tcPr>
            <w:tcW w:w="1518" w:type="dxa"/>
            <w:tcBorders>
              <w:top w:val="single" w:sz="4" w:space="0" w:color="auto"/>
            </w:tcBorders>
            <w:shd w:val="clear" w:color="auto" w:fill="auto"/>
            <w:vAlign w:val="center"/>
            <w:hideMark/>
          </w:tcPr>
          <w:p w14:paraId="78E3B3E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D9C8757" w14:textId="77777777" w:rsidTr="00601E84">
        <w:trPr>
          <w:trHeight w:val="510"/>
          <w:jc w:val="center"/>
        </w:trPr>
        <w:tc>
          <w:tcPr>
            <w:tcW w:w="462" w:type="dxa"/>
            <w:shd w:val="clear" w:color="auto" w:fill="A6A6A6" w:themeFill="background1" w:themeFillShade="A6"/>
            <w:vAlign w:val="center"/>
            <w:hideMark/>
          </w:tcPr>
          <w:p w14:paraId="217F8FE7" w14:textId="5EF8C26B"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14</w:t>
            </w:r>
          </w:p>
        </w:tc>
        <w:tc>
          <w:tcPr>
            <w:tcW w:w="1518" w:type="dxa"/>
            <w:shd w:val="clear" w:color="auto" w:fill="auto"/>
            <w:vAlign w:val="center"/>
            <w:hideMark/>
          </w:tcPr>
          <w:p w14:paraId="35C0484A" w14:textId="3381114F"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 xml:space="preserve">Currículum o listado de </w:t>
            </w:r>
            <w:r w:rsidRPr="00B84813">
              <w:rPr>
                <w:rFonts w:ascii="Arial" w:hAnsi="Arial" w:cs="Arial"/>
                <w:color w:val="000000"/>
                <w:sz w:val="20"/>
                <w:szCs w:val="20"/>
                <w:lang w:eastAsia="es-MX"/>
              </w:rPr>
              <w:lastRenderedPageBreak/>
              <w:t>productos que ofertan</w:t>
            </w:r>
          </w:p>
        </w:tc>
        <w:tc>
          <w:tcPr>
            <w:tcW w:w="5390" w:type="dxa"/>
            <w:shd w:val="clear" w:color="auto" w:fill="auto"/>
            <w:vAlign w:val="center"/>
            <w:hideMark/>
          </w:tcPr>
          <w:p w14:paraId="2CA221A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lastRenderedPageBreak/>
              <w:t xml:space="preserve">Especificar el giro al que se dedica la empresa con los productos o servicios que oferta según su constancia de </w:t>
            </w:r>
            <w:r w:rsidRPr="00B84813">
              <w:rPr>
                <w:rFonts w:ascii="Arial" w:hAnsi="Arial" w:cs="Arial"/>
                <w:color w:val="000000"/>
                <w:sz w:val="20"/>
                <w:szCs w:val="20"/>
                <w:lang w:eastAsia="es-MX"/>
              </w:rPr>
              <w:lastRenderedPageBreak/>
              <w:t>situación fiscal. En hoja membretada, sin precios, ni marcas, ni clientes.</w:t>
            </w:r>
          </w:p>
        </w:tc>
        <w:tc>
          <w:tcPr>
            <w:tcW w:w="709" w:type="dxa"/>
            <w:shd w:val="clear" w:color="auto" w:fill="auto"/>
            <w:noWrap/>
            <w:vAlign w:val="center"/>
            <w:hideMark/>
          </w:tcPr>
          <w:p w14:paraId="62F1537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lastRenderedPageBreak/>
              <w:t>SI</w:t>
            </w:r>
          </w:p>
        </w:tc>
        <w:tc>
          <w:tcPr>
            <w:tcW w:w="708" w:type="dxa"/>
            <w:shd w:val="clear" w:color="auto" w:fill="auto"/>
            <w:noWrap/>
            <w:vAlign w:val="center"/>
            <w:hideMark/>
          </w:tcPr>
          <w:p w14:paraId="5F1CC41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C12FA52" w14:textId="77777777" w:rsidTr="00601E84">
        <w:trPr>
          <w:trHeight w:val="510"/>
          <w:jc w:val="center"/>
        </w:trPr>
        <w:tc>
          <w:tcPr>
            <w:tcW w:w="462" w:type="dxa"/>
            <w:shd w:val="clear" w:color="auto" w:fill="A6A6A6" w:themeFill="background1" w:themeFillShade="A6"/>
            <w:vAlign w:val="center"/>
            <w:hideMark/>
          </w:tcPr>
          <w:p w14:paraId="290109A5" w14:textId="228542CF"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15</w:t>
            </w:r>
          </w:p>
        </w:tc>
        <w:tc>
          <w:tcPr>
            <w:tcW w:w="1518" w:type="dxa"/>
            <w:shd w:val="clear" w:color="auto" w:fill="auto"/>
            <w:vAlign w:val="center"/>
            <w:hideMark/>
          </w:tcPr>
          <w:p w14:paraId="27DBCE4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Comprobante de Domicilio Fiscal</w:t>
            </w:r>
          </w:p>
        </w:tc>
        <w:tc>
          <w:tcPr>
            <w:tcW w:w="5390" w:type="dxa"/>
            <w:shd w:val="clear" w:color="auto" w:fill="auto"/>
            <w:vAlign w:val="center"/>
            <w:hideMark/>
          </w:tcPr>
          <w:p w14:paraId="3685D46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1DF0DB1F"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3406003" w14:textId="77777777" w:rsidTr="00601E84">
        <w:trPr>
          <w:trHeight w:val="765"/>
          <w:jc w:val="center"/>
        </w:trPr>
        <w:tc>
          <w:tcPr>
            <w:tcW w:w="462" w:type="dxa"/>
            <w:shd w:val="clear" w:color="auto" w:fill="A6A6A6" w:themeFill="background1" w:themeFillShade="A6"/>
            <w:vAlign w:val="center"/>
            <w:hideMark/>
          </w:tcPr>
          <w:p w14:paraId="3F19EF42" w14:textId="4F451D6A"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16</w:t>
            </w:r>
          </w:p>
        </w:tc>
        <w:tc>
          <w:tcPr>
            <w:tcW w:w="1518" w:type="dxa"/>
            <w:shd w:val="clear" w:color="auto" w:fill="auto"/>
            <w:vAlign w:val="center"/>
            <w:hideMark/>
          </w:tcPr>
          <w:p w14:paraId="60FC9E2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Fotografías a color del domicilio fiscal y operativo</w:t>
            </w:r>
          </w:p>
        </w:tc>
        <w:tc>
          <w:tcPr>
            <w:tcW w:w="5390" w:type="dxa"/>
            <w:shd w:val="clear" w:color="auto" w:fill="auto"/>
            <w:vAlign w:val="center"/>
            <w:hideMark/>
          </w:tcPr>
          <w:p w14:paraId="564C1C9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Fotos A COLOR de la fachada (exterior donde se aprecie el número de la finca) y del interior del negocio firmadas.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7F921BC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C432A8" w:rsidRPr="00B84813" w14:paraId="5DDF018A" w14:textId="77777777" w:rsidTr="00601E84">
        <w:trPr>
          <w:trHeight w:val="765"/>
          <w:jc w:val="center"/>
        </w:trPr>
        <w:tc>
          <w:tcPr>
            <w:tcW w:w="462" w:type="dxa"/>
            <w:shd w:val="clear" w:color="auto" w:fill="A6A6A6" w:themeFill="background1" w:themeFillShade="A6"/>
            <w:vAlign w:val="center"/>
          </w:tcPr>
          <w:p w14:paraId="254905F6" w14:textId="17D3DD12" w:rsidR="00C432A8" w:rsidRPr="00B84813" w:rsidRDefault="00C432A8" w:rsidP="00601E84">
            <w:pPr>
              <w:jc w:val="center"/>
              <w:rPr>
                <w:rFonts w:ascii="Arial" w:hAnsi="Arial" w:cs="Arial"/>
                <w:b/>
                <w:bCs/>
                <w:color w:val="000000"/>
                <w:sz w:val="20"/>
                <w:szCs w:val="20"/>
                <w:lang w:eastAsia="es-MX"/>
              </w:rPr>
            </w:pPr>
            <w:r>
              <w:rPr>
                <w:rFonts w:ascii="Arial" w:hAnsi="Arial" w:cs="Arial"/>
                <w:b/>
                <w:bCs/>
                <w:color w:val="000000"/>
                <w:sz w:val="20"/>
                <w:szCs w:val="20"/>
                <w:lang w:eastAsia="es-MX"/>
              </w:rPr>
              <w:t>17</w:t>
            </w:r>
          </w:p>
        </w:tc>
        <w:tc>
          <w:tcPr>
            <w:tcW w:w="1518" w:type="dxa"/>
            <w:shd w:val="clear" w:color="auto" w:fill="auto"/>
            <w:vAlign w:val="center"/>
          </w:tcPr>
          <w:p w14:paraId="7D76813C" w14:textId="17341718" w:rsidR="00C432A8" w:rsidRPr="00B84813" w:rsidRDefault="00D81CBB" w:rsidP="00D25F1E">
            <w:pPr>
              <w:rPr>
                <w:rFonts w:ascii="Arial" w:hAnsi="Arial" w:cs="Arial"/>
                <w:color w:val="000000"/>
                <w:sz w:val="20"/>
                <w:szCs w:val="20"/>
                <w:lang w:eastAsia="es-MX"/>
              </w:rPr>
            </w:pPr>
            <w:r>
              <w:rPr>
                <w:rFonts w:ascii="Arial" w:hAnsi="Arial" w:cs="Arial"/>
                <w:color w:val="000000"/>
                <w:sz w:val="20"/>
                <w:szCs w:val="20"/>
                <w:lang w:eastAsia="es-MX"/>
              </w:rPr>
              <w:t>Constancia RUPC</w:t>
            </w:r>
          </w:p>
        </w:tc>
        <w:tc>
          <w:tcPr>
            <w:tcW w:w="5390" w:type="dxa"/>
            <w:shd w:val="clear" w:color="auto" w:fill="auto"/>
            <w:vAlign w:val="center"/>
          </w:tcPr>
          <w:p w14:paraId="4648D6F4" w14:textId="416A3930" w:rsidR="00C432A8" w:rsidRPr="00B84813" w:rsidRDefault="00D81CBB" w:rsidP="00D25F1E">
            <w:pPr>
              <w:jc w:val="both"/>
              <w:rPr>
                <w:rFonts w:ascii="Arial" w:hAnsi="Arial" w:cs="Arial"/>
                <w:color w:val="000000"/>
                <w:sz w:val="20"/>
                <w:szCs w:val="20"/>
                <w:lang w:eastAsia="es-MX"/>
              </w:rPr>
            </w:pPr>
            <w:r>
              <w:rPr>
                <w:rFonts w:ascii="Arial" w:hAnsi="Arial" w:cs="Arial"/>
                <w:color w:val="000000"/>
                <w:sz w:val="20"/>
                <w:szCs w:val="20"/>
                <w:lang w:eastAsia="es-MX"/>
              </w:rPr>
              <w:t>Constancia del Registro Único de Proveedores y Contratistas emitido por la Secretaría de Administración del Estado de Jalisco.</w:t>
            </w:r>
          </w:p>
        </w:tc>
        <w:tc>
          <w:tcPr>
            <w:tcW w:w="709" w:type="dxa"/>
            <w:shd w:val="clear" w:color="auto" w:fill="auto"/>
            <w:noWrap/>
            <w:vAlign w:val="center"/>
          </w:tcPr>
          <w:p w14:paraId="736B27BA" w14:textId="1C290FD1" w:rsidR="00C432A8" w:rsidRPr="00B84813" w:rsidRDefault="00D81CBB" w:rsidP="00D25F1E">
            <w:pPr>
              <w:jc w:val="center"/>
              <w:rPr>
                <w:rFonts w:ascii="Arial" w:hAnsi="Arial" w:cs="Arial"/>
                <w:color w:val="000000"/>
                <w:sz w:val="20"/>
                <w:szCs w:val="20"/>
                <w:lang w:eastAsia="es-MX"/>
              </w:rPr>
            </w:pPr>
            <w:r>
              <w:rPr>
                <w:rFonts w:ascii="Arial" w:hAnsi="Arial" w:cs="Arial"/>
                <w:color w:val="000000"/>
                <w:sz w:val="20"/>
                <w:szCs w:val="20"/>
                <w:lang w:eastAsia="es-MX"/>
              </w:rPr>
              <w:t>Si</w:t>
            </w:r>
          </w:p>
        </w:tc>
        <w:tc>
          <w:tcPr>
            <w:tcW w:w="708" w:type="dxa"/>
            <w:shd w:val="clear" w:color="auto" w:fill="auto"/>
            <w:noWrap/>
            <w:vAlign w:val="center"/>
          </w:tcPr>
          <w:p w14:paraId="70E009A5" w14:textId="54E0AA37" w:rsidR="00C432A8" w:rsidRPr="00B84813" w:rsidRDefault="00D81CBB" w:rsidP="00D25F1E">
            <w:pPr>
              <w:jc w:val="center"/>
              <w:rPr>
                <w:rFonts w:ascii="Arial" w:hAnsi="Arial" w:cs="Arial"/>
                <w:color w:val="000000"/>
                <w:sz w:val="20"/>
                <w:szCs w:val="20"/>
                <w:lang w:eastAsia="es-MX"/>
              </w:rPr>
            </w:pPr>
            <w:r>
              <w:rPr>
                <w:rFonts w:ascii="Arial" w:hAnsi="Arial" w:cs="Arial"/>
                <w:color w:val="000000"/>
                <w:sz w:val="20"/>
                <w:szCs w:val="20"/>
                <w:lang w:eastAsia="es-MX"/>
              </w:rPr>
              <w:t>Si</w:t>
            </w:r>
          </w:p>
        </w:tc>
      </w:tr>
      <w:tr w:rsidR="00AB5F9A" w:rsidRPr="00B84813" w14:paraId="4EE3398F" w14:textId="77777777" w:rsidTr="00601E84">
        <w:trPr>
          <w:trHeight w:val="765"/>
          <w:jc w:val="center"/>
        </w:trPr>
        <w:tc>
          <w:tcPr>
            <w:tcW w:w="462" w:type="dxa"/>
            <w:shd w:val="clear" w:color="auto" w:fill="A6A6A6" w:themeFill="background1" w:themeFillShade="A6"/>
            <w:vAlign w:val="center"/>
            <w:hideMark/>
          </w:tcPr>
          <w:p w14:paraId="77B007E9" w14:textId="7E5509D6" w:rsidR="00E87FCF" w:rsidRPr="00B84813" w:rsidRDefault="00D81CBB" w:rsidP="00601E84">
            <w:pPr>
              <w:jc w:val="center"/>
              <w:rPr>
                <w:rFonts w:ascii="Arial" w:hAnsi="Arial" w:cs="Arial"/>
                <w:b/>
                <w:bCs/>
                <w:color w:val="000000"/>
                <w:sz w:val="20"/>
                <w:szCs w:val="20"/>
                <w:lang w:eastAsia="es-MX"/>
              </w:rPr>
            </w:pPr>
            <w:r>
              <w:rPr>
                <w:rFonts w:ascii="Arial" w:hAnsi="Arial" w:cs="Arial"/>
                <w:b/>
                <w:bCs/>
                <w:color w:val="000000"/>
                <w:sz w:val="20"/>
                <w:szCs w:val="20"/>
                <w:lang w:eastAsia="es-MX"/>
              </w:rPr>
              <w:t>18</w:t>
            </w:r>
          </w:p>
        </w:tc>
        <w:tc>
          <w:tcPr>
            <w:tcW w:w="1518" w:type="dxa"/>
            <w:shd w:val="clear" w:color="auto" w:fill="auto"/>
            <w:vAlign w:val="center"/>
            <w:hideMark/>
          </w:tcPr>
          <w:p w14:paraId="372C780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Pro Integridad</w:t>
            </w:r>
          </w:p>
        </w:tc>
        <w:tc>
          <w:tcPr>
            <w:tcW w:w="5390" w:type="dxa"/>
            <w:shd w:val="clear" w:color="auto" w:fill="auto"/>
            <w:vAlign w:val="center"/>
            <w:hideMark/>
          </w:tcPr>
          <w:p w14:paraId="400533C1"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39D26B8"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40FE516D" w14:textId="77777777" w:rsidTr="00601E84">
        <w:trPr>
          <w:trHeight w:val="285"/>
          <w:jc w:val="center"/>
        </w:trPr>
        <w:tc>
          <w:tcPr>
            <w:tcW w:w="462" w:type="dxa"/>
            <w:shd w:val="clear" w:color="auto" w:fill="A6A6A6" w:themeFill="background1" w:themeFillShade="A6"/>
            <w:vAlign w:val="center"/>
            <w:hideMark/>
          </w:tcPr>
          <w:p w14:paraId="7E23FF2F" w14:textId="009A4C69" w:rsidR="00E87FCF" w:rsidRPr="00B84813" w:rsidRDefault="00D81CBB" w:rsidP="00601E84">
            <w:pPr>
              <w:jc w:val="center"/>
              <w:rPr>
                <w:rFonts w:ascii="Arial" w:hAnsi="Arial" w:cs="Arial"/>
                <w:b/>
                <w:bCs/>
                <w:color w:val="000000"/>
                <w:sz w:val="20"/>
                <w:szCs w:val="20"/>
                <w:lang w:eastAsia="es-MX"/>
              </w:rPr>
            </w:pPr>
            <w:r>
              <w:rPr>
                <w:rFonts w:ascii="Arial" w:hAnsi="Arial" w:cs="Arial"/>
                <w:b/>
                <w:bCs/>
                <w:color w:val="000000"/>
                <w:sz w:val="20"/>
                <w:szCs w:val="20"/>
                <w:lang w:eastAsia="es-MX"/>
              </w:rPr>
              <w:t>19</w:t>
            </w:r>
          </w:p>
        </w:tc>
        <w:tc>
          <w:tcPr>
            <w:tcW w:w="1518" w:type="dxa"/>
            <w:shd w:val="clear" w:color="auto" w:fill="auto"/>
            <w:vAlign w:val="center"/>
            <w:hideMark/>
          </w:tcPr>
          <w:p w14:paraId="46019EE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Aviso de Inscripción al IMSS - INFONAVIT</w:t>
            </w:r>
          </w:p>
        </w:tc>
        <w:tc>
          <w:tcPr>
            <w:tcW w:w="5390" w:type="dxa"/>
            <w:shd w:val="clear" w:color="auto" w:fill="auto"/>
            <w:vAlign w:val="center"/>
            <w:hideMark/>
          </w:tcPr>
          <w:p w14:paraId="473A6620" w14:textId="5B1FAEE7" w:rsidR="00E87FCF" w:rsidRPr="00601E84"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Formato de Inscripción IMSS/INFONAVIT (AFIL-01) </w:t>
            </w:r>
            <w:r w:rsidRPr="00B84813">
              <w:rPr>
                <w:rFonts w:ascii="Arial" w:hAnsi="Arial" w:cs="Arial"/>
                <w:b/>
                <w:bCs/>
                <w:color w:val="000000"/>
                <w:sz w:val="20"/>
                <w:szCs w:val="20"/>
                <w:lang w:eastAsia="es-MX"/>
              </w:rPr>
              <w:t>EN CASO DE CONTAR CON EL MISMO</w:t>
            </w:r>
            <w:r w:rsidR="00601E84">
              <w:rPr>
                <w:rFonts w:ascii="Arial" w:hAnsi="Arial" w:cs="Arial"/>
                <w:bCs/>
                <w:color w:val="000000"/>
                <w:sz w:val="20"/>
                <w:szCs w:val="20"/>
                <w:lang w:eastAsia="es-MX"/>
              </w:rPr>
              <w:t>.</w:t>
            </w:r>
          </w:p>
        </w:tc>
        <w:tc>
          <w:tcPr>
            <w:tcW w:w="709" w:type="dxa"/>
            <w:shd w:val="clear" w:color="auto" w:fill="auto"/>
            <w:noWrap/>
            <w:vAlign w:val="center"/>
            <w:hideMark/>
          </w:tcPr>
          <w:p w14:paraId="266CC1C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552B53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bl>
    <w:p w14:paraId="0E934C85" w14:textId="77777777" w:rsidR="00B84813" w:rsidRDefault="00B84813" w:rsidP="00AB5F9A">
      <w:pPr>
        <w:jc w:val="both"/>
        <w:rPr>
          <w:rFonts w:ascii="Arial" w:hAnsi="Arial" w:cs="Arial"/>
          <w:color w:val="000000"/>
          <w:spacing w:val="-1"/>
          <w:sz w:val="24"/>
          <w:szCs w:val="24"/>
        </w:rPr>
      </w:pPr>
    </w:p>
    <w:p w14:paraId="6DD2A9C7" w14:textId="6B710ED5" w:rsidR="00E87FCF" w:rsidRPr="00721713" w:rsidRDefault="00E87FCF" w:rsidP="00AB5F9A">
      <w:pPr>
        <w:jc w:val="both"/>
        <w:rPr>
          <w:rFonts w:ascii="Arial" w:hAnsi="Arial" w:cs="Arial"/>
          <w:color w:val="000000"/>
          <w:spacing w:val="-1"/>
          <w:sz w:val="24"/>
          <w:szCs w:val="24"/>
        </w:rPr>
      </w:pPr>
      <w:r w:rsidRPr="00721713">
        <w:rPr>
          <w:rFonts w:ascii="Arial" w:hAnsi="Arial" w:cs="Arial"/>
          <w:color w:val="000000"/>
          <w:spacing w:val="-1"/>
          <w:sz w:val="24"/>
          <w:szCs w:val="24"/>
        </w:rPr>
        <w:t xml:space="preserve">Adjunto a los documentos antes enlistados </w:t>
      </w:r>
      <w:r w:rsidR="00601E84">
        <w:rPr>
          <w:rFonts w:ascii="Arial" w:hAnsi="Arial" w:cs="Arial"/>
          <w:color w:val="000000"/>
          <w:spacing w:val="-1"/>
          <w:sz w:val="24"/>
          <w:szCs w:val="24"/>
        </w:rPr>
        <w:t xml:space="preserve">se </w:t>
      </w:r>
      <w:r w:rsidRPr="00721713">
        <w:rPr>
          <w:rFonts w:ascii="Arial" w:hAnsi="Arial" w:cs="Arial"/>
          <w:color w:val="000000"/>
          <w:spacing w:val="-1"/>
          <w:sz w:val="24"/>
          <w:szCs w:val="24"/>
        </w:rPr>
        <w:t xml:space="preserve">deberá presentar el </w:t>
      </w:r>
      <w:r w:rsidRPr="00721713">
        <w:rPr>
          <w:rFonts w:ascii="Arial" w:hAnsi="Arial" w:cs="Arial"/>
          <w:b/>
          <w:color w:val="000000"/>
          <w:spacing w:val="-1"/>
          <w:sz w:val="24"/>
          <w:szCs w:val="24"/>
        </w:rPr>
        <w:t xml:space="preserve">ANEXO 3 </w:t>
      </w:r>
      <w:r w:rsidR="00AB5F9A">
        <w:rPr>
          <w:rFonts w:ascii="Arial" w:hAnsi="Arial" w:cs="Arial"/>
          <w:b/>
          <w:color w:val="000000"/>
          <w:spacing w:val="-1"/>
          <w:sz w:val="24"/>
          <w:szCs w:val="24"/>
        </w:rPr>
        <w:t>“ACREDITACIÓ</w:t>
      </w:r>
      <w:r w:rsidRPr="00721713">
        <w:rPr>
          <w:rFonts w:ascii="Arial" w:hAnsi="Arial" w:cs="Arial"/>
          <w:b/>
          <w:color w:val="000000"/>
          <w:spacing w:val="-1"/>
          <w:sz w:val="24"/>
          <w:szCs w:val="24"/>
        </w:rPr>
        <w:t>N</w:t>
      </w:r>
      <w:r w:rsidR="00601E84">
        <w:rPr>
          <w:rFonts w:ascii="Arial" w:hAnsi="Arial" w:cs="Arial"/>
          <w:b/>
          <w:color w:val="000000"/>
          <w:spacing w:val="-1"/>
          <w:sz w:val="24"/>
          <w:szCs w:val="24"/>
        </w:rPr>
        <w:t xml:space="preserve"> DE LA PERSONALIDAD JURÍDICA DEL PROVEEDOR</w:t>
      </w:r>
      <w:r w:rsidR="00AB5F9A">
        <w:rPr>
          <w:rFonts w:ascii="Arial" w:hAnsi="Arial" w:cs="Arial"/>
          <w:b/>
          <w:color w:val="000000"/>
          <w:spacing w:val="-1"/>
          <w:sz w:val="24"/>
          <w:szCs w:val="24"/>
        </w:rPr>
        <w:t>”</w:t>
      </w:r>
      <w:r w:rsidR="00AB5F9A" w:rsidRPr="00AB5F9A">
        <w:rPr>
          <w:rFonts w:ascii="Arial" w:hAnsi="Arial" w:cs="Arial"/>
          <w:color w:val="000000"/>
          <w:spacing w:val="-1"/>
          <w:sz w:val="24"/>
          <w:szCs w:val="24"/>
        </w:rPr>
        <w:t xml:space="preserve">. </w:t>
      </w:r>
      <w:r w:rsidR="00AB5F9A">
        <w:rPr>
          <w:rFonts w:ascii="Arial" w:hAnsi="Arial" w:cs="Arial"/>
          <w:color w:val="000000"/>
          <w:spacing w:val="-1"/>
          <w:sz w:val="24"/>
          <w:szCs w:val="24"/>
        </w:rPr>
        <w:t xml:space="preserve"> </w:t>
      </w:r>
    </w:p>
    <w:p w14:paraId="28E9C438" w14:textId="2B948FA1" w:rsidR="00E87FCF" w:rsidRPr="00721713" w:rsidRDefault="00E87FCF" w:rsidP="00E87FCF">
      <w:pPr>
        <w:jc w:val="both"/>
        <w:rPr>
          <w:rFonts w:ascii="Arial" w:hAnsi="Arial" w:cs="Arial"/>
          <w:color w:val="000000"/>
          <w:spacing w:val="-1"/>
          <w:sz w:val="24"/>
          <w:szCs w:val="24"/>
        </w:rPr>
      </w:pPr>
      <w:r w:rsidRPr="00721713">
        <w:rPr>
          <w:rFonts w:ascii="Arial" w:hAnsi="Arial" w:cs="Arial"/>
          <w:color w:val="000000"/>
          <w:spacing w:val="-1"/>
          <w:sz w:val="24"/>
          <w:szCs w:val="24"/>
        </w:rPr>
        <w:t xml:space="preserve">De conformidad con </w:t>
      </w:r>
      <w:r w:rsidR="003F51A3">
        <w:rPr>
          <w:rFonts w:ascii="Arial" w:hAnsi="Arial" w:cs="Arial"/>
          <w:color w:val="000000"/>
          <w:spacing w:val="-1"/>
          <w:sz w:val="24"/>
          <w:szCs w:val="24"/>
        </w:rPr>
        <w:t>el artículo</w:t>
      </w:r>
      <w:r w:rsidRPr="00721713">
        <w:rPr>
          <w:rFonts w:ascii="Arial" w:hAnsi="Arial" w:cs="Arial"/>
          <w:color w:val="000000"/>
          <w:spacing w:val="-1"/>
          <w:sz w:val="24"/>
          <w:szCs w:val="24"/>
        </w:rPr>
        <w:t xml:space="preserve"> 64 de la Ley, el participante deberá presentar su propuesta técnica y económica mecanografiada o impresa, debidamente firmada, dirigida a la “Dirección General de Administración de la </w:t>
      </w:r>
      <w:r w:rsidR="00AB5F9A">
        <w:rPr>
          <w:rFonts w:ascii="Arial" w:hAnsi="Arial" w:cs="Arial"/>
          <w:color w:val="000000"/>
          <w:spacing w:val="-1"/>
          <w:sz w:val="24"/>
          <w:szCs w:val="24"/>
        </w:rPr>
        <w:t>Auditoría Superior del Estado de Jalisco</w:t>
      </w:r>
      <w:r w:rsidRPr="00721713">
        <w:rPr>
          <w:rFonts w:ascii="Arial" w:hAnsi="Arial" w:cs="Arial"/>
          <w:color w:val="000000"/>
          <w:spacing w:val="-1"/>
          <w:sz w:val="24"/>
          <w:szCs w:val="24"/>
        </w:rPr>
        <w:t>”, en la que debe constar el desglose de los bienes y/o servici</w:t>
      </w:r>
      <w:r w:rsidR="00601E84">
        <w:rPr>
          <w:rFonts w:ascii="Arial" w:hAnsi="Arial" w:cs="Arial"/>
          <w:color w:val="000000"/>
          <w:spacing w:val="-1"/>
          <w:sz w:val="24"/>
          <w:szCs w:val="24"/>
        </w:rPr>
        <w:t>os que está ofertando y que la C</w:t>
      </w:r>
      <w:r w:rsidRPr="00721713">
        <w:rPr>
          <w:rFonts w:ascii="Arial" w:hAnsi="Arial" w:cs="Arial"/>
          <w:color w:val="000000"/>
          <w:spacing w:val="-1"/>
          <w:sz w:val="24"/>
          <w:szCs w:val="24"/>
        </w:rPr>
        <w:t xml:space="preserve">onvocante solicita adquirir tomando en </w:t>
      </w:r>
      <w:r w:rsidR="00AB5F9A">
        <w:rPr>
          <w:rFonts w:ascii="Arial" w:hAnsi="Arial" w:cs="Arial"/>
          <w:color w:val="000000"/>
          <w:spacing w:val="-1"/>
          <w:sz w:val="24"/>
          <w:szCs w:val="24"/>
        </w:rPr>
        <w:t>cuenta los siguientes incisos:</w:t>
      </w:r>
    </w:p>
    <w:p w14:paraId="4C53224F" w14:textId="618A3B66" w:rsidR="005C6643"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jc w:val="both"/>
        <w:rPr>
          <w:rFonts w:ascii="Arial" w:hAnsi="Arial" w:cs="Arial"/>
          <w:color w:val="000000"/>
          <w:spacing w:val="-1"/>
        </w:rPr>
      </w:pPr>
    </w:p>
    <w:p w14:paraId="074A48C3" w14:textId="27B0FFD4" w:rsidR="00E87FCF" w:rsidRPr="005C6643" w:rsidRDefault="00E87FCF" w:rsidP="009B34D5">
      <w:pPr>
        <w:pStyle w:val="Prrafodelista"/>
        <w:ind w:left="360"/>
        <w:jc w:val="both"/>
        <w:rPr>
          <w:rFonts w:ascii="Arial" w:hAnsi="Arial" w:cs="Arial"/>
          <w:b/>
          <w:color w:val="000000"/>
          <w:spacing w:val="-1"/>
        </w:rPr>
      </w:pPr>
      <w:r w:rsidRPr="005C6643">
        <w:rPr>
          <w:rFonts w:ascii="Arial" w:hAnsi="Arial" w:cs="Arial"/>
          <w:b/>
          <w:color w:val="000000"/>
          <w:spacing w:val="-1"/>
        </w:rPr>
        <w:t>La no observancia de este inciso podrá ser motivo suficiente para desechar la propuesta.</w:t>
      </w:r>
    </w:p>
    <w:p w14:paraId="75B82207" w14:textId="77777777" w:rsidR="005C6643" w:rsidRPr="005C6643" w:rsidRDefault="005C6643" w:rsidP="009B34D5">
      <w:pPr>
        <w:pStyle w:val="Prrafodelista"/>
        <w:ind w:left="360"/>
        <w:jc w:val="both"/>
        <w:rPr>
          <w:rFonts w:ascii="Arial" w:hAnsi="Arial" w:cs="Arial"/>
          <w:color w:val="000000"/>
          <w:spacing w:val="-1"/>
        </w:rPr>
      </w:pPr>
    </w:p>
    <w:p w14:paraId="7C37C930" w14:textId="659E680F" w:rsidR="00E87FCF" w:rsidRPr="00AB5F9A"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3F0F5E07" w14:textId="77777777" w:rsidR="00601E84" w:rsidRDefault="00601E84" w:rsidP="009B34D5">
      <w:pPr>
        <w:pStyle w:val="Prrafodelista"/>
        <w:ind w:left="360"/>
        <w:jc w:val="both"/>
        <w:rPr>
          <w:rFonts w:ascii="Arial" w:hAnsi="Arial" w:cs="Arial"/>
          <w:b/>
          <w:bCs/>
          <w:color w:val="000000"/>
        </w:rPr>
      </w:pPr>
    </w:p>
    <w:p w14:paraId="1DA87220" w14:textId="15F3A50B" w:rsidR="00E87FCF" w:rsidRDefault="00E87FCF" w:rsidP="009B34D5">
      <w:pPr>
        <w:pStyle w:val="Prrafodelista"/>
        <w:ind w:left="360"/>
        <w:jc w:val="both"/>
        <w:rPr>
          <w:rFonts w:ascii="Arial" w:hAnsi="Arial" w:cs="Arial"/>
          <w:b/>
          <w:bCs/>
          <w:color w:val="000000"/>
        </w:rPr>
      </w:pPr>
      <w:r w:rsidRPr="00721713">
        <w:rPr>
          <w:rFonts w:ascii="Arial" w:hAnsi="Arial" w:cs="Arial"/>
          <w:b/>
          <w:bCs/>
          <w:color w:val="000000"/>
        </w:rPr>
        <w:t>La</w:t>
      </w:r>
      <w:r w:rsidRPr="00721713">
        <w:rPr>
          <w:rFonts w:ascii="Arial" w:hAnsi="Arial" w:cs="Arial"/>
          <w:b/>
          <w:bCs/>
          <w:color w:val="000000"/>
          <w:spacing w:val="2"/>
        </w:rPr>
        <w:t xml:space="preserve"> </w:t>
      </w:r>
      <w:r w:rsidRPr="00721713">
        <w:rPr>
          <w:rFonts w:ascii="Arial" w:hAnsi="Arial" w:cs="Arial"/>
          <w:b/>
          <w:bCs/>
          <w:color w:val="000000"/>
        </w:rPr>
        <w:t>no</w:t>
      </w:r>
      <w:r w:rsidRPr="00721713">
        <w:rPr>
          <w:rFonts w:ascii="Arial" w:hAnsi="Arial" w:cs="Arial"/>
          <w:b/>
          <w:bCs/>
          <w:color w:val="000000"/>
          <w:spacing w:val="1"/>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3"/>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3"/>
        </w:rPr>
        <w:t xml:space="preserve"> </w:t>
      </w:r>
      <w:r w:rsidRPr="00721713">
        <w:rPr>
          <w:rFonts w:ascii="Arial" w:hAnsi="Arial" w:cs="Arial"/>
          <w:b/>
          <w:bCs/>
          <w:color w:val="000000"/>
        </w:rPr>
        <w:t>de 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1"/>
        </w:rPr>
        <w:t>ti</w:t>
      </w:r>
      <w:r w:rsidRPr="00721713">
        <w:rPr>
          <w:rFonts w:ascii="Arial" w:hAnsi="Arial" w:cs="Arial"/>
          <w:b/>
          <w:bCs/>
          <w:color w:val="000000"/>
          <w:spacing w:val="-3"/>
        </w:rPr>
        <w:t>v</w:t>
      </w:r>
      <w:r w:rsidRPr="00721713">
        <w:rPr>
          <w:rFonts w:ascii="Arial" w:hAnsi="Arial" w:cs="Arial"/>
          <w:b/>
          <w:bCs/>
          <w:color w:val="000000"/>
        </w:rPr>
        <w:t>o s</w:t>
      </w:r>
      <w:r w:rsidRPr="00721713">
        <w:rPr>
          <w:rFonts w:ascii="Arial" w:hAnsi="Arial" w:cs="Arial"/>
          <w:b/>
          <w:bCs/>
          <w:color w:val="000000"/>
          <w:spacing w:val="-3"/>
        </w:rPr>
        <w:t>u</w:t>
      </w:r>
      <w:r w:rsidRPr="00721713">
        <w:rPr>
          <w:rFonts w:ascii="Arial" w:hAnsi="Arial" w:cs="Arial"/>
          <w:b/>
          <w:bCs/>
          <w:color w:val="000000"/>
          <w:spacing w:val="1"/>
        </w:rPr>
        <w:t>fi</w:t>
      </w:r>
      <w:r w:rsidRPr="00721713">
        <w:rPr>
          <w:rFonts w:ascii="Arial" w:hAnsi="Arial" w:cs="Arial"/>
          <w:b/>
          <w:bCs/>
          <w:color w:val="000000"/>
          <w:spacing w:val="-3"/>
        </w:rPr>
        <w:t>c</w:t>
      </w:r>
      <w:r w:rsidRPr="00721713">
        <w:rPr>
          <w:rFonts w:ascii="Arial" w:hAnsi="Arial" w:cs="Arial"/>
          <w:b/>
          <w:bCs/>
          <w:color w:val="000000"/>
          <w:spacing w:val="1"/>
        </w:rPr>
        <w:t>i</w:t>
      </w:r>
      <w:r w:rsidRPr="00721713">
        <w:rPr>
          <w:rFonts w:ascii="Arial" w:hAnsi="Arial" w:cs="Arial"/>
          <w:b/>
          <w:bCs/>
          <w:color w:val="000000"/>
        </w:rPr>
        <w:t>e</w:t>
      </w:r>
      <w:r w:rsidRPr="00721713">
        <w:rPr>
          <w:rFonts w:ascii="Arial" w:hAnsi="Arial" w:cs="Arial"/>
          <w:b/>
          <w:bCs/>
          <w:color w:val="000000"/>
          <w:spacing w:val="-1"/>
        </w:rPr>
        <w:t>n</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a</w:t>
      </w:r>
      <w:r w:rsidRPr="00721713">
        <w:rPr>
          <w:rFonts w:ascii="Arial" w:hAnsi="Arial" w:cs="Arial"/>
          <w:b/>
          <w:bCs/>
          <w:color w:val="000000"/>
        </w:rPr>
        <w:t>ra</w:t>
      </w:r>
      <w:r w:rsidRPr="00721713">
        <w:rPr>
          <w:rFonts w:ascii="Arial" w:hAnsi="Arial" w:cs="Arial"/>
          <w:b/>
          <w:bCs/>
          <w:color w:val="000000"/>
          <w:spacing w:val="-3"/>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c</w:t>
      </w:r>
      <w:r w:rsidRPr="00721713">
        <w:rPr>
          <w:rFonts w:ascii="Arial" w:hAnsi="Arial" w:cs="Arial"/>
          <w:b/>
          <w:bCs/>
          <w:color w:val="000000"/>
          <w:spacing w:val="-1"/>
        </w:rPr>
        <w:t>h</w:t>
      </w:r>
      <w:r w:rsidRPr="00721713">
        <w:rPr>
          <w:rFonts w:ascii="Arial" w:hAnsi="Arial" w:cs="Arial"/>
          <w:b/>
          <w:bCs/>
          <w:color w:val="000000"/>
        </w:rPr>
        <w:t>ar</w:t>
      </w:r>
      <w:r w:rsidRPr="00721713">
        <w:rPr>
          <w:rFonts w:ascii="Arial" w:hAnsi="Arial" w:cs="Arial"/>
          <w:b/>
          <w:bCs/>
          <w:color w:val="000000"/>
          <w:spacing w:val="1"/>
        </w:rPr>
        <w:t xml:space="preserve"> 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43BBBCF4" w14:textId="77777777" w:rsidR="005C6643" w:rsidRPr="005C6643" w:rsidRDefault="005C6643" w:rsidP="009B34D5">
      <w:pPr>
        <w:pStyle w:val="Prrafodelista"/>
        <w:ind w:left="360"/>
        <w:jc w:val="both"/>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57528BB4" w14:textId="77777777" w:rsidR="00601E84" w:rsidRPr="001214A0" w:rsidRDefault="00601E84" w:rsidP="00601E84">
      <w:pPr>
        <w:pStyle w:val="Prrafodelista"/>
        <w:widowControl w:val="0"/>
        <w:autoSpaceDE w:val="0"/>
        <w:autoSpaceDN w:val="0"/>
        <w:adjustRightInd w:val="0"/>
        <w:ind w:left="360" w:right="69"/>
        <w:jc w:val="both"/>
        <w:rPr>
          <w:rFonts w:ascii="Arial" w:hAnsi="Arial" w:cs="Arial"/>
          <w:color w:val="000000"/>
          <w:spacing w:val="10"/>
        </w:rPr>
      </w:pPr>
    </w:p>
    <w:p w14:paraId="60BC9F73" w14:textId="77777777" w:rsidR="00E87FCF" w:rsidRPr="00721713" w:rsidRDefault="00E87FCF" w:rsidP="009B34D5">
      <w:pPr>
        <w:pStyle w:val="Prrafodelista"/>
        <w:widowControl w:val="0"/>
        <w:autoSpaceDE w:val="0"/>
        <w:autoSpaceDN w:val="0"/>
        <w:adjustRightInd w:val="0"/>
        <w:ind w:left="360" w:right="69"/>
        <w:jc w:val="both"/>
        <w:rPr>
          <w:rFonts w:ascii="Arial" w:hAnsi="Arial" w:cs="Arial"/>
          <w:color w:val="000000"/>
          <w:spacing w:val="10"/>
        </w:rPr>
      </w:pPr>
      <w:r w:rsidRPr="001214A0">
        <w:rPr>
          <w:rFonts w:ascii="Arial" w:hAnsi="Arial" w:cs="Arial"/>
          <w:b/>
          <w:bCs/>
          <w:color w:val="000000"/>
          <w:spacing w:val="-3"/>
        </w:rPr>
        <w:t>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no o</w:t>
      </w:r>
      <w:r w:rsidRPr="001214A0">
        <w:rPr>
          <w:rFonts w:ascii="Arial" w:hAnsi="Arial" w:cs="Arial"/>
          <w:b/>
          <w:bCs/>
          <w:color w:val="000000"/>
          <w:spacing w:val="-1"/>
        </w:rPr>
        <w:t>b</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2"/>
        </w:rPr>
        <w:t>v</w:t>
      </w:r>
      <w:r w:rsidRPr="001214A0">
        <w:rPr>
          <w:rFonts w:ascii="Arial" w:hAnsi="Arial" w:cs="Arial"/>
          <w:b/>
          <w:bCs/>
          <w:color w:val="000000"/>
        </w:rPr>
        <w:t>a</w:t>
      </w:r>
      <w:r w:rsidRPr="001214A0">
        <w:rPr>
          <w:rFonts w:ascii="Arial" w:hAnsi="Arial" w:cs="Arial"/>
          <w:b/>
          <w:bCs/>
          <w:color w:val="000000"/>
          <w:spacing w:val="-1"/>
        </w:rPr>
        <w:t>n</w:t>
      </w:r>
      <w:r w:rsidRPr="001214A0">
        <w:rPr>
          <w:rFonts w:ascii="Arial" w:hAnsi="Arial" w:cs="Arial"/>
          <w:b/>
          <w:bCs/>
          <w:color w:val="000000"/>
        </w:rPr>
        <w:t>cia</w:t>
      </w:r>
      <w:r w:rsidRPr="001214A0">
        <w:rPr>
          <w:rFonts w:ascii="Arial" w:hAnsi="Arial" w:cs="Arial"/>
          <w:b/>
          <w:bCs/>
          <w:color w:val="000000"/>
          <w:spacing w:val="1"/>
        </w:rPr>
        <w:t xml:space="preserve"> </w:t>
      </w:r>
      <w:r w:rsidRPr="001214A0">
        <w:rPr>
          <w:rFonts w:ascii="Arial" w:hAnsi="Arial" w:cs="Arial"/>
          <w:b/>
          <w:bCs/>
          <w:color w:val="000000"/>
        </w:rPr>
        <w:t>de 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spacing w:val="1"/>
        </w:rPr>
        <w:t>i</w:t>
      </w:r>
      <w:r w:rsidRPr="001214A0">
        <w:rPr>
          <w:rFonts w:ascii="Arial" w:hAnsi="Arial" w:cs="Arial"/>
          <w:b/>
          <w:bCs/>
          <w:color w:val="000000"/>
          <w:spacing w:val="-3"/>
        </w:rPr>
        <w:t>n</w:t>
      </w:r>
      <w:r w:rsidRPr="001214A0">
        <w:rPr>
          <w:rFonts w:ascii="Arial" w:hAnsi="Arial" w:cs="Arial"/>
          <w:b/>
          <w:bCs/>
          <w:color w:val="000000"/>
        </w:rPr>
        <w:t>ciso</w:t>
      </w:r>
      <w:r w:rsidRPr="001214A0">
        <w:rPr>
          <w:rFonts w:ascii="Arial" w:hAnsi="Arial" w:cs="Arial"/>
          <w:b/>
          <w:bCs/>
          <w:color w:val="000000"/>
          <w:spacing w:val="1"/>
        </w:rPr>
        <w:t xml:space="preserve"> </w:t>
      </w:r>
      <w:r w:rsidRPr="001214A0">
        <w:rPr>
          <w:rFonts w:ascii="Arial" w:hAnsi="Arial" w:cs="Arial"/>
          <w:b/>
          <w:bCs/>
          <w:color w:val="000000"/>
        </w:rPr>
        <w:t>p</w:t>
      </w:r>
      <w:r w:rsidRPr="001214A0">
        <w:rPr>
          <w:rFonts w:ascii="Arial" w:hAnsi="Arial" w:cs="Arial"/>
          <w:b/>
          <w:bCs/>
          <w:color w:val="000000"/>
          <w:spacing w:val="-1"/>
        </w:rPr>
        <w:t>o</w:t>
      </w:r>
      <w:r w:rsidRPr="001214A0">
        <w:rPr>
          <w:rFonts w:ascii="Arial" w:hAnsi="Arial" w:cs="Arial"/>
          <w:b/>
          <w:bCs/>
          <w:color w:val="000000"/>
        </w:rPr>
        <w:t>drá</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1"/>
        </w:rPr>
        <w:t xml:space="preserve"> </w:t>
      </w:r>
      <w:r w:rsidRPr="001214A0">
        <w:rPr>
          <w:rFonts w:ascii="Arial" w:hAnsi="Arial" w:cs="Arial"/>
          <w:b/>
          <w:bCs/>
          <w:color w:val="000000"/>
        </w:rPr>
        <w:t>m</w:t>
      </w:r>
      <w:r w:rsidRPr="001214A0">
        <w:rPr>
          <w:rFonts w:ascii="Arial" w:hAnsi="Arial" w:cs="Arial"/>
          <w:b/>
          <w:bCs/>
          <w:color w:val="000000"/>
          <w:spacing w:val="-2"/>
        </w:rPr>
        <w:t>o</w:t>
      </w:r>
      <w:r w:rsidRPr="001214A0">
        <w:rPr>
          <w:rFonts w:ascii="Arial" w:hAnsi="Arial" w:cs="Arial"/>
          <w:b/>
          <w:bCs/>
          <w:color w:val="000000"/>
          <w:spacing w:val="1"/>
        </w:rPr>
        <w:t>ti</w:t>
      </w:r>
      <w:r w:rsidRPr="001214A0">
        <w:rPr>
          <w:rFonts w:ascii="Arial" w:hAnsi="Arial" w:cs="Arial"/>
          <w:b/>
          <w:bCs/>
          <w:color w:val="000000"/>
          <w:spacing w:val="-3"/>
        </w:rPr>
        <w:t>v</w:t>
      </w:r>
      <w:r w:rsidRPr="001214A0">
        <w:rPr>
          <w:rFonts w:ascii="Arial" w:hAnsi="Arial" w:cs="Arial"/>
          <w:b/>
          <w:bCs/>
          <w:color w:val="000000"/>
        </w:rPr>
        <w:t>o</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u</w:t>
      </w:r>
      <w:r w:rsidRPr="001214A0">
        <w:rPr>
          <w:rFonts w:ascii="Arial" w:hAnsi="Arial" w:cs="Arial"/>
          <w:b/>
          <w:bCs/>
          <w:color w:val="000000"/>
          <w:spacing w:val="1"/>
        </w:rPr>
        <w:t>fi</w:t>
      </w:r>
      <w:r w:rsidRPr="001214A0">
        <w:rPr>
          <w:rFonts w:ascii="Arial" w:hAnsi="Arial" w:cs="Arial"/>
          <w:b/>
          <w:bCs/>
          <w:color w:val="000000"/>
          <w:spacing w:val="-3"/>
        </w:rPr>
        <w:t>c</w:t>
      </w:r>
      <w:r w:rsidRPr="001214A0">
        <w:rPr>
          <w:rFonts w:ascii="Arial" w:hAnsi="Arial" w:cs="Arial"/>
          <w:b/>
          <w:bCs/>
          <w:color w:val="000000"/>
          <w:spacing w:val="1"/>
        </w:rPr>
        <w:t>i</w:t>
      </w:r>
      <w:r w:rsidRPr="001214A0">
        <w:rPr>
          <w:rFonts w:ascii="Arial" w:hAnsi="Arial" w:cs="Arial"/>
          <w:b/>
          <w:bCs/>
          <w:color w:val="000000"/>
        </w:rPr>
        <w:t>e</w:t>
      </w:r>
      <w:r w:rsidRPr="001214A0">
        <w:rPr>
          <w:rFonts w:ascii="Arial" w:hAnsi="Arial" w:cs="Arial"/>
          <w:b/>
          <w:bCs/>
          <w:color w:val="000000"/>
          <w:spacing w:val="-1"/>
        </w:rPr>
        <w:t>n</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rPr>
        <w:t>p</w:t>
      </w:r>
      <w:r w:rsidRPr="001214A0">
        <w:rPr>
          <w:rFonts w:ascii="Arial" w:hAnsi="Arial" w:cs="Arial"/>
          <w:b/>
          <w:bCs/>
          <w:color w:val="000000"/>
          <w:spacing w:val="-1"/>
        </w:rPr>
        <w:t>a</w:t>
      </w:r>
      <w:r w:rsidRPr="001214A0">
        <w:rPr>
          <w:rFonts w:ascii="Arial" w:hAnsi="Arial" w:cs="Arial"/>
          <w:b/>
          <w:bCs/>
          <w:color w:val="000000"/>
        </w:rPr>
        <w:t>ra</w:t>
      </w:r>
      <w:r w:rsidRPr="001214A0">
        <w:rPr>
          <w:rFonts w:ascii="Arial" w:hAnsi="Arial" w:cs="Arial"/>
          <w:b/>
          <w:bCs/>
          <w:color w:val="000000"/>
          <w:spacing w:val="1"/>
        </w:rPr>
        <w:t xml:space="preserve"> </w:t>
      </w:r>
      <w:r w:rsidRPr="001214A0">
        <w:rPr>
          <w:rFonts w:ascii="Arial" w:hAnsi="Arial" w:cs="Arial"/>
          <w:b/>
          <w:bCs/>
          <w:color w:val="000000"/>
          <w:spacing w:val="-3"/>
        </w:rPr>
        <w:t>d</w:t>
      </w:r>
      <w:r w:rsidRPr="001214A0">
        <w:rPr>
          <w:rFonts w:ascii="Arial" w:hAnsi="Arial" w:cs="Arial"/>
          <w:b/>
          <w:bCs/>
          <w:color w:val="000000"/>
        </w:rPr>
        <w:t>e</w:t>
      </w:r>
      <w:r w:rsidRPr="001214A0">
        <w:rPr>
          <w:rFonts w:ascii="Arial" w:hAnsi="Arial" w:cs="Arial"/>
          <w:b/>
          <w:bCs/>
          <w:color w:val="000000"/>
          <w:spacing w:val="-1"/>
        </w:rPr>
        <w:t>s</w:t>
      </w:r>
      <w:r w:rsidRPr="001214A0">
        <w:rPr>
          <w:rFonts w:ascii="Arial" w:hAnsi="Arial" w:cs="Arial"/>
          <w:b/>
          <w:bCs/>
          <w:color w:val="000000"/>
        </w:rPr>
        <w:t>e</w:t>
      </w:r>
      <w:r w:rsidRPr="001214A0">
        <w:rPr>
          <w:rFonts w:ascii="Arial" w:hAnsi="Arial" w:cs="Arial"/>
          <w:b/>
          <w:bCs/>
          <w:color w:val="000000"/>
          <w:spacing w:val="-1"/>
        </w:rPr>
        <w:t>c</w:t>
      </w:r>
      <w:r w:rsidRPr="001214A0">
        <w:rPr>
          <w:rFonts w:ascii="Arial" w:hAnsi="Arial" w:cs="Arial"/>
          <w:b/>
          <w:bCs/>
          <w:color w:val="000000"/>
          <w:spacing w:val="-3"/>
        </w:rPr>
        <w:t>h</w:t>
      </w:r>
      <w:r w:rsidRPr="001214A0">
        <w:rPr>
          <w:rFonts w:ascii="Arial" w:hAnsi="Arial" w:cs="Arial"/>
          <w:b/>
          <w:bCs/>
          <w:color w:val="000000"/>
        </w:rPr>
        <w:t>ar</w:t>
      </w:r>
      <w:r w:rsidRPr="001214A0">
        <w:rPr>
          <w:rFonts w:ascii="Arial" w:hAnsi="Arial" w:cs="Arial"/>
          <w:b/>
          <w:bCs/>
          <w:color w:val="000000"/>
          <w:spacing w:val="1"/>
        </w:rPr>
        <w:t xml:space="preserve"> 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pro</w:t>
      </w:r>
      <w:r w:rsidRPr="001214A0">
        <w:rPr>
          <w:rFonts w:ascii="Arial" w:hAnsi="Arial" w:cs="Arial"/>
          <w:b/>
          <w:bCs/>
          <w:color w:val="000000"/>
          <w:spacing w:val="-1"/>
        </w:rPr>
        <w:t>p</w:t>
      </w:r>
      <w:r w:rsidRPr="001214A0">
        <w:rPr>
          <w:rFonts w:ascii="Arial" w:hAnsi="Arial" w:cs="Arial"/>
          <w:b/>
          <w:bCs/>
          <w:color w:val="000000"/>
        </w:rPr>
        <w:t>u</w:t>
      </w:r>
      <w:r w:rsidRPr="001214A0">
        <w:rPr>
          <w:rFonts w:ascii="Arial" w:hAnsi="Arial" w:cs="Arial"/>
          <w:b/>
          <w:bCs/>
          <w:color w:val="000000"/>
          <w:spacing w:val="-1"/>
        </w:rPr>
        <w:t>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a.</w:t>
      </w:r>
    </w:p>
    <w:p w14:paraId="3F3DE907"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651E3EBA" w14:textId="77777777" w:rsidR="00601E84" w:rsidRDefault="00601E84" w:rsidP="009B34D5">
      <w:pPr>
        <w:pStyle w:val="Prrafodelista"/>
        <w:widowControl w:val="0"/>
        <w:autoSpaceDE w:val="0"/>
        <w:autoSpaceDN w:val="0"/>
        <w:adjustRightInd w:val="0"/>
        <w:spacing w:line="257" w:lineRule="auto"/>
        <w:ind w:left="360" w:right="58"/>
        <w:jc w:val="both"/>
        <w:rPr>
          <w:rFonts w:ascii="Arial" w:hAnsi="Arial" w:cs="Arial"/>
          <w:b/>
          <w:bCs/>
          <w:color w:val="000000"/>
        </w:rPr>
      </w:pPr>
    </w:p>
    <w:p w14:paraId="306EDCFC" w14:textId="782CAE0E" w:rsidR="00E87FCF" w:rsidRPr="00721713" w:rsidRDefault="00E87FCF" w:rsidP="009B34D5">
      <w:pPr>
        <w:pStyle w:val="Prrafodelista"/>
        <w:widowControl w:val="0"/>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b/>
          <w:bCs/>
          <w:color w:val="000000"/>
        </w:rPr>
        <w:t>La</w:t>
      </w:r>
      <w:r w:rsidRPr="00721713">
        <w:rPr>
          <w:rFonts w:ascii="Arial" w:hAnsi="Arial" w:cs="Arial"/>
          <w:b/>
          <w:bCs/>
          <w:color w:val="000000"/>
          <w:spacing w:val="-7"/>
        </w:rPr>
        <w:t xml:space="preserve"> </w:t>
      </w:r>
      <w:r w:rsidRPr="00721713">
        <w:rPr>
          <w:rFonts w:ascii="Arial" w:hAnsi="Arial" w:cs="Arial"/>
          <w:b/>
          <w:bCs/>
          <w:color w:val="000000"/>
        </w:rPr>
        <w:t>no</w:t>
      </w:r>
      <w:r w:rsidRPr="00721713">
        <w:rPr>
          <w:rFonts w:ascii="Arial" w:hAnsi="Arial" w:cs="Arial"/>
          <w:b/>
          <w:bCs/>
          <w:color w:val="000000"/>
          <w:spacing w:val="-9"/>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6"/>
        </w:rPr>
        <w:t xml:space="preserve"> </w:t>
      </w:r>
      <w:r w:rsidRPr="00721713">
        <w:rPr>
          <w:rFonts w:ascii="Arial" w:hAnsi="Arial" w:cs="Arial"/>
          <w:b/>
          <w:bCs/>
          <w:color w:val="000000"/>
        </w:rPr>
        <w:t>de</w:t>
      </w:r>
      <w:r w:rsidRPr="00721713">
        <w:rPr>
          <w:rFonts w:ascii="Arial" w:hAnsi="Arial" w:cs="Arial"/>
          <w:b/>
          <w:bCs/>
          <w:color w:val="000000"/>
          <w:spacing w:val="-9"/>
        </w:rPr>
        <w:t xml:space="preserve"> </w:t>
      </w:r>
      <w:r w:rsidRPr="00721713">
        <w:rPr>
          <w:rFonts w:ascii="Arial" w:hAnsi="Arial" w:cs="Arial"/>
          <w:b/>
          <w:bCs/>
          <w:color w:val="000000"/>
        </w:rPr>
        <w:t>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 xml:space="preserve">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2"/>
        </w:rPr>
        <w:t>t</w:t>
      </w:r>
      <w:r w:rsidRPr="00721713">
        <w:rPr>
          <w:rFonts w:ascii="Arial" w:hAnsi="Arial" w:cs="Arial"/>
          <w:b/>
          <w:bCs/>
          <w:color w:val="000000"/>
          <w:spacing w:val="1"/>
        </w:rPr>
        <w:t>i</w:t>
      </w:r>
      <w:r w:rsidRPr="00721713">
        <w:rPr>
          <w:rFonts w:ascii="Arial" w:hAnsi="Arial" w:cs="Arial"/>
          <w:b/>
          <w:bCs/>
          <w:color w:val="000000"/>
          <w:spacing w:val="-3"/>
        </w:rPr>
        <w:t>v</w:t>
      </w:r>
      <w:r w:rsidRPr="00721713">
        <w:rPr>
          <w:rFonts w:ascii="Arial" w:hAnsi="Arial" w:cs="Arial"/>
          <w:b/>
          <w:bCs/>
          <w:color w:val="000000"/>
        </w:rPr>
        <w:t>o su</w:t>
      </w:r>
      <w:r w:rsidRPr="00721713">
        <w:rPr>
          <w:rFonts w:ascii="Arial" w:hAnsi="Arial" w:cs="Arial"/>
          <w:b/>
          <w:bCs/>
          <w:color w:val="000000"/>
          <w:spacing w:val="-2"/>
        </w:rPr>
        <w:t>f</w:t>
      </w:r>
      <w:r w:rsidRPr="00721713">
        <w:rPr>
          <w:rFonts w:ascii="Arial" w:hAnsi="Arial" w:cs="Arial"/>
          <w:b/>
          <w:bCs/>
          <w:color w:val="000000"/>
          <w:spacing w:val="1"/>
        </w:rPr>
        <w:t>i</w:t>
      </w:r>
      <w:r w:rsidRPr="00721713">
        <w:rPr>
          <w:rFonts w:ascii="Arial" w:hAnsi="Arial" w:cs="Arial"/>
          <w:b/>
          <w:bCs/>
          <w:color w:val="000000"/>
        </w:rPr>
        <w:t>cie</w:t>
      </w:r>
      <w:r w:rsidRPr="00721713">
        <w:rPr>
          <w:rFonts w:ascii="Arial" w:hAnsi="Arial" w:cs="Arial"/>
          <w:b/>
          <w:bCs/>
          <w:color w:val="000000"/>
          <w:spacing w:val="-3"/>
        </w:rPr>
        <w:t>n</w:t>
      </w:r>
      <w:r w:rsidRPr="00721713">
        <w:rPr>
          <w:rFonts w:ascii="Arial" w:hAnsi="Arial" w:cs="Arial"/>
          <w:b/>
          <w:bCs/>
          <w:color w:val="000000"/>
          <w:spacing w:val="1"/>
        </w:rPr>
        <w:t>t</w:t>
      </w:r>
      <w:r w:rsidRPr="00721713">
        <w:rPr>
          <w:rFonts w:ascii="Arial" w:hAnsi="Arial" w:cs="Arial"/>
          <w:b/>
          <w:bCs/>
          <w:color w:val="000000"/>
        </w:rPr>
        <w:t>e para</w:t>
      </w:r>
      <w:r w:rsidRPr="00721713">
        <w:rPr>
          <w:rFonts w:ascii="Arial" w:hAnsi="Arial" w:cs="Arial"/>
          <w:b/>
          <w:bCs/>
          <w:color w:val="000000"/>
          <w:spacing w:val="-1"/>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spacing w:val="-3"/>
        </w:rPr>
        <w:t>c</w:t>
      </w:r>
      <w:r w:rsidRPr="00721713">
        <w:rPr>
          <w:rFonts w:ascii="Arial" w:hAnsi="Arial" w:cs="Arial"/>
          <w:b/>
          <w:bCs/>
          <w:color w:val="000000"/>
        </w:rPr>
        <w:t>h</w:t>
      </w:r>
      <w:r w:rsidRPr="00721713">
        <w:rPr>
          <w:rFonts w:ascii="Arial" w:hAnsi="Arial" w:cs="Arial"/>
          <w:b/>
          <w:bCs/>
          <w:color w:val="000000"/>
          <w:spacing w:val="-1"/>
        </w:rPr>
        <w:t>a</w:t>
      </w:r>
      <w:r w:rsidRPr="00721713">
        <w:rPr>
          <w:rFonts w:ascii="Arial" w:hAnsi="Arial" w:cs="Arial"/>
          <w:b/>
          <w:bCs/>
          <w:color w:val="000000"/>
        </w:rPr>
        <w:t>r</w:t>
      </w:r>
      <w:r w:rsidRPr="00721713">
        <w:rPr>
          <w:rFonts w:ascii="Arial" w:hAnsi="Arial" w:cs="Arial"/>
          <w:b/>
          <w:bCs/>
          <w:color w:val="000000"/>
          <w:spacing w:val="2"/>
        </w:rPr>
        <w:t xml:space="preserve"> </w:t>
      </w:r>
      <w:r w:rsidRPr="00721713">
        <w:rPr>
          <w:rFonts w:ascii="Arial" w:hAnsi="Arial" w:cs="Arial"/>
          <w:b/>
          <w:bCs/>
          <w:color w:val="000000"/>
          <w:spacing w:val="1"/>
        </w:rPr>
        <w:t>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28208318"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598A5505" w14:textId="77777777" w:rsidR="00526E59" w:rsidRDefault="00526E59" w:rsidP="009B34D5">
      <w:pPr>
        <w:pStyle w:val="Prrafodelista"/>
        <w:widowControl w:val="0"/>
        <w:autoSpaceDE w:val="0"/>
        <w:autoSpaceDN w:val="0"/>
        <w:adjustRightInd w:val="0"/>
        <w:spacing w:line="257" w:lineRule="auto"/>
        <w:ind w:left="360" w:right="55"/>
        <w:jc w:val="both"/>
        <w:rPr>
          <w:rFonts w:ascii="Arial" w:hAnsi="Arial" w:cs="Arial"/>
          <w:b/>
          <w:bCs/>
          <w:color w:val="000000"/>
        </w:rPr>
      </w:pPr>
    </w:p>
    <w:p w14:paraId="55B3F181" w14:textId="2D0CA7B3" w:rsidR="00E87FCF" w:rsidRPr="005C6643" w:rsidRDefault="00E87FCF" w:rsidP="009B34D5">
      <w:pPr>
        <w:pStyle w:val="Prrafodelista"/>
        <w:widowControl w:val="0"/>
        <w:autoSpaceDE w:val="0"/>
        <w:autoSpaceDN w:val="0"/>
        <w:adjustRightInd w:val="0"/>
        <w:spacing w:line="257" w:lineRule="auto"/>
        <w:ind w:left="360" w:right="55"/>
        <w:jc w:val="both"/>
        <w:rPr>
          <w:rFonts w:ascii="Arial" w:hAnsi="Arial" w:cs="Arial"/>
          <w:color w:val="000000"/>
          <w:spacing w:val="10"/>
        </w:rPr>
      </w:pPr>
      <w:r w:rsidRPr="005C6643">
        <w:rPr>
          <w:rFonts w:ascii="Arial" w:hAnsi="Arial" w:cs="Arial"/>
          <w:b/>
          <w:bCs/>
          <w:color w:val="000000"/>
        </w:rPr>
        <w:t>La</w:t>
      </w:r>
      <w:r w:rsidRPr="005C6643">
        <w:rPr>
          <w:rFonts w:ascii="Arial" w:hAnsi="Arial" w:cs="Arial"/>
          <w:b/>
          <w:bCs/>
          <w:color w:val="000000"/>
          <w:spacing w:val="2"/>
        </w:rPr>
        <w:t xml:space="preserve"> </w:t>
      </w:r>
      <w:r w:rsidRPr="005C6643">
        <w:rPr>
          <w:rFonts w:ascii="Arial" w:hAnsi="Arial" w:cs="Arial"/>
          <w:b/>
          <w:bCs/>
          <w:color w:val="000000"/>
        </w:rPr>
        <w:t>no</w:t>
      </w:r>
      <w:r w:rsidRPr="005C6643">
        <w:rPr>
          <w:rFonts w:ascii="Arial" w:hAnsi="Arial" w:cs="Arial"/>
          <w:b/>
          <w:bCs/>
          <w:color w:val="000000"/>
          <w:spacing w:val="5"/>
        </w:rPr>
        <w:t xml:space="preserve"> </w:t>
      </w:r>
      <w:r w:rsidRPr="005C6643">
        <w:rPr>
          <w:rFonts w:ascii="Arial" w:hAnsi="Arial" w:cs="Arial"/>
          <w:b/>
          <w:bCs/>
          <w:color w:val="000000"/>
        </w:rPr>
        <w:t>o</w:t>
      </w:r>
      <w:r w:rsidRPr="005C6643">
        <w:rPr>
          <w:rFonts w:ascii="Arial" w:hAnsi="Arial" w:cs="Arial"/>
          <w:b/>
          <w:bCs/>
          <w:color w:val="000000"/>
          <w:spacing w:val="-1"/>
        </w:rPr>
        <w:t>b</w:t>
      </w:r>
      <w:r w:rsidRPr="005C6643">
        <w:rPr>
          <w:rFonts w:ascii="Arial" w:hAnsi="Arial" w:cs="Arial"/>
          <w:b/>
          <w:bCs/>
          <w:color w:val="000000"/>
        </w:rPr>
        <w:t>s</w:t>
      </w:r>
      <w:r w:rsidRPr="005C6643">
        <w:rPr>
          <w:rFonts w:ascii="Arial" w:hAnsi="Arial" w:cs="Arial"/>
          <w:b/>
          <w:bCs/>
          <w:color w:val="000000"/>
          <w:spacing w:val="-3"/>
        </w:rPr>
        <w:t>e</w:t>
      </w:r>
      <w:r w:rsidRPr="005C6643">
        <w:rPr>
          <w:rFonts w:ascii="Arial" w:hAnsi="Arial" w:cs="Arial"/>
          <w:b/>
          <w:bCs/>
          <w:color w:val="000000"/>
        </w:rPr>
        <w:t>r</w:t>
      </w:r>
      <w:r w:rsidRPr="005C6643">
        <w:rPr>
          <w:rFonts w:ascii="Arial" w:hAnsi="Arial" w:cs="Arial"/>
          <w:b/>
          <w:bCs/>
          <w:color w:val="000000"/>
          <w:spacing w:val="-2"/>
        </w:rPr>
        <w:t>v</w:t>
      </w:r>
      <w:r w:rsidRPr="005C6643">
        <w:rPr>
          <w:rFonts w:ascii="Arial" w:hAnsi="Arial" w:cs="Arial"/>
          <w:b/>
          <w:bCs/>
          <w:color w:val="000000"/>
        </w:rPr>
        <w:t>a</w:t>
      </w:r>
      <w:r w:rsidRPr="005C6643">
        <w:rPr>
          <w:rFonts w:ascii="Arial" w:hAnsi="Arial" w:cs="Arial"/>
          <w:b/>
          <w:bCs/>
          <w:color w:val="000000"/>
          <w:spacing w:val="-1"/>
        </w:rPr>
        <w:t>n</w:t>
      </w:r>
      <w:r w:rsidRPr="005C6643">
        <w:rPr>
          <w:rFonts w:ascii="Arial" w:hAnsi="Arial" w:cs="Arial"/>
          <w:b/>
          <w:bCs/>
          <w:color w:val="000000"/>
        </w:rPr>
        <w:t>cia</w:t>
      </w:r>
      <w:r w:rsidRPr="005C6643">
        <w:rPr>
          <w:rFonts w:ascii="Arial" w:hAnsi="Arial" w:cs="Arial"/>
          <w:b/>
          <w:bCs/>
          <w:color w:val="000000"/>
          <w:spacing w:val="6"/>
        </w:rPr>
        <w:t xml:space="preserve"> </w:t>
      </w:r>
      <w:r w:rsidRPr="005C6643">
        <w:rPr>
          <w:rFonts w:ascii="Arial" w:hAnsi="Arial" w:cs="Arial"/>
          <w:b/>
          <w:bCs/>
          <w:color w:val="000000"/>
        </w:rPr>
        <w:t>de e</w:t>
      </w:r>
      <w:r w:rsidRPr="005C6643">
        <w:rPr>
          <w:rFonts w:ascii="Arial" w:hAnsi="Arial" w:cs="Arial"/>
          <w:b/>
          <w:bCs/>
          <w:color w:val="000000"/>
          <w:spacing w:val="-1"/>
        </w:rPr>
        <w:t>s</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spacing w:val="1"/>
        </w:rPr>
        <w:t>i</w:t>
      </w:r>
      <w:r w:rsidRPr="005C6643">
        <w:rPr>
          <w:rFonts w:ascii="Arial" w:hAnsi="Arial" w:cs="Arial"/>
          <w:b/>
          <w:bCs/>
          <w:color w:val="000000"/>
        </w:rPr>
        <w:t>n</w:t>
      </w:r>
      <w:r w:rsidRPr="005C6643">
        <w:rPr>
          <w:rFonts w:ascii="Arial" w:hAnsi="Arial" w:cs="Arial"/>
          <w:b/>
          <w:bCs/>
          <w:color w:val="000000"/>
          <w:spacing w:val="-1"/>
        </w:rPr>
        <w:t>c</w:t>
      </w:r>
      <w:r w:rsidRPr="005C6643">
        <w:rPr>
          <w:rFonts w:ascii="Arial" w:hAnsi="Arial" w:cs="Arial"/>
          <w:b/>
          <w:bCs/>
          <w:color w:val="000000"/>
          <w:spacing w:val="1"/>
        </w:rPr>
        <w:t>i</w:t>
      </w:r>
      <w:r w:rsidRPr="005C6643">
        <w:rPr>
          <w:rFonts w:ascii="Arial" w:hAnsi="Arial" w:cs="Arial"/>
          <w:b/>
          <w:bCs/>
          <w:color w:val="000000"/>
        </w:rPr>
        <w:t>so</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o</w:t>
      </w:r>
      <w:r w:rsidRPr="005C6643">
        <w:rPr>
          <w:rFonts w:ascii="Arial" w:hAnsi="Arial" w:cs="Arial"/>
          <w:b/>
          <w:bCs/>
          <w:color w:val="000000"/>
        </w:rPr>
        <w:t>drá</w:t>
      </w:r>
      <w:r w:rsidRPr="005C6643">
        <w:rPr>
          <w:rFonts w:ascii="Arial" w:hAnsi="Arial" w:cs="Arial"/>
          <w:b/>
          <w:bCs/>
          <w:color w:val="000000"/>
          <w:spacing w:val="-2"/>
        </w:rPr>
        <w:t xml:space="preserve"> </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r</w:t>
      </w:r>
      <w:r w:rsidRPr="005C6643">
        <w:rPr>
          <w:rFonts w:ascii="Arial" w:hAnsi="Arial" w:cs="Arial"/>
          <w:b/>
          <w:bCs/>
          <w:color w:val="000000"/>
          <w:spacing w:val="-1"/>
        </w:rPr>
        <w:t xml:space="preserve"> </w:t>
      </w:r>
      <w:r w:rsidRPr="005C6643">
        <w:rPr>
          <w:rFonts w:ascii="Arial" w:hAnsi="Arial" w:cs="Arial"/>
          <w:b/>
          <w:bCs/>
          <w:color w:val="000000"/>
        </w:rPr>
        <w:t>mo</w:t>
      </w:r>
      <w:r w:rsidRPr="005C6643">
        <w:rPr>
          <w:rFonts w:ascii="Arial" w:hAnsi="Arial" w:cs="Arial"/>
          <w:b/>
          <w:bCs/>
          <w:color w:val="000000"/>
          <w:spacing w:val="1"/>
        </w:rPr>
        <w:t>ti</w:t>
      </w:r>
      <w:r w:rsidRPr="005C6643">
        <w:rPr>
          <w:rFonts w:ascii="Arial" w:hAnsi="Arial" w:cs="Arial"/>
          <w:b/>
          <w:bCs/>
          <w:color w:val="000000"/>
          <w:spacing w:val="-3"/>
        </w:rPr>
        <w:t>v</w:t>
      </w:r>
      <w:r w:rsidRPr="005C6643">
        <w:rPr>
          <w:rFonts w:ascii="Arial" w:hAnsi="Arial" w:cs="Arial"/>
          <w:b/>
          <w:bCs/>
          <w:color w:val="000000"/>
        </w:rPr>
        <w:t>o s</w:t>
      </w:r>
      <w:r w:rsidRPr="005C6643">
        <w:rPr>
          <w:rFonts w:ascii="Arial" w:hAnsi="Arial" w:cs="Arial"/>
          <w:b/>
          <w:bCs/>
          <w:color w:val="000000"/>
          <w:spacing w:val="-3"/>
        </w:rPr>
        <w:t>u</w:t>
      </w:r>
      <w:r w:rsidRPr="005C6643">
        <w:rPr>
          <w:rFonts w:ascii="Arial" w:hAnsi="Arial" w:cs="Arial"/>
          <w:b/>
          <w:bCs/>
          <w:color w:val="000000"/>
          <w:spacing w:val="1"/>
        </w:rPr>
        <w:t>fi</w:t>
      </w:r>
      <w:r w:rsidRPr="005C6643">
        <w:rPr>
          <w:rFonts w:ascii="Arial" w:hAnsi="Arial" w:cs="Arial"/>
          <w:b/>
          <w:bCs/>
          <w:color w:val="000000"/>
          <w:spacing w:val="-3"/>
        </w:rPr>
        <w:t>c</w:t>
      </w:r>
      <w:r w:rsidRPr="005C6643">
        <w:rPr>
          <w:rFonts w:ascii="Arial" w:hAnsi="Arial" w:cs="Arial"/>
          <w:b/>
          <w:bCs/>
          <w:color w:val="000000"/>
          <w:spacing w:val="1"/>
        </w:rPr>
        <w:t>i</w:t>
      </w:r>
      <w:r w:rsidRPr="005C6643">
        <w:rPr>
          <w:rFonts w:ascii="Arial" w:hAnsi="Arial" w:cs="Arial"/>
          <w:b/>
          <w:bCs/>
          <w:color w:val="000000"/>
        </w:rPr>
        <w:t>e</w:t>
      </w:r>
      <w:r w:rsidRPr="005C6643">
        <w:rPr>
          <w:rFonts w:ascii="Arial" w:hAnsi="Arial" w:cs="Arial"/>
          <w:b/>
          <w:bCs/>
          <w:color w:val="000000"/>
          <w:spacing w:val="-1"/>
        </w:rPr>
        <w:t>n</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a</w:t>
      </w:r>
      <w:r w:rsidRPr="005C6643">
        <w:rPr>
          <w:rFonts w:ascii="Arial" w:hAnsi="Arial" w:cs="Arial"/>
          <w:b/>
          <w:bCs/>
          <w:color w:val="000000"/>
        </w:rPr>
        <w:t>ra</w:t>
      </w:r>
      <w:r w:rsidRPr="005C6643">
        <w:rPr>
          <w:rFonts w:ascii="Arial" w:hAnsi="Arial" w:cs="Arial"/>
          <w:b/>
          <w:bCs/>
          <w:color w:val="000000"/>
          <w:spacing w:val="-3"/>
        </w:rPr>
        <w:t xml:space="preserve"> </w:t>
      </w:r>
      <w:r w:rsidRPr="005C6643">
        <w:rPr>
          <w:rFonts w:ascii="Arial" w:hAnsi="Arial" w:cs="Arial"/>
          <w:b/>
          <w:bCs/>
          <w:color w:val="000000"/>
        </w:rPr>
        <w:t>d</w:t>
      </w:r>
      <w:r w:rsidRPr="005C6643">
        <w:rPr>
          <w:rFonts w:ascii="Arial" w:hAnsi="Arial" w:cs="Arial"/>
          <w:b/>
          <w:bCs/>
          <w:color w:val="000000"/>
          <w:spacing w:val="-1"/>
        </w:rPr>
        <w:t>e</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c</w:t>
      </w:r>
      <w:r w:rsidRPr="005C6643">
        <w:rPr>
          <w:rFonts w:ascii="Arial" w:hAnsi="Arial" w:cs="Arial"/>
          <w:b/>
          <w:bCs/>
          <w:color w:val="000000"/>
          <w:spacing w:val="-1"/>
        </w:rPr>
        <w:t>h</w:t>
      </w:r>
      <w:r w:rsidRPr="005C6643">
        <w:rPr>
          <w:rFonts w:ascii="Arial" w:hAnsi="Arial" w:cs="Arial"/>
          <w:b/>
          <w:bCs/>
          <w:color w:val="000000"/>
        </w:rPr>
        <w:t>ar</w:t>
      </w:r>
      <w:r w:rsidRPr="005C6643">
        <w:rPr>
          <w:rFonts w:ascii="Arial" w:hAnsi="Arial" w:cs="Arial"/>
          <w:b/>
          <w:bCs/>
          <w:color w:val="000000"/>
          <w:spacing w:val="1"/>
        </w:rPr>
        <w:t xml:space="preserve"> l</w:t>
      </w:r>
      <w:r w:rsidRPr="005C6643">
        <w:rPr>
          <w:rFonts w:ascii="Arial" w:hAnsi="Arial" w:cs="Arial"/>
          <w:b/>
          <w:bCs/>
          <w:color w:val="000000"/>
        </w:rPr>
        <w:t>a</w:t>
      </w:r>
      <w:r w:rsidRPr="005C6643">
        <w:rPr>
          <w:rFonts w:ascii="Arial" w:hAnsi="Arial" w:cs="Arial"/>
          <w:b/>
          <w:bCs/>
          <w:color w:val="000000"/>
          <w:spacing w:val="-2"/>
        </w:rPr>
        <w:t xml:space="preserve"> </w:t>
      </w:r>
      <w:r w:rsidRPr="005C6643">
        <w:rPr>
          <w:rFonts w:ascii="Arial" w:hAnsi="Arial" w:cs="Arial"/>
          <w:b/>
          <w:bCs/>
          <w:color w:val="000000"/>
        </w:rPr>
        <w:t>pro</w:t>
      </w:r>
      <w:r w:rsidRPr="005C6643">
        <w:rPr>
          <w:rFonts w:ascii="Arial" w:hAnsi="Arial" w:cs="Arial"/>
          <w:b/>
          <w:bCs/>
          <w:color w:val="000000"/>
          <w:spacing w:val="-1"/>
        </w:rPr>
        <w:t>p</w:t>
      </w:r>
      <w:r w:rsidRPr="005C6643">
        <w:rPr>
          <w:rFonts w:ascii="Arial" w:hAnsi="Arial" w:cs="Arial"/>
          <w:b/>
          <w:bCs/>
          <w:color w:val="000000"/>
        </w:rPr>
        <w:t>u</w:t>
      </w:r>
      <w:r w:rsidRPr="005C6643">
        <w:rPr>
          <w:rFonts w:ascii="Arial" w:hAnsi="Arial" w:cs="Arial"/>
          <w:b/>
          <w:bCs/>
          <w:color w:val="000000"/>
          <w:spacing w:val="-1"/>
        </w:rPr>
        <w:t>e</w:t>
      </w:r>
      <w:r w:rsidRPr="005C6643">
        <w:rPr>
          <w:rFonts w:ascii="Arial" w:hAnsi="Arial" w:cs="Arial"/>
          <w:b/>
          <w:bCs/>
          <w:color w:val="000000"/>
          <w:spacing w:val="-3"/>
        </w:rPr>
        <w:t>s</w:t>
      </w:r>
      <w:r w:rsidRPr="005C6643">
        <w:rPr>
          <w:rFonts w:ascii="Arial" w:hAnsi="Arial" w:cs="Arial"/>
          <w:b/>
          <w:bCs/>
          <w:color w:val="000000"/>
          <w:spacing w:val="1"/>
        </w:rPr>
        <w:t>t</w:t>
      </w:r>
      <w:r w:rsidRPr="005C6643">
        <w:rPr>
          <w:rFonts w:ascii="Arial" w:hAnsi="Arial" w:cs="Arial"/>
          <w:b/>
          <w:bCs/>
          <w:color w:val="000000"/>
        </w:rPr>
        <w:t>a.</w:t>
      </w:r>
    </w:p>
    <w:p w14:paraId="7344B987" w14:textId="77777777" w:rsidR="00E87FCF" w:rsidRPr="00721713" w:rsidRDefault="00E87FCF" w:rsidP="009B34D5">
      <w:pPr>
        <w:widowControl w:val="0"/>
        <w:autoSpaceDE w:val="0"/>
        <w:autoSpaceDN w:val="0"/>
        <w:adjustRightInd w:val="0"/>
        <w:spacing w:before="6" w:line="160" w:lineRule="exact"/>
        <w:jc w:val="both"/>
        <w:rPr>
          <w:rFonts w:ascii="Arial" w:hAnsi="Arial" w:cs="Arial"/>
          <w:color w:val="000000"/>
          <w:sz w:val="24"/>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280EC85B"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25E4A690" w14:textId="6BAEB2D0" w:rsidR="00E87FCF" w:rsidRPr="005C6643" w:rsidRDefault="00E87FCF" w:rsidP="009B34D5">
      <w:pPr>
        <w:pStyle w:val="Prrafodelista"/>
        <w:widowControl w:val="0"/>
        <w:autoSpaceDE w:val="0"/>
        <w:autoSpaceDN w:val="0"/>
        <w:adjustRightInd w:val="0"/>
        <w:ind w:left="360" w:right="69"/>
        <w:jc w:val="both"/>
        <w:rPr>
          <w:rFonts w:ascii="Arial" w:hAnsi="Arial" w:cs="Arial"/>
          <w:color w:val="000000"/>
          <w:spacing w:val="-1"/>
        </w:rPr>
      </w:pPr>
      <w:r w:rsidRPr="005C6643">
        <w:rPr>
          <w:rFonts w:ascii="Arial" w:hAnsi="Arial" w:cs="Arial"/>
          <w:b/>
          <w:color w:val="000000"/>
          <w:spacing w:val="-1"/>
        </w:rPr>
        <w:t>La no observancia de este inciso podrá ser motivo suficiente para desechar la propuesta.</w:t>
      </w:r>
    </w:p>
    <w:p w14:paraId="4FD6AFB6" w14:textId="77777777" w:rsidR="00E87FCF" w:rsidRPr="00721713" w:rsidRDefault="00E87FCF" w:rsidP="009B34D5">
      <w:pPr>
        <w:widowControl w:val="0"/>
        <w:autoSpaceDE w:val="0"/>
        <w:autoSpaceDN w:val="0"/>
        <w:adjustRightInd w:val="0"/>
        <w:spacing w:before="5" w:line="160" w:lineRule="exact"/>
        <w:jc w:val="both"/>
        <w:rPr>
          <w:rFonts w:ascii="Arial" w:hAnsi="Arial" w:cs="Arial"/>
          <w:color w:val="000000"/>
          <w:sz w:val="24"/>
          <w:szCs w:val="24"/>
        </w:rPr>
      </w:pPr>
    </w:p>
    <w:p w14:paraId="7A1FCB4E" w14:textId="60C45C28" w:rsidR="00E87FCF" w:rsidRPr="00B84813"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21B9ACC0"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6B1CC41A" w14:textId="76F14A3B" w:rsidR="005C6643" w:rsidRPr="005C6643" w:rsidRDefault="005C6643" w:rsidP="009B34D5">
      <w:pPr>
        <w:pStyle w:val="Prrafodelista"/>
        <w:widowControl w:val="0"/>
        <w:autoSpaceDE w:val="0"/>
        <w:autoSpaceDN w:val="0"/>
        <w:adjustRightInd w:val="0"/>
        <w:ind w:left="360" w:right="69"/>
        <w:jc w:val="both"/>
        <w:rPr>
          <w:rFonts w:ascii="Arial" w:hAnsi="Arial" w:cs="Arial"/>
          <w:b/>
          <w:color w:val="000000"/>
          <w:spacing w:val="-1"/>
        </w:rPr>
      </w:pPr>
      <w:r w:rsidRPr="00B84813">
        <w:rPr>
          <w:rFonts w:ascii="Arial" w:hAnsi="Arial" w:cs="Arial"/>
          <w:b/>
          <w:color w:val="000000"/>
          <w:spacing w:val="-1"/>
        </w:rPr>
        <w:t>La no observancia de este inciso podrá ser motivo suficiente para desechar la propuesta.</w:t>
      </w:r>
    </w:p>
    <w:p w14:paraId="0FE734E7" w14:textId="77777777" w:rsidR="005C6643" w:rsidRPr="005C664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w:t>
      </w:r>
      <w:r w:rsidRPr="00B84813">
        <w:rPr>
          <w:rFonts w:ascii="Arial" w:hAnsi="Arial" w:cs="Arial"/>
          <w:color w:val="000000"/>
          <w:spacing w:val="1"/>
        </w:rPr>
        <w:lastRenderedPageBreak/>
        <w:t>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143CA721" w14:textId="77777777" w:rsidR="00526E59" w:rsidRDefault="00526E59" w:rsidP="009B34D5">
      <w:pPr>
        <w:pStyle w:val="Prrafodelista"/>
        <w:widowControl w:val="0"/>
        <w:autoSpaceDE w:val="0"/>
        <w:autoSpaceDN w:val="0"/>
        <w:adjustRightInd w:val="0"/>
        <w:spacing w:line="258" w:lineRule="auto"/>
        <w:ind w:left="360" w:right="57"/>
        <w:jc w:val="both"/>
        <w:rPr>
          <w:rFonts w:ascii="Arial" w:hAnsi="Arial" w:cs="Arial"/>
          <w:b/>
          <w:bCs/>
          <w:color w:val="000000"/>
        </w:rPr>
      </w:pPr>
    </w:p>
    <w:p w14:paraId="78CB8E5B" w14:textId="56F1C5C3" w:rsidR="00E87FCF" w:rsidRDefault="00E87FCF" w:rsidP="009B34D5">
      <w:pPr>
        <w:pStyle w:val="Prrafodelista"/>
        <w:widowControl w:val="0"/>
        <w:autoSpaceDE w:val="0"/>
        <w:autoSpaceDN w:val="0"/>
        <w:adjustRightInd w:val="0"/>
        <w:spacing w:line="258" w:lineRule="auto"/>
        <w:ind w:left="360" w:right="57"/>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5"/>
        </w:rPr>
        <w:t xml:space="preserve"> </w:t>
      </w:r>
      <w:r w:rsidRPr="009B34D5">
        <w:rPr>
          <w:rFonts w:ascii="Arial" w:hAnsi="Arial" w:cs="Arial"/>
          <w:b/>
          <w:bCs/>
          <w:color w:val="000000"/>
        </w:rPr>
        <w:t>no 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6"/>
        </w:rPr>
        <w:t xml:space="preserve"> </w:t>
      </w:r>
      <w:r w:rsidRPr="009B34D5">
        <w:rPr>
          <w:rFonts w:ascii="Arial" w:hAnsi="Arial" w:cs="Arial"/>
          <w:b/>
          <w:bCs/>
          <w:color w:val="000000"/>
        </w:rPr>
        <w:t>de</w:t>
      </w:r>
      <w:r w:rsidRPr="009B34D5">
        <w:rPr>
          <w:rFonts w:ascii="Arial" w:hAnsi="Arial" w:cs="Arial"/>
          <w:b/>
          <w:bCs/>
          <w:color w:val="000000"/>
          <w:spacing w:val="5"/>
        </w:rPr>
        <w:t xml:space="preserve"> </w:t>
      </w:r>
      <w:r w:rsidRPr="009B34D5">
        <w:rPr>
          <w:rFonts w:ascii="Arial" w:hAnsi="Arial" w:cs="Arial"/>
          <w:b/>
          <w:bCs/>
          <w:color w:val="000000"/>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spacing w:val="1"/>
        </w:rPr>
        <w:t>i</w:t>
      </w:r>
      <w:r w:rsidRPr="009B34D5">
        <w:rPr>
          <w:rFonts w:ascii="Arial" w:hAnsi="Arial" w:cs="Arial"/>
          <w:b/>
          <w:bCs/>
          <w:color w:val="000000"/>
          <w:spacing w:val="-3"/>
        </w:rPr>
        <w:t>n</w:t>
      </w:r>
      <w:r w:rsidRPr="009B34D5">
        <w:rPr>
          <w:rFonts w:ascii="Arial" w:hAnsi="Arial" w:cs="Arial"/>
          <w:b/>
          <w:bCs/>
          <w:color w:val="000000"/>
        </w:rPr>
        <w:t>ciso</w:t>
      </w:r>
      <w:r w:rsidRPr="009B34D5">
        <w:rPr>
          <w:rFonts w:ascii="Arial" w:hAnsi="Arial" w:cs="Arial"/>
          <w:b/>
          <w:bCs/>
          <w:color w:val="000000"/>
          <w:spacing w:val="6"/>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w:t>
      </w:r>
      <w:r w:rsidRPr="009B34D5">
        <w:rPr>
          <w:rFonts w:ascii="Arial" w:hAnsi="Arial" w:cs="Arial"/>
          <w:b/>
          <w:bCs/>
          <w:color w:val="000000"/>
          <w:spacing w:val="-2"/>
        </w:rPr>
        <w:t>r</w:t>
      </w:r>
      <w:r w:rsidRPr="009B34D5">
        <w:rPr>
          <w:rFonts w:ascii="Arial" w:hAnsi="Arial" w:cs="Arial"/>
          <w:b/>
          <w:bCs/>
          <w:color w:val="000000"/>
        </w:rPr>
        <w:t>á</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2"/>
        </w:rPr>
        <w:t>t</w:t>
      </w:r>
      <w:r w:rsidRPr="009B34D5">
        <w:rPr>
          <w:rFonts w:ascii="Arial" w:hAnsi="Arial" w:cs="Arial"/>
          <w:b/>
          <w:bCs/>
          <w:color w:val="000000"/>
          <w:spacing w:val="4"/>
        </w:rPr>
        <w:t>i</w:t>
      </w:r>
      <w:r w:rsidRPr="009B34D5">
        <w:rPr>
          <w:rFonts w:ascii="Arial" w:hAnsi="Arial" w:cs="Arial"/>
          <w:b/>
          <w:bCs/>
          <w:color w:val="000000"/>
          <w:spacing w:val="-3"/>
        </w:rPr>
        <w:t>v</w:t>
      </w:r>
      <w:r w:rsidRPr="009B34D5">
        <w:rPr>
          <w:rFonts w:ascii="Arial" w:hAnsi="Arial" w:cs="Arial"/>
          <w:b/>
          <w:bCs/>
          <w:color w:val="000000"/>
        </w:rPr>
        <w:t>o</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4"/>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3"/>
        </w:rPr>
        <w:t>h</w:t>
      </w:r>
      <w:r w:rsidRPr="009B34D5">
        <w:rPr>
          <w:rFonts w:ascii="Arial" w:hAnsi="Arial" w:cs="Arial"/>
          <w:b/>
          <w:bCs/>
          <w:color w:val="000000"/>
        </w:rPr>
        <w:t>ar</w:t>
      </w:r>
      <w:r w:rsidRPr="009B34D5">
        <w:rPr>
          <w:rFonts w:ascii="Arial" w:hAnsi="Arial" w:cs="Arial"/>
          <w:b/>
          <w:bCs/>
          <w:color w:val="000000"/>
          <w:spacing w:val="6"/>
        </w:rPr>
        <w:t xml:space="preserve"> </w:t>
      </w:r>
      <w:r w:rsidRPr="009B34D5">
        <w:rPr>
          <w:rFonts w:ascii="Arial" w:hAnsi="Arial" w:cs="Arial"/>
          <w:b/>
          <w:bCs/>
          <w:color w:val="000000"/>
          <w:spacing w:val="1"/>
        </w:rPr>
        <w:t>l</w:t>
      </w:r>
      <w:r w:rsidRPr="009B34D5">
        <w:rPr>
          <w:rFonts w:ascii="Arial" w:hAnsi="Arial" w:cs="Arial"/>
          <w:b/>
          <w:bCs/>
          <w:color w:val="000000"/>
        </w:rPr>
        <w:t>a 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rPr>
        <w:t>sta.</w:t>
      </w:r>
    </w:p>
    <w:p w14:paraId="5FD14CEB" w14:textId="77777777" w:rsidR="009B34D5" w:rsidRPr="009B34D5" w:rsidRDefault="009B34D5" w:rsidP="009B34D5">
      <w:pPr>
        <w:pStyle w:val="Prrafodelista"/>
        <w:widowControl w:val="0"/>
        <w:autoSpaceDE w:val="0"/>
        <w:autoSpaceDN w:val="0"/>
        <w:adjustRightInd w:val="0"/>
        <w:spacing w:line="258" w:lineRule="auto"/>
        <w:ind w:left="360" w:right="57"/>
        <w:jc w:val="both"/>
        <w:rPr>
          <w:rFonts w:ascii="Arial" w:hAnsi="Arial"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76194388" w14:textId="77777777" w:rsidR="00526E59"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rPr>
      </w:pPr>
    </w:p>
    <w:p w14:paraId="1FC2B415" w14:textId="480F0894" w:rsidR="009B34D5" w:rsidRPr="00715B8F" w:rsidRDefault="00E87FCF" w:rsidP="00715B8F">
      <w:pPr>
        <w:pStyle w:val="Prrafodelista"/>
        <w:widowControl w:val="0"/>
        <w:autoSpaceDE w:val="0"/>
        <w:autoSpaceDN w:val="0"/>
        <w:adjustRightInd w:val="0"/>
        <w:spacing w:line="258" w:lineRule="auto"/>
        <w:ind w:left="360" w:right="58"/>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1"/>
        </w:rPr>
        <w:t xml:space="preserve"> </w:t>
      </w:r>
      <w:r w:rsidRPr="009B34D5">
        <w:rPr>
          <w:rFonts w:ascii="Arial" w:hAnsi="Arial" w:cs="Arial"/>
          <w:b/>
          <w:bCs/>
          <w:color w:val="000000"/>
        </w:rPr>
        <w:t>no</w:t>
      </w:r>
      <w:r w:rsidRPr="009B34D5">
        <w:rPr>
          <w:rFonts w:ascii="Arial" w:hAnsi="Arial" w:cs="Arial"/>
          <w:b/>
          <w:bCs/>
          <w:color w:val="000000"/>
          <w:spacing w:val="3"/>
        </w:rPr>
        <w:t xml:space="preserve"> </w:t>
      </w:r>
      <w:r w:rsidRPr="009B34D5">
        <w:rPr>
          <w:rFonts w:ascii="Arial" w:hAnsi="Arial" w:cs="Arial"/>
          <w:b/>
          <w:bCs/>
          <w:color w:val="000000"/>
        </w:rPr>
        <w:t>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3"/>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5"/>
        </w:rPr>
        <w:t xml:space="preserve"> </w:t>
      </w:r>
      <w:r w:rsidRPr="009B34D5">
        <w:rPr>
          <w:rFonts w:ascii="Arial" w:hAnsi="Arial" w:cs="Arial"/>
          <w:b/>
          <w:bCs/>
          <w:color w:val="000000"/>
        </w:rPr>
        <w:t>de e</w:t>
      </w:r>
      <w:r w:rsidRPr="009B34D5">
        <w:rPr>
          <w:rFonts w:ascii="Arial" w:hAnsi="Arial" w:cs="Arial"/>
          <w:b/>
          <w:bCs/>
          <w:color w:val="000000"/>
          <w:spacing w:val="-1"/>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spacing w:val="1"/>
        </w:rPr>
        <w:t>i</w:t>
      </w:r>
      <w:r w:rsidRPr="009B34D5">
        <w:rPr>
          <w:rFonts w:ascii="Arial" w:hAnsi="Arial" w:cs="Arial"/>
          <w:b/>
          <w:bCs/>
          <w:color w:val="000000"/>
        </w:rPr>
        <w:t>n</w:t>
      </w:r>
      <w:r w:rsidRPr="009B34D5">
        <w:rPr>
          <w:rFonts w:ascii="Arial" w:hAnsi="Arial" w:cs="Arial"/>
          <w:b/>
          <w:bCs/>
          <w:color w:val="000000"/>
          <w:spacing w:val="-1"/>
        </w:rPr>
        <w:t>c</w:t>
      </w:r>
      <w:r w:rsidRPr="009B34D5">
        <w:rPr>
          <w:rFonts w:ascii="Arial" w:hAnsi="Arial" w:cs="Arial"/>
          <w:b/>
          <w:bCs/>
          <w:color w:val="000000"/>
          <w:spacing w:val="1"/>
        </w:rPr>
        <w:t>i</w:t>
      </w:r>
      <w:r w:rsidRPr="009B34D5">
        <w:rPr>
          <w:rFonts w:ascii="Arial" w:hAnsi="Arial" w:cs="Arial"/>
          <w:b/>
          <w:bCs/>
          <w:color w:val="000000"/>
        </w:rPr>
        <w:t>so</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drá</w:t>
      </w:r>
      <w:r w:rsidRPr="009B34D5">
        <w:rPr>
          <w:rFonts w:ascii="Arial" w:hAnsi="Arial" w:cs="Arial"/>
          <w:b/>
          <w:bCs/>
          <w:color w:val="000000"/>
          <w:spacing w:val="-2"/>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1"/>
        </w:rPr>
        <w:t>ti</w:t>
      </w:r>
      <w:r w:rsidRPr="009B34D5">
        <w:rPr>
          <w:rFonts w:ascii="Arial" w:hAnsi="Arial" w:cs="Arial"/>
          <w:b/>
          <w:bCs/>
          <w:color w:val="000000"/>
          <w:spacing w:val="-3"/>
        </w:rPr>
        <w:t>v</w:t>
      </w:r>
      <w:r w:rsidRPr="009B34D5">
        <w:rPr>
          <w:rFonts w:ascii="Arial" w:hAnsi="Arial" w:cs="Arial"/>
          <w:b/>
          <w:bCs/>
          <w:color w:val="000000"/>
        </w:rPr>
        <w:t>o s</w:t>
      </w:r>
      <w:r w:rsidRPr="009B34D5">
        <w:rPr>
          <w:rFonts w:ascii="Arial" w:hAnsi="Arial" w:cs="Arial"/>
          <w:b/>
          <w:bCs/>
          <w:color w:val="000000"/>
          <w:spacing w:val="-3"/>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3"/>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1"/>
        </w:rPr>
        <w:t>h</w:t>
      </w:r>
      <w:r w:rsidRPr="009B34D5">
        <w:rPr>
          <w:rFonts w:ascii="Arial" w:hAnsi="Arial" w:cs="Arial"/>
          <w:b/>
          <w:bCs/>
          <w:color w:val="000000"/>
        </w:rPr>
        <w:t>ar</w:t>
      </w:r>
      <w:r w:rsidRPr="009B34D5">
        <w:rPr>
          <w:rFonts w:ascii="Arial" w:hAnsi="Arial" w:cs="Arial"/>
          <w:b/>
          <w:bCs/>
          <w:color w:val="000000"/>
          <w:spacing w:val="1"/>
        </w:rPr>
        <w:t xml:space="preserve"> l</w:t>
      </w:r>
      <w:r w:rsidRPr="009B34D5">
        <w:rPr>
          <w:rFonts w:ascii="Arial" w:hAnsi="Arial" w:cs="Arial"/>
          <w:b/>
          <w:bCs/>
          <w:color w:val="000000"/>
        </w:rPr>
        <w:t>a</w:t>
      </w:r>
      <w:r w:rsidRPr="009B34D5">
        <w:rPr>
          <w:rFonts w:ascii="Arial" w:hAnsi="Arial" w:cs="Arial"/>
          <w:b/>
          <w:bCs/>
          <w:color w:val="000000"/>
          <w:spacing w:val="-2"/>
        </w:rPr>
        <w:t xml:space="preserve"> </w:t>
      </w:r>
      <w:r w:rsidRPr="009B34D5">
        <w:rPr>
          <w:rFonts w:ascii="Arial" w:hAnsi="Arial" w:cs="Arial"/>
          <w:b/>
          <w:bCs/>
          <w:color w:val="000000"/>
        </w:rPr>
        <w:t>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a.</w:t>
      </w:r>
    </w:p>
    <w:p w14:paraId="44FCF5A1" w14:textId="6F1B3358" w:rsidR="00E87FCF" w:rsidRPr="00526E59" w:rsidRDefault="002E254B" w:rsidP="00526E59">
      <w:pPr>
        <w:pStyle w:val="Ttulo2"/>
      </w:pPr>
      <w:bookmarkStart w:id="11" w:name="_Toc135041688"/>
      <w:r w:rsidRPr="00313A8C">
        <w:t xml:space="preserve">8.2 </w:t>
      </w:r>
      <w:r w:rsidR="00E87FCF" w:rsidRPr="00313A8C">
        <w:t>Características adicionales de las propuestas:</w:t>
      </w:r>
      <w:bookmarkEnd w:id="11"/>
    </w:p>
    <w:p w14:paraId="2D43BE9E" w14:textId="20CE9CE8" w:rsidR="00E87FCF" w:rsidRPr="00B84813" w:rsidRDefault="00E87FCF" w:rsidP="00FF4048">
      <w:pPr>
        <w:pStyle w:val="Prrafodelista"/>
        <w:widowControl w:val="0"/>
        <w:numPr>
          <w:ilvl w:val="0"/>
          <w:numId w:val="18"/>
        </w:numPr>
        <w:autoSpaceDE w:val="0"/>
        <w:autoSpaceDN w:val="0"/>
        <w:adjustRightInd w:val="0"/>
        <w:spacing w:line="252" w:lineRule="exact"/>
        <w:ind w:left="360" w:right="66"/>
        <w:jc w:val="both"/>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rPr>
      </w:pPr>
    </w:p>
    <w:p w14:paraId="1AF47D0E" w14:textId="77777777" w:rsidR="00E87FCF" w:rsidRPr="00B84813" w:rsidRDefault="00E87FCF" w:rsidP="00FF4048">
      <w:pPr>
        <w:pStyle w:val="Prrafodelista"/>
        <w:widowControl w:val="0"/>
        <w:numPr>
          <w:ilvl w:val="0"/>
          <w:numId w:val="24"/>
        </w:numPr>
        <w:autoSpaceDE w:val="0"/>
        <w:autoSpaceDN w:val="0"/>
        <w:adjustRightInd w:val="0"/>
        <w:ind w:right="-48"/>
        <w:jc w:val="both"/>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jc w:val="both"/>
        <w:rPr>
          <w:rFonts w:ascii="Arial" w:hAnsi="Arial" w:cs="Arial"/>
          <w:color w:val="000000"/>
          <w:spacing w:val="-3"/>
          <w:sz w:val="24"/>
          <w:szCs w:val="24"/>
        </w:rPr>
      </w:pPr>
    </w:p>
    <w:p w14:paraId="12372263" w14:textId="77777777" w:rsidR="00E87FCF" w:rsidRPr="00B84813" w:rsidRDefault="00E87FCF" w:rsidP="00FF4048">
      <w:pPr>
        <w:pStyle w:val="Prrafodelista"/>
        <w:widowControl w:val="0"/>
        <w:numPr>
          <w:ilvl w:val="0"/>
          <w:numId w:val="24"/>
        </w:numPr>
        <w:autoSpaceDE w:val="0"/>
        <w:autoSpaceDN w:val="0"/>
        <w:adjustRightInd w:val="0"/>
        <w:ind w:right="812"/>
        <w:jc w:val="both"/>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jc w:val="both"/>
        <w:rPr>
          <w:rFonts w:ascii="Arial" w:hAnsi="Arial" w:cs="Arial"/>
          <w:color w:val="000000"/>
          <w:spacing w:val="-3"/>
          <w:sz w:val="24"/>
          <w:szCs w:val="24"/>
        </w:rPr>
      </w:pPr>
    </w:p>
    <w:p w14:paraId="6D3970CB" w14:textId="7B77AE5C" w:rsidR="00E87FCF" w:rsidRPr="00B84813" w:rsidRDefault="00E87FCF" w:rsidP="00FF4048">
      <w:pPr>
        <w:pStyle w:val="Prrafodelista"/>
        <w:widowControl w:val="0"/>
        <w:numPr>
          <w:ilvl w:val="0"/>
          <w:numId w:val="24"/>
        </w:numPr>
        <w:autoSpaceDE w:val="0"/>
        <w:autoSpaceDN w:val="0"/>
        <w:adjustRightInd w:val="0"/>
        <w:spacing w:line="257" w:lineRule="auto"/>
        <w:ind w:right="62"/>
        <w:jc w:val="both"/>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15E16EC3" w14:textId="460505FF" w:rsidR="00E87FCF" w:rsidRPr="00721713" w:rsidRDefault="00E87FCF" w:rsidP="009B34D5">
      <w:pPr>
        <w:widowControl w:val="0"/>
        <w:autoSpaceDE w:val="0"/>
        <w:autoSpaceDN w:val="0"/>
        <w:adjustRightInd w:val="0"/>
        <w:spacing w:before="4" w:line="160" w:lineRule="exact"/>
        <w:jc w:val="both"/>
        <w:rPr>
          <w:rFonts w:ascii="Arial" w:hAnsi="Arial" w:cs="Arial"/>
          <w:color w:val="000000"/>
          <w:spacing w:val="-3"/>
          <w:sz w:val="24"/>
          <w:szCs w:val="24"/>
        </w:rPr>
      </w:pPr>
    </w:p>
    <w:p w14:paraId="0462FF3E" w14:textId="21F57380" w:rsidR="00E87FCF" w:rsidRPr="00721713" w:rsidRDefault="00E87FCF" w:rsidP="00FF4048">
      <w:pPr>
        <w:pStyle w:val="Prrafodelista"/>
        <w:widowControl w:val="0"/>
        <w:numPr>
          <w:ilvl w:val="0"/>
          <w:numId w:val="18"/>
        </w:numPr>
        <w:autoSpaceDE w:val="0"/>
        <w:autoSpaceDN w:val="0"/>
        <w:adjustRightInd w:val="0"/>
        <w:ind w:left="360" w:right="-48"/>
        <w:jc w:val="both"/>
        <w:rPr>
          <w:rFonts w:ascii="Arial" w:hAnsi="Arial" w:cs="Arial"/>
          <w:color w:val="000000"/>
          <w:spacing w:val="-3"/>
        </w:rPr>
      </w:pPr>
      <w:r w:rsidRPr="00721713">
        <w:rPr>
          <w:rFonts w:ascii="Arial" w:hAnsi="Arial" w:cs="Arial"/>
          <w:color w:val="000000"/>
          <w:spacing w:val="-3"/>
        </w:rPr>
        <w:t xml:space="preserve">Se establecerá al final de la propuesta técnica un anexo integrado con las </w:t>
      </w:r>
      <w:r w:rsidR="009B34D5">
        <w:rPr>
          <w:rFonts w:ascii="Arial" w:hAnsi="Arial" w:cs="Arial"/>
          <w:color w:val="000000"/>
          <w:spacing w:val="-3"/>
        </w:rPr>
        <w:t>garantías</w:t>
      </w:r>
      <w:r w:rsidRPr="00721713">
        <w:rPr>
          <w:rFonts w:ascii="Arial" w:hAnsi="Arial" w:cs="Arial"/>
          <w:color w:val="000000"/>
          <w:spacing w:val="-3"/>
        </w:rPr>
        <w:t xml:space="preserve"> solicitadas dentro del </w:t>
      </w:r>
      <w:r w:rsidR="009B34D5">
        <w:rPr>
          <w:rFonts w:ascii="Arial" w:hAnsi="Arial" w:cs="Arial"/>
          <w:b/>
          <w:color w:val="000000"/>
          <w:spacing w:val="-3"/>
        </w:rPr>
        <w:t>ANEXO 1 “</w:t>
      </w:r>
      <w:r w:rsidRPr="00721713">
        <w:rPr>
          <w:rFonts w:ascii="Arial" w:hAnsi="Arial" w:cs="Arial"/>
          <w:b/>
          <w:color w:val="000000"/>
          <w:spacing w:val="-3"/>
        </w:rPr>
        <w:t>ESPECIFICACIONES TÉCNICAS</w:t>
      </w:r>
      <w:r w:rsidR="009B34D5">
        <w:rPr>
          <w:rFonts w:ascii="Arial" w:hAnsi="Arial" w:cs="Arial"/>
          <w:b/>
          <w:color w:val="000000"/>
          <w:spacing w:val="-3"/>
        </w:rPr>
        <w:t>”</w:t>
      </w:r>
      <w:r w:rsidR="009B34D5">
        <w:rPr>
          <w:rFonts w:ascii="Arial" w:hAnsi="Arial" w:cs="Arial"/>
          <w:color w:val="000000"/>
          <w:spacing w:val="-3"/>
        </w:rPr>
        <w:t>.</w:t>
      </w:r>
      <w:r w:rsidRPr="00721713">
        <w:rPr>
          <w:rFonts w:ascii="Arial" w:hAnsi="Arial" w:cs="Arial"/>
          <w:color w:val="000000"/>
          <w:spacing w:val="-3"/>
        </w:rPr>
        <w:t xml:space="preserve">  </w:t>
      </w:r>
    </w:p>
    <w:p w14:paraId="64E69D2D" w14:textId="77777777" w:rsidR="00E87FCF" w:rsidRPr="00721713" w:rsidRDefault="00E87FCF" w:rsidP="009B34D5">
      <w:pPr>
        <w:widowControl w:val="0"/>
        <w:autoSpaceDE w:val="0"/>
        <w:autoSpaceDN w:val="0"/>
        <w:adjustRightInd w:val="0"/>
        <w:spacing w:line="160" w:lineRule="exact"/>
        <w:jc w:val="both"/>
        <w:rPr>
          <w:rFonts w:ascii="Arial" w:hAnsi="Arial" w:cs="Arial"/>
          <w:color w:val="000000"/>
          <w:spacing w:val="-3"/>
          <w:sz w:val="24"/>
          <w:szCs w:val="24"/>
        </w:rPr>
      </w:pPr>
    </w:p>
    <w:p w14:paraId="7ABEDD72" w14:textId="39BFF22E" w:rsidR="00E87FCF" w:rsidRDefault="00E87FCF" w:rsidP="00FF4048">
      <w:pPr>
        <w:pStyle w:val="Prrafodelista"/>
        <w:widowControl w:val="0"/>
        <w:numPr>
          <w:ilvl w:val="0"/>
          <w:numId w:val="18"/>
        </w:numPr>
        <w:autoSpaceDE w:val="0"/>
        <w:autoSpaceDN w:val="0"/>
        <w:adjustRightInd w:val="0"/>
        <w:spacing w:line="241" w:lineRule="auto"/>
        <w:ind w:left="360" w:right="58"/>
        <w:jc w:val="both"/>
        <w:rPr>
          <w:rFonts w:ascii="Arial" w:hAnsi="Arial" w:cs="Arial"/>
          <w:color w:val="000000"/>
          <w:spacing w:val="-3"/>
        </w:rPr>
      </w:pPr>
      <w:r w:rsidRPr="00721713">
        <w:rPr>
          <w:rFonts w:ascii="Arial" w:hAnsi="Arial" w:cs="Arial"/>
          <w:color w:val="000000"/>
          <w:spacing w:val="-3"/>
        </w:rPr>
        <w:t xml:space="preserve">Deberá indicar estrictamente en </w:t>
      </w:r>
      <w:r w:rsidR="009B34D5">
        <w:rPr>
          <w:rFonts w:ascii="Arial" w:hAnsi="Arial" w:cs="Arial"/>
          <w:color w:val="000000"/>
          <w:spacing w:val="-3"/>
        </w:rPr>
        <w:t xml:space="preserve">el </w:t>
      </w:r>
      <w:r w:rsidR="009B34D5">
        <w:rPr>
          <w:rFonts w:ascii="Arial" w:hAnsi="Arial" w:cs="Arial"/>
          <w:b/>
          <w:color w:val="000000"/>
          <w:spacing w:val="-3"/>
        </w:rPr>
        <w:t>ANEXO 5 “PROPUESTA ECONÓMICA”</w:t>
      </w:r>
      <w:r w:rsidRPr="00721713">
        <w:rPr>
          <w:rFonts w:ascii="Arial" w:hAnsi="Arial" w:cs="Arial"/>
          <w:color w:val="000000"/>
          <w:spacing w:val="-3"/>
        </w:rPr>
        <w:t>, los siguientes puntos:</w:t>
      </w:r>
    </w:p>
    <w:p w14:paraId="352E2F35" w14:textId="10FCD16E" w:rsidR="009B34D5" w:rsidRPr="009B34D5" w:rsidRDefault="009B34D5" w:rsidP="009B34D5">
      <w:pPr>
        <w:widowControl w:val="0"/>
        <w:autoSpaceDE w:val="0"/>
        <w:autoSpaceDN w:val="0"/>
        <w:adjustRightInd w:val="0"/>
        <w:spacing w:line="241" w:lineRule="auto"/>
        <w:ind w:right="58"/>
        <w:jc w:val="both"/>
        <w:rPr>
          <w:rFonts w:ascii="Arial" w:hAnsi="Arial" w:cs="Arial"/>
          <w:color w:val="000000"/>
          <w:spacing w:val="-3"/>
        </w:rPr>
      </w:pPr>
    </w:p>
    <w:p w14:paraId="195F97B3" w14:textId="04756BCD" w:rsidR="00E87FCF" w:rsidRDefault="00E87FCF" w:rsidP="00E27BF4">
      <w:pPr>
        <w:pStyle w:val="Prrafodelista"/>
        <w:widowControl w:val="0"/>
        <w:numPr>
          <w:ilvl w:val="0"/>
          <w:numId w:val="19"/>
        </w:numPr>
        <w:autoSpaceDE w:val="0"/>
        <w:autoSpaceDN w:val="0"/>
        <w:adjustRightInd w:val="0"/>
        <w:spacing w:before="1" w:after="240" w:line="276" w:lineRule="auto"/>
        <w:ind w:left="714" w:hanging="357"/>
        <w:contextualSpacing w:val="0"/>
        <w:jc w:val="both"/>
        <w:rPr>
          <w:rFonts w:ascii="Arial" w:hAnsi="Arial" w:cs="Arial"/>
          <w:color w:val="000000"/>
          <w:spacing w:val="-3"/>
        </w:rPr>
      </w:pPr>
      <w:r w:rsidRPr="00721713">
        <w:rPr>
          <w:rFonts w:ascii="Arial" w:hAnsi="Arial" w:cs="Arial"/>
          <w:color w:val="000000"/>
          <w:spacing w:val="-3"/>
        </w:rPr>
        <w:t>Importe de la propuesta (número, letra y moneda), I.</w:t>
      </w:r>
      <w:r w:rsidR="009B34D5">
        <w:rPr>
          <w:rFonts w:ascii="Arial" w:hAnsi="Arial" w:cs="Arial"/>
          <w:color w:val="000000"/>
          <w:spacing w:val="-3"/>
        </w:rPr>
        <w:t xml:space="preserve"> </w:t>
      </w:r>
      <w:r w:rsidRPr="00721713">
        <w:rPr>
          <w:rFonts w:ascii="Arial" w:hAnsi="Arial" w:cs="Arial"/>
          <w:color w:val="000000"/>
          <w:spacing w:val="-3"/>
        </w:rPr>
        <w:t>V.</w:t>
      </w:r>
      <w:r w:rsidR="009B34D5">
        <w:rPr>
          <w:rFonts w:ascii="Arial" w:hAnsi="Arial" w:cs="Arial"/>
          <w:color w:val="000000"/>
          <w:spacing w:val="-3"/>
        </w:rPr>
        <w:t xml:space="preserve"> </w:t>
      </w:r>
      <w:r w:rsidRPr="00721713">
        <w:rPr>
          <w:rFonts w:ascii="Arial" w:hAnsi="Arial" w:cs="Arial"/>
          <w:color w:val="000000"/>
          <w:spacing w:val="-3"/>
        </w:rPr>
        <w:t>A (número letra y moneda), Import</w:t>
      </w:r>
      <w:r w:rsidR="009B34D5">
        <w:rPr>
          <w:rFonts w:ascii="Arial" w:hAnsi="Arial" w:cs="Arial"/>
          <w:color w:val="000000"/>
          <w:spacing w:val="-3"/>
        </w:rPr>
        <w:t xml:space="preserve">e total de la propuesta (número, </w:t>
      </w:r>
      <w:r w:rsidRPr="00721713">
        <w:rPr>
          <w:rFonts w:ascii="Arial" w:hAnsi="Arial" w:cs="Arial"/>
          <w:color w:val="000000"/>
          <w:spacing w:val="-3"/>
        </w:rPr>
        <w:t>letra y moneda)</w:t>
      </w:r>
      <w:r w:rsidR="009B34D5">
        <w:rPr>
          <w:rFonts w:ascii="Arial" w:hAnsi="Arial" w:cs="Arial"/>
          <w:color w:val="000000"/>
          <w:spacing w:val="-3"/>
        </w:rPr>
        <w:t>.</w:t>
      </w:r>
    </w:p>
    <w:p w14:paraId="034B616F" w14:textId="08ED5642" w:rsidR="00E87FCF" w:rsidRPr="00721713" w:rsidRDefault="00E87FCF" w:rsidP="00E27BF4">
      <w:pPr>
        <w:pStyle w:val="Prrafodelista"/>
        <w:widowControl w:val="0"/>
        <w:numPr>
          <w:ilvl w:val="0"/>
          <w:numId w:val="19"/>
        </w:numPr>
        <w:autoSpaceDE w:val="0"/>
        <w:autoSpaceDN w:val="0"/>
        <w:adjustRightInd w:val="0"/>
        <w:spacing w:after="240" w:line="276" w:lineRule="auto"/>
        <w:ind w:left="714" w:right="66" w:hanging="357"/>
        <w:contextualSpacing w:val="0"/>
        <w:jc w:val="both"/>
        <w:rPr>
          <w:rFonts w:ascii="Arial" w:hAnsi="Arial" w:cs="Arial"/>
          <w:color w:val="000000"/>
          <w:spacing w:val="-3"/>
        </w:rPr>
      </w:pPr>
      <w:r w:rsidRPr="00721713">
        <w:rPr>
          <w:rFonts w:ascii="Arial" w:hAnsi="Arial" w:cs="Arial"/>
          <w:color w:val="000000"/>
          <w:spacing w:val="-3"/>
        </w:rPr>
        <w:t>T</w:t>
      </w:r>
      <w:r w:rsidR="009B34D5">
        <w:rPr>
          <w:rFonts w:ascii="Arial" w:hAnsi="Arial" w:cs="Arial"/>
          <w:color w:val="000000"/>
          <w:spacing w:val="-3"/>
        </w:rPr>
        <w:t>iempo de Entrega (s</w:t>
      </w:r>
      <w:r w:rsidRPr="00721713">
        <w:rPr>
          <w:rFonts w:ascii="Arial" w:hAnsi="Arial" w:cs="Arial"/>
          <w:color w:val="000000"/>
          <w:spacing w:val="-3"/>
        </w:rPr>
        <w:t>eñalado en días naturales, o bien, en fecha concreta especificando el día, mes y año).</w:t>
      </w:r>
    </w:p>
    <w:p w14:paraId="68F8EE45" w14:textId="0D139407" w:rsidR="00E87FCF" w:rsidRPr="00721713" w:rsidRDefault="00526E59" w:rsidP="00E27BF4">
      <w:pPr>
        <w:pStyle w:val="Prrafodelista"/>
        <w:widowControl w:val="0"/>
        <w:numPr>
          <w:ilvl w:val="0"/>
          <w:numId w:val="19"/>
        </w:numPr>
        <w:autoSpaceDE w:val="0"/>
        <w:autoSpaceDN w:val="0"/>
        <w:adjustRightInd w:val="0"/>
        <w:spacing w:after="240" w:line="276" w:lineRule="auto"/>
        <w:ind w:left="714" w:right="60" w:hanging="357"/>
        <w:contextualSpacing w:val="0"/>
        <w:jc w:val="both"/>
        <w:rPr>
          <w:rFonts w:ascii="Arial" w:hAnsi="Arial" w:cs="Arial"/>
          <w:color w:val="000000"/>
          <w:spacing w:val="-3"/>
        </w:rPr>
      </w:pPr>
      <w:r>
        <w:rPr>
          <w:rFonts w:ascii="Arial" w:hAnsi="Arial" w:cs="Arial"/>
          <w:color w:val="000000"/>
          <w:spacing w:val="-3"/>
        </w:rPr>
        <w:t>Vigencia de Cotización (s</w:t>
      </w:r>
      <w:r w:rsidR="00E87FCF" w:rsidRPr="00721713">
        <w:rPr>
          <w:rFonts w:ascii="Arial" w:hAnsi="Arial" w:cs="Arial"/>
          <w:color w:val="000000"/>
          <w:spacing w:val="-3"/>
        </w:rPr>
        <w:t>eñalando el tiempo de vigencia d</w:t>
      </w:r>
      <w:r>
        <w:rPr>
          <w:rFonts w:ascii="Arial" w:hAnsi="Arial" w:cs="Arial"/>
          <w:color w:val="000000"/>
          <w:spacing w:val="-3"/>
        </w:rPr>
        <w:t>e los precios, para lo cual la C</w:t>
      </w:r>
      <w:r w:rsidR="00E87FCF" w:rsidRPr="00721713">
        <w:rPr>
          <w:rFonts w:ascii="Arial" w:hAnsi="Arial" w:cs="Arial"/>
          <w:color w:val="000000"/>
          <w:spacing w:val="-3"/>
        </w:rPr>
        <w:t>onvocante requiere un periodo mínimo de 30 treinta días naturales contados a partir de la apertura de la propuesta económica).</w:t>
      </w:r>
    </w:p>
    <w:p w14:paraId="5AA21198" w14:textId="68C29A07" w:rsidR="00E43BC1" w:rsidRDefault="00E87FCF" w:rsidP="00E27BF4">
      <w:pPr>
        <w:pStyle w:val="Prrafodelista"/>
        <w:widowControl w:val="0"/>
        <w:numPr>
          <w:ilvl w:val="0"/>
          <w:numId w:val="19"/>
        </w:numPr>
        <w:autoSpaceDE w:val="0"/>
        <w:autoSpaceDN w:val="0"/>
        <w:adjustRightInd w:val="0"/>
        <w:spacing w:after="240" w:line="276" w:lineRule="auto"/>
        <w:ind w:left="714" w:right="55" w:hanging="357"/>
        <w:contextualSpacing w:val="0"/>
        <w:jc w:val="both"/>
        <w:rPr>
          <w:rFonts w:ascii="Arial" w:hAnsi="Arial" w:cs="Arial"/>
          <w:color w:val="000000"/>
          <w:spacing w:val="-3"/>
        </w:rPr>
      </w:pPr>
      <w:r w:rsidRPr="00F657DF">
        <w:rPr>
          <w:rFonts w:ascii="Arial" w:hAnsi="Arial" w:cs="Arial"/>
          <w:color w:val="000000"/>
          <w:spacing w:val="-3"/>
        </w:rPr>
        <w:t xml:space="preserve">Condiciones de pago: a) Estimaciones (por avance), b) mensual, c) contado o </w:t>
      </w:r>
      <w:r w:rsidRPr="00F657DF">
        <w:rPr>
          <w:rFonts w:ascii="Arial" w:hAnsi="Arial" w:cs="Arial"/>
          <w:color w:val="000000"/>
          <w:spacing w:val="-3"/>
        </w:rPr>
        <w:lastRenderedPageBreak/>
        <w:t>d) hasta 30 días. En caso de no especificarlo, se tomarán las condiciones de pago hasta 30 días.</w:t>
      </w:r>
    </w:p>
    <w:p w14:paraId="46B1C0D4" w14:textId="2CC9E0D7" w:rsidR="00E43BC1" w:rsidRPr="00E43BC1" w:rsidRDefault="00E43BC1" w:rsidP="00FF4048">
      <w:pPr>
        <w:pStyle w:val="Prrafodelista"/>
        <w:widowControl w:val="0"/>
        <w:numPr>
          <w:ilvl w:val="0"/>
          <w:numId w:val="18"/>
        </w:numPr>
        <w:autoSpaceDE w:val="0"/>
        <w:autoSpaceDN w:val="0"/>
        <w:adjustRightInd w:val="0"/>
        <w:spacing w:line="276" w:lineRule="auto"/>
        <w:ind w:left="426" w:right="58" w:hanging="426"/>
        <w:jc w:val="both"/>
        <w:rPr>
          <w:rFonts w:ascii="Arial" w:hAnsi="Arial" w:cs="Arial"/>
          <w:color w:val="000000"/>
          <w:spacing w:val="-3"/>
        </w:rPr>
      </w:pPr>
      <w:r w:rsidRPr="00F44750">
        <w:rPr>
          <w:rFonts w:ascii="Arial" w:hAnsi="Arial" w:cs="Arial"/>
          <w:color w:val="000000"/>
          <w:spacing w:val="-3"/>
        </w:rPr>
        <w:t>Garantías para los servicios: El mínimo requerido por la convocante es de 1 año en mano de obra y materiales, pero se deberán especificar de acuerdo al tipo de servicios en el</w:t>
      </w:r>
      <w:r w:rsidRPr="00F44750">
        <w:rPr>
          <w:rFonts w:ascii="Arial" w:hAnsi="Arial" w:cs="Arial"/>
          <w:b/>
          <w:color w:val="000000"/>
          <w:spacing w:val="-3"/>
        </w:rPr>
        <w:t xml:space="preserve"> ANEX</w:t>
      </w:r>
      <w:r>
        <w:rPr>
          <w:rFonts w:ascii="Arial" w:hAnsi="Arial" w:cs="Arial"/>
          <w:b/>
          <w:color w:val="000000"/>
          <w:spacing w:val="-3"/>
        </w:rPr>
        <w:t>O 1 “ESPECIFICACIONES TÉCNICAS”.</w:t>
      </w:r>
    </w:p>
    <w:p w14:paraId="57C36B20" w14:textId="77777777" w:rsidR="00E43BC1" w:rsidRPr="00E43BC1"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2CF32B39" w14:textId="52766E67" w:rsidR="00E43BC1" w:rsidRPr="00E43BC1" w:rsidRDefault="00E43BC1" w:rsidP="00FF4048">
      <w:pPr>
        <w:pStyle w:val="Prrafodelista"/>
        <w:widowControl w:val="0"/>
        <w:numPr>
          <w:ilvl w:val="0"/>
          <w:numId w:val="18"/>
        </w:numPr>
        <w:autoSpaceDE w:val="0"/>
        <w:autoSpaceDN w:val="0"/>
        <w:adjustRightInd w:val="0"/>
        <w:spacing w:before="32" w:line="241" w:lineRule="auto"/>
        <w:ind w:left="360" w:right="55"/>
        <w:jc w:val="both"/>
        <w:rPr>
          <w:rFonts w:ascii="Arial" w:hAnsi="Arial" w:cs="Arial"/>
          <w:color w:val="000000"/>
          <w:spacing w:val="-3"/>
        </w:rPr>
      </w:pPr>
      <w:r>
        <w:rPr>
          <w:rFonts w:ascii="Arial" w:hAnsi="Arial" w:cs="Arial"/>
          <w:color w:val="000000"/>
          <w:spacing w:val="-3"/>
        </w:rPr>
        <w:t xml:space="preserve">Es </w:t>
      </w:r>
      <w:r w:rsidRPr="00B84813">
        <w:rPr>
          <w:rFonts w:ascii="Arial" w:hAnsi="Arial" w:cs="Arial"/>
          <w:color w:val="000000"/>
          <w:spacing w:val="-3"/>
        </w:rPr>
        <w:t xml:space="preserve">indispensable presentar las propuestas de acuerdo al </w:t>
      </w:r>
      <w:r w:rsidRPr="00B84813">
        <w:rPr>
          <w:rFonts w:ascii="Arial" w:hAnsi="Arial" w:cs="Arial"/>
          <w:b/>
          <w:color w:val="000000"/>
          <w:spacing w:val="-3"/>
        </w:rPr>
        <w:t>ANEXO 1</w:t>
      </w:r>
      <w:r w:rsidRPr="00721713">
        <w:rPr>
          <w:rFonts w:ascii="Arial" w:hAnsi="Arial" w:cs="Arial"/>
          <w:color w:val="000000"/>
          <w:spacing w:val="-3"/>
        </w:rPr>
        <w:t xml:space="preserve"> </w:t>
      </w:r>
      <w:r>
        <w:rPr>
          <w:rFonts w:ascii="Arial" w:hAnsi="Arial" w:cs="Arial"/>
          <w:b/>
          <w:color w:val="000000"/>
          <w:spacing w:val="-3"/>
        </w:rPr>
        <w:t>“</w:t>
      </w:r>
      <w:r w:rsidRPr="00721713">
        <w:rPr>
          <w:rFonts w:ascii="Arial" w:hAnsi="Arial" w:cs="Arial"/>
          <w:b/>
          <w:color w:val="000000"/>
          <w:spacing w:val="-3"/>
        </w:rPr>
        <w:t>ESPECIFICACIONES TÉCNICAS</w:t>
      </w:r>
      <w:r>
        <w:rPr>
          <w:rFonts w:ascii="Arial" w:hAnsi="Arial" w:cs="Arial"/>
          <w:b/>
          <w:color w:val="000000"/>
          <w:spacing w:val="-3"/>
        </w:rPr>
        <w:t>”</w:t>
      </w:r>
      <w:r w:rsidRPr="00721713">
        <w:rPr>
          <w:rFonts w:ascii="Arial" w:hAnsi="Arial" w:cs="Arial"/>
          <w:color w:val="000000"/>
          <w:spacing w:val="-3"/>
        </w:rPr>
        <w:t xml:space="preserve">, mismo que podrá ser descargado desde la publicación en la página de internet de la Auditoría Superior </w:t>
      </w:r>
      <w:r>
        <w:rPr>
          <w:rFonts w:ascii="Arial" w:hAnsi="Arial" w:cs="Arial"/>
          <w:color w:val="000000"/>
          <w:spacing w:val="-3"/>
        </w:rPr>
        <w:t>d</w:t>
      </w:r>
      <w:r w:rsidRPr="00721713">
        <w:rPr>
          <w:rFonts w:ascii="Arial" w:hAnsi="Arial" w:cs="Arial"/>
          <w:color w:val="000000"/>
          <w:spacing w:val="-3"/>
        </w:rPr>
        <w:t>el Estado de Jalisco.</w:t>
      </w:r>
    </w:p>
    <w:p w14:paraId="25B8DE5A" w14:textId="77777777" w:rsidR="00E43BC1" w:rsidRPr="00E43BC1"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60F68FB9" w14:textId="064B4591" w:rsidR="00B43F01" w:rsidRPr="00B84813"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37FC74E5" w14:textId="77777777" w:rsidR="00B43F01" w:rsidRPr="00B84813"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2F63DA49" w14:textId="77777777" w:rsidR="00526E59" w:rsidRPr="00526E59"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color w:val="000000"/>
          <w:spacing w:val="-3"/>
        </w:rPr>
        <w:t xml:space="preserve"> El </w:t>
      </w:r>
      <w:r w:rsidRPr="00B84813">
        <w:rPr>
          <w:rFonts w:ascii="Arial" w:hAnsi="Arial" w:cs="Arial"/>
          <w:b/>
          <w:color w:val="000000"/>
          <w:spacing w:val="-3"/>
        </w:rPr>
        <w:t xml:space="preserve">ANEXO 5 </w:t>
      </w:r>
      <w:r w:rsidR="00B43F01" w:rsidRPr="00B84813">
        <w:rPr>
          <w:rFonts w:ascii="Arial" w:hAnsi="Arial" w:cs="Arial"/>
          <w:b/>
          <w:color w:val="000000"/>
          <w:spacing w:val="-3"/>
        </w:rPr>
        <w:t>“</w:t>
      </w:r>
      <w:r w:rsidRPr="00B84813">
        <w:rPr>
          <w:rFonts w:ascii="Arial" w:hAnsi="Arial" w:cs="Arial"/>
          <w:b/>
          <w:color w:val="000000"/>
          <w:spacing w:val="-3"/>
        </w:rPr>
        <w:t>PROPUESTA ECONOMICA</w:t>
      </w:r>
      <w:r w:rsidR="00B43F01" w:rsidRPr="00B84813">
        <w:rPr>
          <w:rFonts w:ascii="Arial" w:hAnsi="Arial" w:cs="Arial"/>
          <w:b/>
          <w:color w:val="000000"/>
          <w:spacing w:val="-3"/>
        </w:rPr>
        <w:t>”</w:t>
      </w:r>
      <w:r w:rsidRPr="00B84813">
        <w:rPr>
          <w:rFonts w:ascii="Arial" w:hAnsi="Arial" w:cs="Arial"/>
          <w:color w:val="000000"/>
          <w:spacing w:val="-3"/>
        </w:rPr>
        <w:t xml:space="preserve"> deberá indicar los pre</w:t>
      </w:r>
      <w:r w:rsidR="00526E59">
        <w:rPr>
          <w:rFonts w:ascii="Arial" w:hAnsi="Arial" w:cs="Arial"/>
          <w:color w:val="000000"/>
          <w:spacing w:val="-3"/>
        </w:rPr>
        <w:t>cios en moneda nacional con el Impuesto al Valor A</w:t>
      </w:r>
      <w:r w:rsidRPr="00B84813">
        <w:rPr>
          <w:rFonts w:ascii="Arial" w:hAnsi="Arial" w:cs="Arial"/>
          <w:color w:val="000000"/>
          <w:spacing w:val="-3"/>
        </w:rPr>
        <w:t>gregado, desglosando demás impues</w:t>
      </w:r>
      <w:r w:rsidR="00B43F01" w:rsidRPr="00B84813">
        <w:rPr>
          <w:rFonts w:ascii="Arial" w:hAnsi="Arial" w:cs="Arial"/>
          <w:color w:val="000000"/>
          <w:spacing w:val="-3"/>
        </w:rPr>
        <w:t>tos que en su caso correspondan. N</w:t>
      </w:r>
      <w:r w:rsidRPr="00B84813">
        <w:rPr>
          <w:rFonts w:ascii="Arial" w:hAnsi="Arial" w:cs="Arial"/>
          <w:color w:val="000000"/>
          <w:spacing w:val="-3"/>
        </w:rPr>
        <w:t>o se aceptará ningún cambio en los precios, salvo cuando haya trabajos extraordinarios que llegaran a surgir de</w:t>
      </w:r>
      <w:r w:rsidR="00B43F01" w:rsidRPr="00B84813">
        <w:rPr>
          <w:rFonts w:ascii="Arial" w:hAnsi="Arial" w:cs="Arial"/>
          <w:color w:val="000000"/>
          <w:spacing w:val="-3"/>
        </w:rPr>
        <w:t>rivados del servicio solicitado,</w:t>
      </w:r>
      <w:r w:rsidRPr="00B84813">
        <w:rPr>
          <w:rFonts w:ascii="Arial" w:hAnsi="Arial" w:cs="Arial"/>
          <w:color w:val="000000"/>
          <w:spacing w:val="-3"/>
        </w:rPr>
        <w:t xml:space="preserve"> </w:t>
      </w:r>
      <w:r w:rsidR="00B43F01" w:rsidRPr="00B84813">
        <w:rPr>
          <w:rFonts w:ascii="Arial" w:hAnsi="Arial" w:cs="Arial"/>
          <w:color w:val="000000"/>
          <w:spacing w:val="-3"/>
        </w:rPr>
        <w:t>debiendo</w:t>
      </w:r>
      <w:r w:rsidRPr="00B84813">
        <w:rPr>
          <w:rFonts w:ascii="Arial" w:hAnsi="Arial" w:cs="Arial"/>
          <w:color w:val="000000"/>
          <w:spacing w:val="-3"/>
        </w:rPr>
        <w:t xml:space="preserve"> especificar </w:t>
      </w:r>
      <w:r w:rsidR="00B43F01" w:rsidRPr="00B84813">
        <w:rPr>
          <w:rFonts w:ascii="Arial" w:hAnsi="Arial" w:cs="Arial"/>
          <w:color w:val="000000"/>
          <w:spacing w:val="-3"/>
        </w:rPr>
        <w:t>tipo de servicio y/o bienes</w:t>
      </w:r>
      <w:r w:rsidRPr="00B84813">
        <w:rPr>
          <w:rFonts w:ascii="Arial" w:hAnsi="Arial" w:cs="Arial"/>
          <w:color w:val="000000"/>
          <w:spacing w:val="-3"/>
        </w:rPr>
        <w:t xml:space="preserve">.  </w:t>
      </w:r>
    </w:p>
    <w:p w14:paraId="03A49E12" w14:textId="77777777" w:rsidR="00526E59" w:rsidRPr="00526E59" w:rsidRDefault="00526E59" w:rsidP="00526E59">
      <w:pPr>
        <w:pStyle w:val="Prrafodelista"/>
        <w:rPr>
          <w:rFonts w:ascii="Arial" w:hAnsi="Arial" w:cs="Arial"/>
          <w:b/>
          <w:bCs/>
          <w:color w:val="000000"/>
        </w:rPr>
      </w:pPr>
    </w:p>
    <w:p w14:paraId="051A29E7" w14:textId="2244404F" w:rsidR="00B43F01" w:rsidRPr="00B84813"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b/>
          <w:bCs/>
          <w:color w:val="000000"/>
        </w:rPr>
        <w:t>La</w:t>
      </w:r>
      <w:r w:rsidRPr="00B84813">
        <w:rPr>
          <w:rFonts w:ascii="Arial" w:hAnsi="Arial" w:cs="Arial"/>
          <w:b/>
          <w:bCs/>
          <w:color w:val="000000"/>
          <w:spacing w:val="1"/>
        </w:rPr>
        <w:t xml:space="preserve"> </w:t>
      </w:r>
      <w:r w:rsidRPr="00B84813">
        <w:rPr>
          <w:rFonts w:ascii="Arial" w:hAnsi="Arial" w:cs="Arial"/>
          <w:b/>
          <w:bCs/>
          <w:color w:val="000000"/>
        </w:rPr>
        <w:t>no</w:t>
      </w:r>
      <w:r w:rsidRPr="00B84813">
        <w:rPr>
          <w:rFonts w:ascii="Arial" w:hAnsi="Arial" w:cs="Arial"/>
          <w:b/>
          <w:bCs/>
          <w:color w:val="000000"/>
          <w:spacing w:val="3"/>
        </w:rPr>
        <w:t xml:space="preserve"> </w:t>
      </w:r>
      <w:r w:rsidRPr="00B84813">
        <w:rPr>
          <w:rFonts w:ascii="Arial" w:hAnsi="Arial" w:cs="Arial"/>
          <w:b/>
          <w:bCs/>
          <w:color w:val="000000"/>
        </w:rPr>
        <w:t>o</w:t>
      </w:r>
      <w:r w:rsidRPr="00B84813">
        <w:rPr>
          <w:rFonts w:ascii="Arial" w:hAnsi="Arial" w:cs="Arial"/>
          <w:b/>
          <w:bCs/>
          <w:color w:val="000000"/>
          <w:spacing w:val="-1"/>
        </w:rPr>
        <w:t>b</w:t>
      </w:r>
      <w:r w:rsidRPr="00B84813">
        <w:rPr>
          <w:rFonts w:ascii="Arial" w:hAnsi="Arial" w:cs="Arial"/>
          <w:b/>
          <w:bCs/>
          <w:color w:val="000000"/>
        </w:rPr>
        <w:t>s</w:t>
      </w:r>
      <w:r w:rsidRPr="00B84813">
        <w:rPr>
          <w:rFonts w:ascii="Arial" w:hAnsi="Arial" w:cs="Arial"/>
          <w:b/>
          <w:bCs/>
          <w:color w:val="000000"/>
          <w:spacing w:val="-3"/>
        </w:rPr>
        <w:t>e</w:t>
      </w:r>
      <w:r w:rsidRPr="00B84813">
        <w:rPr>
          <w:rFonts w:ascii="Arial" w:hAnsi="Arial" w:cs="Arial"/>
          <w:b/>
          <w:bCs/>
          <w:color w:val="000000"/>
        </w:rPr>
        <w:t>r</w:t>
      </w:r>
      <w:r w:rsidRPr="00B84813">
        <w:rPr>
          <w:rFonts w:ascii="Arial" w:hAnsi="Arial" w:cs="Arial"/>
          <w:b/>
          <w:bCs/>
          <w:color w:val="000000"/>
          <w:spacing w:val="-2"/>
        </w:rPr>
        <w:t>v</w:t>
      </w:r>
      <w:r w:rsidRPr="00B84813">
        <w:rPr>
          <w:rFonts w:ascii="Arial" w:hAnsi="Arial" w:cs="Arial"/>
          <w:b/>
          <w:bCs/>
          <w:color w:val="000000"/>
        </w:rPr>
        <w:t>a</w:t>
      </w:r>
      <w:r w:rsidRPr="00B84813">
        <w:rPr>
          <w:rFonts w:ascii="Arial" w:hAnsi="Arial" w:cs="Arial"/>
          <w:b/>
          <w:bCs/>
          <w:color w:val="000000"/>
          <w:spacing w:val="-1"/>
        </w:rPr>
        <w:t>n</w:t>
      </w:r>
      <w:r w:rsidRPr="00B84813">
        <w:rPr>
          <w:rFonts w:ascii="Arial" w:hAnsi="Arial" w:cs="Arial"/>
          <w:b/>
          <w:bCs/>
          <w:color w:val="000000"/>
        </w:rPr>
        <w:t>cia</w:t>
      </w:r>
      <w:r w:rsidRPr="00B84813">
        <w:rPr>
          <w:rFonts w:ascii="Arial" w:hAnsi="Arial" w:cs="Arial"/>
          <w:b/>
          <w:bCs/>
          <w:color w:val="000000"/>
          <w:spacing w:val="5"/>
        </w:rPr>
        <w:t xml:space="preserve"> </w:t>
      </w:r>
      <w:r w:rsidRPr="00B84813">
        <w:rPr>
          <w:rFonts w:ascii="Arial" w:hAnsi="Arial" w:cs="Arial"/>
          <w:b/>
          <w:bCs/>
          <w:color w:val="000000"/>
        </w:rPr>
        <w:t>de e</w:t>
      </w:r>
      <w:r w:rsidRPr="00B84813">
        <w:rPr>
          <w:rFonts w:ascii="Arial" w:hAnsi="Arial" w:cs="Arial"/>
          <w:b/>
          <w:bCs/>
          <w:color w:val="000000"/>
          <w:spacing w:val="-1"/>
        </w:rPr>
        <w:t>s</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spacing w:val="1"/>
        </w:rPr>
        <w:t>i</w:t>
      </w:r>
      <w:r w:rsidRPr="00B84813">
        <w:rPr>
          <w:rFonts w:ascii="Arial" w:hAnsi="Arial" w:cs="Arial"/>
          <w:b/>
          <w:bCs/>
          <w:color w:val="000000"/>
        </w:rPr>
        <w:t>n</w:t>
      </w:r>
      <w:r w:rsidRPr="00B84813">
        <w:rPr>
          <w:rFonts w:ascii="Arial" w:hAnsi="Arial" w:cs="Arial"/>
          <w:b/>
          <w:bCs/>
          <w:color w:val="000000"/>
          <w:spacing w:val="-1"/>
        </w:rPr>
        <w:t>c</w:t>
      </w:r>
      <w:r w:rsidRPr="00B84813">
        <w:rPr>
          <w:rFonts w:ascii="Arial" w:hAnsi="Arial" w:cs="Arial"/>
          <w:b/>
          <w:bCs/>
          <w:color w:val="000000"/>
          <w:spacing w:val="1"/>
        </w:rPr>
        <w:t>i</w:t>
      </w:r>
      <w:r w:rsidRPr="00B84813">
        <w:rPr>
          <w:rFonts w:ascii="Arial" w:hAnsi="Arial" w:cs="Arial"/>
          <w:b/>
          <w:bCs/>
          <w:color w:val="000000"/>
        </w:rPr>
        <w:t>so</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o</w:t>
      </w:r>
      <w:r w:rsidRPr="00B84813">
        <w:rPr>
          <w:rFonts w:ascii="Arial" w:hAnsi="Arial" w:cs="Arial"/>
          <w:b/>
          <w:bCs/>
          <w:color w:val="000000"/>
        </w:rPr>
        <w:t>drá</w:t>
      </w:r>
      <w:r w:rsidRPr="00B84813">
        <w:rPr>
          <w:rFonts w:ascii="Arial" w:hAnsi="Arial" w:cs="Arial"/>
          <w:b/>
          <w:bCs/>
          <w:color w:val="000000"/>
          <w:spacing w:val="-2"/>
        </w:rPr>
        <w:t xml:space="preserve"> </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r</w:t>
      </w:r>
      <w:r w:rsidRPr="00B84813">
        <w:rPr>
          <w:rFonts w:ascii="Arial" w:hAnsi="Arial" w:cs="Arial"/>
          <w:b/>
          <w:bCs/>
          <w:color w:val="000000"/>
          <w:spacing w:val="-1"/>
        </w:rPr>
        <w:t xml:space="preserve"> </w:t>
      </w:r>
      <w:r w:rsidRPr="00B84813">
        <w:rPr>
          <w:rFonts w:ascii="Arial" w:hAnsi="Arial" w:cs="Arial"/>
          <w:b/>
          <w:bCs/>
          <w:color w:val="000000"/>
        </w:rPr>
        <w:t>mo</w:t>
      </w:r>
      <w:r w:rsidRPr="00B84813">
        <w:rPr>
          <w:rFonts w:ascii="Arial" w:hAnsi="Arial" w:cs="Arial"/>
          <w:b/>
          <w:bCs/>
          <w:color w:val="000000"/>
          <w:spacing w:val="1"/>
        </w:rPr>
        <w:t>ti</w:t>
      </w:r>
      <w:r w:rsidRPr="00B84813">
        <w:rPr>
          <w:rFonts w:ascii="Arial" w:hAnsi="Arial" w:cs="Arial"/>
          <w:b/>
          <w:bCs/>
          <w:color w:val="000000"/>
          <w:spacing w:val="-3"/>
        </w:rPr>
        <w:t>v</w:t>
      </w:r>
      <w:r w:rsidRPr="00B84813">
        <w:rPr>
          <w:rFonts w:ascii="Arial" w:hAnsi="Arial" w:cs="Arial"/>
          <w:b/>
          <w:bCs/>
          <w:color w:val="000000"/>
        </w:rPr>
        <w:t>o s</w:t>
      </w:r>
      <w:r w:rsidRPr="00B84813">
        <w:rPr>
          <w:rFonts w:ascii="Arial" w:hAnsi="Arial" w:cs="Arial"/>
          <w:b/>
          <w:bCs/>
          <w:color w:val="000000"/>
          <w:spacing w:val="-3"/>
        </w:rPr>
        <w:t>u</w:t>
      </w:r>
      <w:r w:rsidRPr="00B84813">
        <w:rPr>
          <w:rFonts w:ascii="Arial" w:hAnsi="Arial" w:cs="Arial"/>
          <w:b/>
          <w:bCs/>
          <w:color w:val="000000"/>
          <w:spacing w:val="1"/>
        </w:rPr>
        <w:t>fi</w:t>
      </w:r>
      <w:r w:rsidRPr="00B84813">
        <w:rPr>
          <w:rFonts w:ascii="Arial" w:hAnsi="Arial" w:cs="Arial"/>
          <w:b/>
          <w:bCs/>
          <w:color w:val="000000"/>
          <w:spacing w:val="-3"/>
        </w:rPr>
        <w:t>c</w:t>
      </w:r>
      <w:r w:rsidRPr="00B84813">
        <w:rPr>
          <w:rFonts w:ascii="Arial" w:hAnsi="Arial" w:cs="Arial"/>
          <w:b/>
          <w:bCs/>
          <w:color w:val="000000"/>
          <w:spacing w:val="1"/>
        </w:rPr>
        <w:t>i</w:t>
      </w:r>
      <w:r w:rsidRPr="00B84813">
        <w:rPr>
          <w:rFonts w:ascii="Arial" w:hAnsi="Arial" w:cs="Arial"/>
          <w:b/>
          <w:bCs/>
          <w:color w:val="000000"/>
        </w:rPr>
        <w:t>e</w:t>
      </w:r>
      <w:r w:rsidRPr="00B84813">
        <w:rPr>
          <w:rFonts w:ascii="Arial" w:hAnsi="Arial" w:cs="Arial"/>
          <w:b/>
          <w:bCs/>
          <w:color w:val="000000"/>
          <w:spacing w:val="-1"/>
        </w:rPr>
        <w:t>n</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a</w:t>
      </w:r>
      <w:r w:rsidRPr="00B84813">
        <w:rPr>
          <w:rFonts w:ascii="Arial" w:hAnsi="Arial" w:cs="Arial"/>
          <w:b/>
          <w:bCs/>
          <w:color w:val="000000"/>
        </w:rPr>
        <w:t>ra</w:t>
      </w:r>
      <w:r w:rsidRPr="00B84813">
        <w:rPr>
          <w:rFonts w:ascii="Arial" w:hAnsi="Arial" w:cs="Arial"/>
          <w:b/>
          <w:bCs/>
          <w:color w:val="000000"/>
          <w:spacing w:val="-3"/>
        </w:rPr>
        <w:t xml:space="preserve"> </w:t>
      </w:r>
      <w:r w:rsidRPr="00B84813">
        <w:rPr>
          <w:rFonts w:ascii="Arial" w:hAnsi="Arial" w:cs="Arial"/>
          <w:b/>
          <w:bCs/>
          <w:color w:val="000000"/>
        </w:rPr>
        <w:t>d</w:t>
      </w:r>
      <w:r w:rsidRPr="00B84813">
        <w:rPr>
          <w:rFonts w:ascii="Arial" w:hAnsi="Arial" w:cs="Arial"/>
          <w:b/>
          <w:bCs/>
          <w:color w:val="000000"/>
          <w:spacing w:val="-1"/>
        </w:rPr>
        <w:t>e</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c</w:t>
      </w:r>
      <w:r w:rsidRPr="00B84813">
        <w:rPr>
          <w:rFonts w:ascii="Arial" w:hAnsi="Arial" w:cs="Arial"/>
          <w:b/>
          <w:bCs/>
          <w:color w:val="000000"/>
          <w:spacing w:val="-1"/>
        </w:rPr>
        <w:t>h</w:t>
      </w:r>
      <w:r w:rsidRPr="00B84813">
        <w:rPr>
          <w:rFonts w:ascii="Arial" w:hAnsi="Arial" w:cs="Arial"/>
          <w:b/>
          <w:bCs/>
          <w:color w:val="000000"/>
        </w:rPr>
        <w:t>ar</w:t>
      </w:r>
      <w:r w:rsidRPr="00B84813">
        <w:rPr>
          <w:rFonts w:ascii="Arial" w:hAnsi="Arial" w:cs="Arial"/>
          <w:b/>
          <w:bCs/>
          <w:color w:val="000000"/>
          <w:spacing w:val="1"/>
        </w:rPr>
        <w:t xml:space="preserve"> l</w:t>
      </w:r>
      <w:r w:rsidRPr="00B84813">
        <w:rPr>
          <w:rFonts w:ascii="Arial" w:hAnsi="Arial" w:cs="Arial"/>
          <w:b/>
          <w:bCs/>
          <w:color w:val="000000"/>
        </w:rPr>
        <w:t>a</w:t>
      </w:r>
      <w:r w:rsidRPr="00B84813">
        <w:rPr>
          <w:rFonts w:ascii="Arial" w:hAnsi="Arial" w:cs="Arial"/>
          <w:b/>
          <w:bCs/>
          <w:color w:val="000000"/>
          <w:spacing w:val="-2"/>
        </w:rPr>
        <w:t xml:space="preserve"> </w:t>
      </w:r>
      <w:r w:rsidRPr="00B84813">
        <w:rPr>
          <w:rFonts w:ascii="Arial" w:hAnsi="Arial" w:cs="Arial"/>
          <w:b/>
          <w:bCs/>
          <w:color w:val="000000"/>
        </w:rPr>
        <w:t>pro</w:t>
      </w:r>
      <w:r w:rsidRPr="00B84813">
        <w:rPr>
          <w:rFonts w:ascii="Arial" w:hAnsi="Arial" w:cs="Arial"/>
          <w:b/>
          <w:bCs/>
          <w:color w:val="000000"/>
          <w:spacing w:val="-1"/>
        </w:rPr>
        <w:t>p</w:t>
      </w:r>
      <w:r w:rsidRPr="00B84813">
        <w:rPr>
          <w:rFonts w:ascii="Arial" w:hAnsi="Arial" w:cs="Arial"/>
          <w:b/>
          <w:bCs/>
          <w:color w:val="000000"/>
        </w:rPr>
        <w:t>u</w:t>
      </w:r>
      <w:r w:rsidRPr="00B84813">
        <w:rPr>
          <w:rFonts w:ascii="Arial" w:hAnsi="Arial" w:cs="Arial"/>
          <w:b/>
          <w:bCs/>
          <w:color w:val="000000"/>
          <w:spacing w:val="-1"/>
        </w:rPr>
        <w:t>e</w:t>
      </w:r>
      <w:r w:rsidRPr="00B84813">
        <w:rPr>
          <w:rFonts w:ascii="Arial" w:hAnsi="Arial" w:cs="Arial"/>
          <w:b/>
          <w:bCs/>
          <w:color w:val="000000"/>
          <w:spacing w:val="-3"/>
        </w:rPr>
        <w:t>s</w:t>
      </w:r>
      <w:r w:rsidRPr="00B84813">
        <w:rPr>
          <w:rFonts w:ascii="Arial" w:hAnsi="Arial" w:cs="Arial"/>
          <w:b/>
          <w:bCs/>
          <w:color w:val="000000"/>
          <w:spacing w:val="1"/>
        </w:rPr>
        <w:t>t</w:t>
      </w:r>
      <w:r w:rsidRPr="00B84813">
        <w:rPr>
          <w:rFonts w:ascii="Arial" w:hAnsi="Arial" w:cs="Arial"/>
          <w:b/>
          <w:bCs/>
          <w:color w:val="000000"/>
        </w:rPr>
        <w:t>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highlight w:val="yellow"/>
        </w:rPr>
      </w:pPr>
    </w:p>
    <w:p w14:paraId="394ED1FB" w14:textId="75443EC1" w:rsidR="00B43F01" w:rsidRPr="00B84813"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B84813">
        <w:rPr>
          <w:rFonts w:ascii="Arial" w:hAnsi="Arial" w:cs="Arial"/>
          <w:color w:val="000000"/>
        </w:rPr>
        <w:t xml:space="preserve">Aunado a lo anterior se deberá presentar la información, documentos y archivos integrantes de </w:t>
      </w:r>
      <w:r w:rsidR="00B84813">
        <w:rPr>
          <w:rFonts w:ascii="Arial" w:hAnsi="Arial" w:cs="Arial"/>
          <w:color w:val="000000"/>
        </w:rPr>
        <w:t>todos los sobres</w:t>
      </w:r>
      <w:r w:rsidR="00B43F01" w:rsidRPr="00B84813">
        <w:rPr>
          <w:rFonts w:ascii="Arial" w:hAnsi="Arial" w:cs="Arial"/>
          <w:color w:val="000000"/>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6236FB4C" w14:textId="36D6E2E1" w:rsidR="00445162"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y corresponda al formato de Excel.</w:t>
      </w:r>
    </w:p>
    <w:p w14:paraId="6C8B79C0"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7417C3E1" w14:textId="2CF1C924" w:rsidR="00E87FCF" w:rsidRPr="00B84813"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E</w:t>
      </w:r>
      <w:r w:rsidR="00445162">
        <w:rPr>
          <w:rFonts w:ascii="Arial" w:hAnsi="Arial" w:cs="Arial"/>
          <w:color w:val="000000"/>
          <w:spacing w:val="-3"/>
        </w:rPr>
        <w:t xml:space="preserv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4EC27683" w14:textId="0C88FA48" w:rsidR="00E87FCF" w:rsidRPr="00B84813"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Deberá estrictamente presentar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 xml:space="preserve">en tarjetas de análisis de precios unitarios impresos en hojas membretadas (un análisis por cada concepto y máximo un análisis en cada hoja, podrá haber análisis de más de una hoja, pero no dos análisis en una sola hoja) </w:t>
      </w:r>
      <w:r w:rsidRPr="00B84813">
        <w:rPr>
          <w:rFonts w:ascii="Arial" w:hAnsi="Arial" w:cs="Arial"/>
          <w:color w:val="000000"/>
          <w:spacing w:val="-3"/>
        </w:rPr>
        <w:lastRenderedPageBreak/>
        <w:t xml:space="preserve">correspondientes a todos y cada uno de los conceptos del Catálogo de Conceptos publicado para cotizar. Estos deberán componerse de la suma de los costos directos (materiales, mano de obra, maquinaria), el % de indirectos más él % de utilidad del contratista, de acuerdo al formato descrito 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excepto los casos que, por su naturaleza, por patente propia o que por emergencia sean requeridos por adjudicación directa.</w:t>
      </w:r>
    </w:p>
    <w:p w14:paraId="15496F76" w14:textId="77777777" w:rsidR="00E87FCF" w:rsidRPr="00B84813" w:rsidRDefault="00E87FCF" w:rsidP="0044255B">
      <w:pPr>
        <w:widowControl w:val="0"/>
        <w:autoSpaceDE w:val="0"/>
        <w:autoSpaceDN w:val="0"/>
        <w:adjustRightInd w:val="0"/>
        <w:spacing w:before="32" w:after="0" w:line="241" w:lineRule="auto"/>
        <w:ind w:right="61"/>
        <w:jc w:val="both"/>
        <w:rPr>
          <w:rFonts w:ascii="Arial" w:hAnsi="Arial" w:cs="Arial"/>
          <w:color w:val="000000"/>
          <w:spacing w:val="-3"/>
          <w:sz w:val="24"/>
          <w:szCs w:val="24"/>
        </w:rPr>
      </w:pPr>
    </w:p>
    <w:p w14:paraId="664891A5" w14:textId="21DD54FE" w:rsidR="00445162" w:rsidRPr="00445162"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En el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es o</w:t>
      </w:r>
      <w:r w:rsidRPr="00721713">
        <w:rPr>
          <w:rFonts w:ascii="Arial" w:hAnsi="Arial" w:cs="Arial"/>
          <w:color w:val="000000"/>
          <w:spacing w:val="-3"/>
        </w:rPr>
        <w:t>bligatorio agregar el importe con letra del precio unitario.</w:t>
      </w:r>
    </w:p>
    <w:p w14:paraId="2B726A3E"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3A2AE79D" w14:textId="5BA02B72" w:rsidR="00445162" w:rsidRPr="00B84813"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50A0D166" w14:textId="3AE57AE4" w:rsidR="00E87FCF" w:rsidRPr="001214A0" w:rsidRDefault="00E87FCF" w:rsidP="00FF4048">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Pr="00B84813">
        <w:rPr>
          <w:rFonts w:ascii="Arial" w:hAnsi="Arial" w:cs="Arial"/>
          <w:color w:val="000000"/>
          <w:spacing w:val="-3"/>
        </w:rPr>
        <w:t xml:space="preserve">, en caso de que los equipos y/o materiales entregados y los expresados escritos en los documentos del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xml:space="preserve"> no coincidan, se tomará para   entrega oficial, el expresado en </w:t>
      </w:r>
      <w:r w:rsidR="00445162" w:rsidRPr="00B84813">
        <w:rPr>
          <w:rFonts w:ascii="Arial" w:hAnsi="Arial" w:cs="Arial"/>
          <w:color w:val="000000"/>
          <w:spacing w:val="-3"/>
        </w:rPr>
        <w:t xml:space="preserve">el </w:t>
      </w:r>
      <w:r w:rsidR="00445162" w:rsidRPr="00B84813">
        <w:rPr>
          <w:rFonts w:ascii="Arial" w:hAnsi="Arial" w:cs="Arial"/>
          <w:b/>
          <w:color w:val="000000"/>
          <w:spacing w:val="-3"/>
        </w:rPr>
        <w:t>ANEXO 1 “ESPECIFICACIONES TÉCNICAS”</w:t>
      </w:r>
      <w:r w:rsidRPr="00B84813">
        <w:rPr>
          <w:rFonts w:ascii="Arial" w:hAnsi="Arial" w:cs="Arial"/>
          <w:color w:val="000000"/>
          <w:spacing w:val="-3"/>
        </w:rPr>
        <w:t>.</w:t>
      </w:r>
    </w:p>
    <w:p w14:paraId="188EBB2B" w14:textId="5B78F9D0" w:rsidR="00E87FCF" w:rsidRPr="00313A8C" w:rsidRDefault="00E87FCF" w:rsidP="001214A0">
      <w:pPr>
        <w:pStyle w:val="Ttulo2"/>
      </w:pPr>
      <w:bookmarkStart w:id="12" w:name="_Toc135041689"/>
      <w:r w:rsidRPr="00313A8C">
        <w:t xml:space="preserve">8.3 De la opinión </w:t>
      </w:r>
      <w:r w:rsidRPr="001214A0">
        <w:t>positiva</w:t>
      </w:r>
      <w:r w:rsidRPr="00313A8C">
        <w:t xml:space="preserve"> de l</w:t>
      </w:r>
      <w:r w:rsidR="00445162" w:rsidRPr="00313A8C">
        <w:t>as obligaciones fiscales (SAT).</w:t>
      </w:r>
      <w:bookmarkEnd w:id="12"/>
    </w:p>
    <w:p w14:paraId="77E49AC2" w14:textId="3E18BD05"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por Internet en la página del SAT, en la op</w:t>
      </w:r>
      <w:r w:rsidR="00445162" w:rsidRPr="00B84813">
        <w:rPr>
          <w:rFonts w:ascii="Arial" w:hAnsi="Arial" w:cs="Arial"/>
          <w:color w:val="000000"/>
          <w:spacing w:val="-3"/>
          <w:sz w:val="24"/>
          <w:szCs w:val="24"/>
        </w:rPr>
        <w:t>ción “Mi portal”, con la CIECF.</w:t>
      </w:r>
    </w:p>
    <w:p w14:paraId="02D22100" w14:textId="55D85FCA"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B84813">
        <w:rPr>
          <w:rFonts w:ascii="Arial" w:hAnsi="Arial" w:cs="Arial"/>
          <w:color w:val="000000"/>
          <w:spacing w:val="-3"/>
          <w:sz w:val="24"/>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jc w:val="both"/>
        <w:rPr>
          <w:rFonts w:ascii="Arial" w:hAnsi="Arial" w:cs="Arial"/>
          <w:b/>
          <w:color w:val="000000"/>
          <w:spacing w:val="-3"/>
          <w:sz w:val="24"/>
          <w:szCs w:val="24"/>
        </w:rPr>
      </w:pPr>
      <w:r w:rsidRPr="00B84813">
        <w:rPr>
          <w:rFonts w:ascii="Arial" w:hAnsi="Arial" w:cs="Arial"/>
          <w:b/>
          <w:color w:val="000000"/>
          <w:spacing w:val="-3"/>
          <w:sz w:val="24"/>
          <w:szCs w:val="24"/>
        </w:rPr>
        <w:t>Las inconsistencias en este punto, serán motivo de desechamiento de</w:t>
      </w:r>
      <w:r w:rsidR="00445162" w:rsidRPr="00B84813">
        <w:rPr>
          <w:rFonts w:ascii="Arial" w:hAnsi="Arial" w:cs="Arial"/>
          <w:b/>
          <w:color w:val="000000"/>
          <w:spacing w:val="-3"/>
          <w:sz w:val="24"/>
          <w:szCs w:val="24"/>
        </w:rPr>
        <w:t xml:space="preserve"> la propuesta del participante.</w:t>
      </w:r>
    </w:p>
    <w:p w14:paraId="6B037708" w14:textId="521DFC8C" w:rsidR="00E87FCF" w:rsidRPr="00313A8C" w:rsidRDefault="00E87FCF" w:rsidP="001214A0">
      <w:pPr>
        <w:pStyle w:val="Ttulo2"/>
      </w:pPr>
      <w:bookmarkStart w:id="13" w:name="_Toc135041690"/>
      <w:r w:rsidRPr="00313A8C">
        <w:t xml:space="preserve">8.4 De la opinión positiva de las </w:t>
      </w:r>
      <w:r w:rsidR="00445162" w:rsidRPr="00313A8C">
        <w:t>obligaciones</w:t>
      </w:r>
      <w:r w:rsidRPr="00313A8C">
        <w:t xml:space="preserve"> en mate</w:t>
      </w:r>
      <w:r w:rsidR="00445162" w:rsidRPr="00313A8C">
        <w:t>ria de seguridad social (IMSS).</w:t>
      </w:r>
      <w:bookmarkEnd w:id="13"/>
    </w:p>
    <w:p w14:paraId="1F3784E4" w14:textId="77777777" w:rsidR="00445162"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103DC046"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Dicho documento se deberá presentar con fecha de expedición dentro del periodo comprendido a partir de la public</w:t>
      </w:r>
      <w:r w:rsidR="00445162">
        <w:rPr>
          <w:rFonts w:ascii="Arial" w:hAnsi="Arial" w:cs="Arial"/>
          <w:color w:val="000000"/>
          <w:spacing w:val="-3"/>
          <w:sz w:val="24"/>
          <w:szCs w:val="24"/>
        </w:rPr>
        <w:t>ación de las bases</w:t>
      </w:r>
      <w:r w:rsidRPr="00721713">
        <w:rPr>
          <w:rFonts w:ascii="Arial" w:hAnsi="Arial" w:cs="Arial"/>
          <w:color w:val="000000"/>
          <w:spacing w:val="-3"/>
          <w:sz w:val="24"/>
          <w:szCs w:val="24"/>
        </w:rPr>
        <w:t xml:space="preserve"> hasta el día del acto de </w:t>
      </w:r>
      <w:r w:rsidRPr="00721713">
        <w:rPr>
          <w:rFonts w:ascii="Arial" w:hAnsi="Arial" w:cs="Arial"/>
          <w:color w:val="000000"/>
          <w:spacing w:val="-3"/>
          <w:sz w:val="24"/>
          <w:szCs w:val="24"/>
        </w:rPr>
        <w:lastRenderedPageBreak/>
        <w:t xml:space="preserve">“Presentación y Apertura de Propuestas”, </w:t>
      </w:r>
      <w:r w:rsidR="00445162">
        <w:rPr>
          <w:rFonts w:ascii="Arial" w:hAnsi="Arial" w:cs="Arial"/>
          <w:color w:val="000000"/>
          <w:spacing w:val="-3"/>
          <w:sz w:val="24"/>
          <w:szCs w:val="24"/>
        </w:rPr>
        <w:t xml:space="preserve">en </w:t>
      </w:r>
      <w:r w:rsidRPr="00721713">
        <w:rPr>
          <w:rFonts w:ascii="Arial" w:hAnsi="Arial" w:cs="Arial"/>
          <w:color w:val="000000"/>
          <w:spacing w:val="-3"/>
          <w:sz w:val="24"/>
          <w:szCs w:val="24"/>
        </w:rPr>
        <w:t>el cual se verificará el código QR contenido en</w:t>
      </w:r>
      <w:r w:rsidR="00445162">
        <w:rPr>
          <w:rFonts w:ascii="Arial" w:hAnsi="Arial" w:cs="Arial"/>
          <w:color w:val="000000"/>
          <w:spacing w:val="-3"/>
          <w:sz w:val="24"/>
          <w:szCs w:val="24"/>
        </w:rPr>
        <w:t xml:space="preserve"> el documento, para lo cual el participante</w:t>
      </w:r>
      <w:r w:rsidRPr="00721713">
        <w:rPr>
          <w:rFonts w:ascii="Arial" w:hAnsi="Arial" w:cs="Arial"/>
          <w:color w:val="000000"/>
          <w:spacing w:val="-3"/>
          <w:sz w:val="24"/>
          <w:szCs w:val="24"/>
        </w:rPr>
        <w:t xml:space="preserve"> deberá cerciorarse de que la impresión del mismo sea legible para llevar a cabo la verificación. El </w:t>
      </w:r>
      <w:r w:rsidR="00445162">
        <w:rPr>
          <w:rFonts w:ascii="Arial" w:hAnsi="Arial" w:cs="Arial"/>
          <w:color w:val="000000"/>
          <w:spacing w:val="-3"/>
          <w:sz w:val="24"/>
          <w:szCs w:val="24"/>
        </w:rPr>
        <w:t>participante</w:t>
      </w:r>
      <w:r w:rsidRPr="00721713">
        <w:rPr>
          <w:rFonts w:ascii="Arial" w:hAnsi="Arial" w:cs="Arial"/>
          <w:color w:val="000000"/>
          <w:spacing w:val="-3"/>
          <w:sz w:val="24"/>
          <w:szCs w:val="24"/>
        </w:rPr>
        <w:t xml:space="preserve"> deberá autorizar al IMSS a hacer público el resultado de la consulta de su opinión del cumplimiento   de   obligaciones fiscales   en   materia   de   seguridad   social, según </w:t>
      </w:r>
      <w:r w:rsidR="00445162">
        <w:rPr>
          <w:rFonts w:ascii="Arial" w:hAnsi="Arial" w:cs="Arial"/>
          <w:color w:val="000000"/>
          <w:spacing w:val="-3"/>
          <w:sz w:val="24"/>
          <w:szCs w:val="24"/>
        </w:rPr>
        <w:t xml:space="preserve">  el   siguiente procedimiento:</w:t>
      </w:r>
    </w:p>
    <w:p w14:paraId="18B3A667" w14:textId="0A449B0C" w:rsidR="00E87FCF" w:rsidRPr="00721713" w:rsidRDefault="00E87FCF" w:rsidP="00FF4048">
      <w:pPr>
        <w:pStyle w:val="Prrafodelista"/>
        <w:widowControl w:val="0"/>
        <w:numPr>
          <w:ilvl w:val="0"/>
          <w:numId w:val="20"/>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F03705F" w14:textId="77777777" w:rsidR="00E87FCF" w:rsidRPr="00721713"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r w:rsidRPr="00721713">
        <w:rPr>
          <w:rFonts w:ascii="Arial" w:hAnsi="Arial" w:cs="Arial"/>
          <w:color w:val="000000"/>
          <w:spacing w:val="-3"/>
          <w:sz w:val="24"/>
          <w:szCs w:val="24"/>
        </w:rPr>
        <w:t xml:space="preserve"> </w:t>
      </w:r>
    </w:p>
    <w:p w14:paraId="01FAB3C6" w14:textId="77777777" w:rsidR="00E87FCF" w:rsidRPr="00721713" w:rsidRDefault="00E87FCF" w:rsidP="00FF4048">
      <w:pPr>
        <w:pStyle w:val="Prrafodelista"/>
        <w:widowControl w:val="0"/>
        <w:numPr>
          <w:ilvl w:val="0"/>
          <w:numId w:val="20"/>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"Cobranza".</w:t>
      </w:r>
    </w:p>
    <w:p w14:paraId="09CF5C72" w14:textId="77777777" w:rsidR="00E87FCF" w:rsidRPr="00721713"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p>
    <w:p w14:paraId="731A26A7" w14:textId="77777777" w:rsidR="00E87FCF" w:rsidRPr="00721713" w:rsidRDefault="00E87FCF" w:rsidP="00FF4048">
      <w:pPr>
        <w:pStyle w:val="Prrafodelista"/>
        <w:widowControl w:val="0"/>
        <w:numPr>
          <w:ilvl w:val="0"/>
          <w:numId w:val="20"/>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"32D Autorización de Opinión Pública" y después   la opción "Autorizo hacer pública mi opinión del cumplimiento".</w:t>
      </w:r>
    </w:p>
    <w:p w14:paraId="4D49D011" w14:textId="77777777"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23BFED07" w14:textId="77777777" w:rsidR="00E87FCF" w:rsidRPr="00721713" w:rsidRDefault="00E87FCF" w:rsidP="00FF4048">
      <w:pPr>
        <w:pStyle w:val="Prrafodelista"/>
        <w:widowControl w:val="0"/>
        <w:numPr>
          <w:ilvl w:val="0"/>
          <w:numId w:val="20"/>
        </w:numPr>
        <w:autoSpaceDE w:val="0"/>
        <w:autoSpaceDN w:val="0"/>
        <w:adjustRightInd w:val="0"/>
        <w:spacing w:before="32" w:line="241" w:lineRule="auto"/>
        <w:ind w:right="61"/>
        <w:jc w:val="both"/>
        <w:rPr>
          <w:rFonts w:ascii="Arial" w:hAnsi="Arial" w:cs="Arial"/>
          <w:color w:val="000000"/>
          <w:spacing w:val="-3"/>
        </w:rPr>
      </w:pPr>
      <w:r w:rsidRPr="00721713">
        <w:rPr>
          <w:rFonts w:ascii="Arial" w:hAnsi="Arial" w:cs="Arial"/>
          <w:color w:val="000000"/>
          <w:spacing w:val="-3"/>
        </w:rPr>
        <w:t xml:space="preserve">Dar clic en el botón "Guardar" y firmar mediante la </w:t>
      </w:r>
      <w:proofErr w:type="spellStart"/>
      <w:proofErr w:type="gramStart"/>
      <w:r w:rsidRPr="00721713">
        <w:rPr>
          <w:rFonts w:ascii="Arial" w:hAnsi="Arial" w:cs="Arial"/>
          <w:color w:val="000000"/>
          <w:spacing w:val="-3"/>
        </w:rPr>
        <w:t>e.firma</w:t>
      </w:r>
      <w:proofErr w:type="spellEnd"/>
      <w:proofErr w:type="gramEnd"/>
      <w:r w:rsidRPr="00721713">
        <w:rPr>
          <w:rFonts w:ascii="Arial" w:hAnsi="Arial" w:cs="Arial"/>
          <w:color w:val="000000"/>
          <w:spacing w:val="-3"/>
        </w:rPr>
        <w:t>.</w:t>
      </w:r>
    </w:p>
    <w:p w14:paraId="14F4D8A6" w14:textId="77777777"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0E6A339F" w14:textId="730E3990" w:rsidR="00445162" w:rsidRPr="00B84813" w:rsidRDefault="00E87FCF" w:rsidP="00FF4048">
      <w:pPr>
        <w:pStyle w:val="Prrafodelista"/>
        <w:numPr>
          <w:ilvl w:val="0"/>
          <w:numId w:val="20"/>
        </w:numPr>
        <w:jc w:val="both"/>
        <w:rPr>
          <w:rFonts w:ascii="Arial" w:hAnsi="Arial" w:cs="Arial"/>
        </w:rPr>
      </w:pPr>
      <w:r w:rsidRPr="00721713">
        <w:rPr>
          <w:rFonts w:ascii="Arial" w:hAnsi="Arial" w:cs="Arial"/>
          <w:color w:val="000000"/>
          <w:spacing w:val="-3"/>
        </w:rPr>
        <w:t xml:space="preserve">El Buzón IMSS generará el acuse correspondiente, mismo que se deberá presentar dentro de la propuesta del participante, como parte del </w:t>
      </w:r>
      <w:r w:rsidR="00445162">
        <w:rPr>
          <w:rFonts w:ascii="Arial" w:hAnsi="Arial" w:cs="Arial"/>
          <w:color w:val="000000"/>
          <w:spacing w:val="-3"/>
        </w:rPr>
        <w:t>punto</w:t>
      </w:r>
      <w:r w:rsidR="00445162">
        <w:rPr>
          <w:rFonts w:ascii="Arial" w:hAnsi="Arial" w:cs="Arial"/>
          <w:b/>
          <w:color w:val="000000"/>
          <w:spacing w:val="-3"/>
        </w:rPr>
        <w:t xml:space="preserve"> </w:t>
      </w:r>
      <w:r w:rsidRPr="00721713">
        <w:rPr>
          <w:rFonts w:ascii="Arial" w:hAnsi="Arial" w:cs="Arial"/>
          <w:b/>
        </w:rPr>
        <w:t xml:space="preserve">8.1 </w:t>
      </w:r>
      <w:r w:rsidR="00445162">
        <w:rPr>
          <w:rFonts w:ascii="Arial" w:hAnsi="Arial" w:cs="Arial"/>
          <w:b/>
        </w:rPr>
        <w:t>“</w:t>
      </w:r>
      <w:r w:rsidRPr="00721713">
        <w:rPr>
          <w:rFonts w:ascii="Arial" w:hAnsi="Arial" w:cs="Arial"/>
          <w:b/>
        </w:rPr>
        <w:t>Acreditación de la personalidad jurídica del proveedor</w:t>
      </w:r>
      <w:r w:rsidR="00445162">
        <w:rPr>
          <w:rFonts w:ascii="Arial" w:hAnsi="Arial" w:cs="Arial"/>
          <w:b/>
        </w:rPr>
        <w:t xml:space="preserve">” </w:t>
      </w:r>
      <w:r w:rsidR="00445162" w:rsidRPr="00B84813">
        <w:rPr>
          <w:rFonts w:ascii="Arial" w:hAnsi="Arial" w:cs="Arial"/>
        </w:rPr>
        <w:t>de las bases de la convocatoria</w:t>
      </w:r>
      <w:r w:rsidRPr="00B84813">
        <w:rPr>
          <w:rFonts w:ascii="Arial" w:hAnsi="Arial" w:cs="Arial"/>
        </w:rPr>
        <w:t>.</w:t>
      </w:r>
    </w:p>
    <w:p w14:paraId="221F6575" w14:textId="77777777" w:rsidR="00445162" w:rsidRPr="00B84813" w:rsidRDefault="00445162" w:rsidP="00445162">
      <w:pPr>
        <w:pStyle w:val="Prrafodelista"/>
        <w:jc w:val="both"/>
        <w:rPr>
          <w:rFonts w:ascii="Arial" w:hAnsi="Arial" w:cs="Arial"/>
        </w:rPr>
      </w:pPr>
    </w:p>
    <w:p w14:paraId="398649F0" w14:textId="1EE3A9C1" w:rsidR="00E87FCF" w:rsidRPr="00614569" w:rsidRDefault="00E87FCF" w:rsidP="00614569">
      <w:pPr>
        <w:spacing w:line="276" w:lineRule="auto"/>
        <w:jc w:val="both"/>
        <w:rPr>
          <w:rFonts w:ascii="Arial" w:hAnsi="Arial" w:cs="Arial"/>
          <w:b/>
        </w:rPr>
      </w:pPr>
      <w:r w:rsidRPr="00B84813">
        <w:rPr>
          <w:rFonts w:ascii="Arial" w:hAnsi="Arial" w:cs="Arial"/>
          <w:color w:val="000000"/>
          <w:spacing w:val="-3"/>
          <w:sz w:val="24"/>
          <w:szCs w:val="24"/>
        </w:rPr>
        <w:t xml:space="preserve">Asimismo, el “Participante” deberá, mediante la suscripción del </w:t>
      </w:r>
      <w:r w:rsidR="00445162" w:rsidRPr="00B84813">
        <w:rPr>
          <w:rFonts w:ascii="Arial" w:hAnsi="Arial" w:cs="Arial"/>
          <w:b/>
          <w:color w:val="000000"/>
          <w:spacing w:val="-3"/>
          <w:sz w:val="24"/>
          <w:szCs w:val="24"/>
        </w:rPr>
        <w:t xml:space="preserve">ANEXO 10 </w:t>
      </w:r>
      <w:r w:rsidR="00445162" w:rsidRPr="001214A0">
        <w:rPr>
          <w:rFonts w:ascii="Arial" w:hAnsi="Arial" w:cs="Arial"/>
          <w:b/>
          <w:color w:val="000000"/>
          <w:spacing w:val="-3"/>
          <w:sz w:val="24"/>
          <w:szCs w:val="24"/>
        </w:rPr>
        <w:t>“</w:t>
      </w:r>
      <w:r w:rsidR="00445162" w:rsidRPr="001214A0">
        <w:rPr>
          <w:rFonts w:ascii="Arial" w:hAnsi="Arial" w:cs="Arial"/>
          <w:b/>
          <w:sz w:val="24"/>
          <w:szCs w:val="24"/>
        </w:rPr>
        <w:t>MANIFIESTO DE CUMPLIMIENTO DE OBLIGACIONES EN MATERIA DE SEGURIDAD SOCIAL IMSS”</w:t>
      </w:r>
      <w:r w:rsidRPr="00B84813">
        <w:rPr>
          <w:rFonts w:ascii="Arial" w:hAnsi="Arial" w:cs="Arial"/>
          <w:color w:val="000000"/>
          <w:spacing w:val="-3"/>
          <w:sz w:val="24"/>
          <w:szCs w:val="24"/>
        </w:rPr>
        <w:t xml:space="preserve"> manifestar su consentimiento expreso para que la Auditoría Superior del Estado de Jalisco, a través de sus áreas competentes, lleve a cabo la consulta en línea de su opinión del cumplimiento de sus obligaciones fiscales en materia de seguridad social o del resultado de dicha opinión.</w:t>
      </w:r>
    </w:p>
    <w:p w14:paraId="7C4188F5" w14:textId="70C9CC36" w:rsidR="00E87FCF" w:rsidRPr="00313A8C" w:rsidRDefault="00E87FCF" w:rsidP="001214A0">
      <w:pPr>
        <w:pStyle w:val="Ttulo2"/>
      </w:pPr>
      <w:bookmarkStart w:id="14" w:name="_Toc135041691"/>
      <w:r w:rsidRPr="00313A8C">
        <w:t>8.5 De la opinión positiva d</w:t>
      </w:r>
      <w:r w:rsidR="00614569" w:rsidRPr="00313A8C">
        <w:t xml:space="preserve">e </w:t>
      </w:r>
      <w:r w:rsidRPr="00313A8C">
        <w:t xml:space="preserve">las obligaciones fiscales del </w:t>
      </w:r>
      <w:r w:rsidR="00614569" w:rsidRPr="00313A8C">
        <w:t>INFONAVIT</w:t>
      </w:r>
      <w:bookmarkEnd w:id="14"/>
      <w:r w:rsidRPr="00313A8C">
        <w:t xml:space="preserve"> </w:t>
      </w:r>
    </w:p>
    <w:p w14:paraId="470FFBA8" w14:textId="089B0EA3" w:rsidR="00E87FCF" w:rsidRPr="00721713" w:rsidRDefault="00E87FCF" w:rsidP="00614569">
      <w:pPr>
        <w:widowControl w:val="0"/>
        <w:autoSpaceDE w:val="0"/>
        <w:autoSpaceDN w:val="0"/>
        <w:adjustRightInd w:val="0"/>
        <w:spacing w:before="1"/>
        <w:ind w:right="58"/>
        <w:jc w:val="both"/>
        <w:rPr>
          <w:rFonts w:ascii="Arial" w:hAnsi="Arial" w:cs="Arial"/>
          <w:color w:val="000000"/>
          <w:sz w:val="24"/>
          <w:szCs w:val="24"/>
        </w:rPr>
      </w:pPr>
      <w:r w:rsidRPr="00721713">
        <w:rPr>
          <w:rFonts w:ascii="Arial" w:hAnsi="Arial" w:cs="Arial"/>
          <w:color w:val="000000"/>
          <w:spacing w:val="-1"/>
          <w:sz w:val="24"/>
          <w:szCs w:val="24"/>
        </w:rPr>
        <w:t>Di</w:t>
      </w:r>
      <w:r w:rsidRPr="00721713">
        <w:rPr>
          <w:rFonts w:ascii="Arial" w:hAnsi="Arial" w:cs="Arial"/>
          <w:color w:val="000000"/>
          <w:sz w:val="24"/>
          <w:szCs w:val="24"/>
        </w:rPr>
        <w:t>cho</w:t>
      </w:r>
      <w:r w:rsidRPr="00721713">
        <w:rPr>
          <w:rFonts w:ascii="Arial" w:hAnsi="Arial" w:cs="Arial"/>
          <w:color w:val="000000"/>
          <w:spacing w:val="29"/>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9"/>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28"/>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do</w:t>
      </w:r>
      <w:r w:rsidRPr="00721713">
        <w:rPr>
          <w:rFonts w:ascii="Arial" w:hAnsi="Arial" w:cs="Arial"/>
          <w:color w:val="000000"/>
          <w:spacing w:val="2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pacing w:val="-2"/>
          <w:sz w:val="24"/>
          <w:szCs w:val="24"/>
        </w:rPr>
        <w:t>v</w:t>
      </w:r>
      <w:r w:rsidRPr="00721713">
        <w:rPr>
          <w:rFonts w:ascii="Arial" w:hAnsi="Arial" w:cs="Arial"/>
          <w:color w:val="000000"/>
          <w:spacing w:val="4"/>
          <w:sz w:val="24"/>
          <w:szCs w:val="24"/>
        </w:rPr>
        <w:t>o</w:t>
      </w:r>
      <w:r w:rsidRPr="00721713">
        <w:rPr>
          <w:rFonts w:ascii="Arial" w:hAnsi="Arial" w:cs="Arial"/>
          <w:color w:val="000000"/>
          <w:sz w:val="24"/>
          <w:szCs w:val="24"/>
        </w:rPr>
        <w:t>,</w:t>
      </w:r>
      <w:r w:rsidRPr="00721713">
        <w:rPr>
          <w:rFonts w:ascii="Arial" w:hAnsi="Arial" w:cs="Arial"/>
          <w:color w:val="000000"/>
          <w:spacing w:val="31"/>
          <w:sz w:val="24"/>
          <w:szCs w:val="24"/>
        </w:rPr>
        <w:t xml:space="preserve"> </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su</w:t>
      </w:r>
      <w:r w:rsidRPr="00721713">
        <w:rPr>
          <w:rFonts w:ascii="Arial" w:hAnsi="Arial" w:cs="Arial"/>
          <w:color w:val="000000"/>
          <w:spacing w:val="27"/>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a</w:t>
      </w:r>
      <w:r w:rsidRPr="00721713">
        <w:rPr>
          <w:rFonts w:ascii="Arial" w:hAnsi="Arial" w:cs="Arial"/>
          <w:color w:val="000000"/>
          <w:spacing w:val="-2"/>
          <w:sz w:val="24"/>
          <w:szCs w:val="24"/>
        </w:rPr>
        <w:t>s</w:t>
      </w:r>
      <w:r w:rsidRPr="00721713">
        <w:rPr>
          <w:rFonts w:ascii="Arial" w:hAnsi="Arial" w:cs="Arial"/>
          <w:color w:val="000000"/>
          <w:sz w:val="24"/>
          <w:szCs w:val="24"/>
        </w:rPr>
        <w:t>o</w:t>
      </w:r>
      <w:r w:rsidRPr="00721713">
        <w:rPr>
          <w:rFonts w:ascii="Arial" w:hAnsi="Arial" w:cs="Arial"/>
          <w:color w:val="000000"/>
          <w:spacing w:val="29"/>
          <w:sz w:val="24"/>
          <w:szCs w:val="24"/>
        </w:rPr>
        <w:t xml:space="preserve"> </w:t>
      </w:r>
      <w:r w:rsidRPr="00721713">
        <w:rPr>
          <w:rFonts w:ascii="Arial" w:hAnsi="Arial" w:cs="Arial"/>
          <w:color w:val="000000"/>
          <w:sz w:val="24"/>
          <w:szCs w:val="24"/>
        </w:rPr>
        <w:t>el</w:t>
      </w:r>
      <w:r w:rsidRPr="00721713">
        <w:rPr>
          <w:rFonts w:ascii="Arial" w:hAnsi="Arial" w:cs="Arial"/>
          <w:color w:val="000000"/>
          <w:spacing w:val="28"/>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26"/>
          <w:sz w:val="24"/>
          <w:szCs w:val="24"/>
        </w:rPr>
        <w:t xml:space="preserve"> </w:t>
      </w:r>
      <w:r w:rsidRPr="00721713">
        <w:rPr>
          <w:rFonts w:ascii="Arial" w:hAnsi="Arial" w:cs="Arial"/>
          <w:color w:val="000000"/>
          <w:sz w:val="24"/>
          <w:szCs w:val="24"/>
        </w:rPr>
        <w:t xml:space="preserve">se desprenda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no</w:t>
      </w:r>
      <w:r w:rsidRPr="00721713">
        <w:rPr>
          <w:rFonts w:ascii="Arial" w:hAnsi="Arial" w:cs="Arial"/>
          <w:color w:val="000000"/>
          <w:spacing w:val="3"/>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2"/>
          <w:sz w:val="24"/>
          <w:szCs w:val="24"/>
        </w:rPr>
        <w:t>t</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12"/>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1"/>
          <w:sz w:val="24"/>
          <w:szCs w:val="24"/>
        </w:rPr>
        <w:t>o</w:t>
      </w:r>
      <w:r w:rsidRPr="00721713">
        <w:rPr>
          <w:rFonts w:ascii="Arial" w:hAnsi="Arial" w:cs="Arial"/>
          <w:b/>
          <w:bCs/>
          <w:color w:val="000000"/>
          <w:sz w:val="24"/>
          <w:szCs w:val="24"/>
        </w:rPr>
        <w:t>n</w:t>
      </w:r>
      <w:r w:rsidRPr="00721713">
        <w:rPr>
          <w:rFonts w:ascii="Arial" w:hAnsi="Arial" w:cs="Arial"/>
          <w:b/>
          <w:bCs/>
          <w:color w:val="000000"/>
          <w:spacing w:val="1"/>
          <w:sz w:val="24"/>
          <w:szCs w:val="24"/>
        </w:rPr>
        <w:t xml:space="preserve"> f</w:t>
      </w:r>
      <w:r w:rsidRPr="00721713">
        <w:rPr>
          <w:rFonts w:ascii="Arial" w:hAnsi="Arial" w:cs="Arial"/>
          <w:b/>
          <w:bCs/>
          <w:color w:val="000000"/>
          <w:sz w:val="24"/>
          <w:szCs w:val="24"/>
        </w:rPr>
        <w:t>e</w:t>
      </w:r>
      <w:r w:rsidRPr="00721713">
        <w:rPr>
          <w:rFonts w:ascii="Arial" w:hAnsi="Arial" w:cs="Arial"/>
          <w:b/>
          <w:bCs/>
          <w:color w:val="000000"/>
          <w:spacing w:val="-1"/>
          <w:sz w:val="24"/>
          <w:szCs w:val="24"/>
        </w:rPr>
        <w:t>c</w:t>
      </w:r>
      <w:r w:rsidRPr="00721713">
        <w:rPr>
          <w:rFonts w:ascii="Arial" w:hAnsi="Arial" w:cs="Arial"/>
          <w:b/>
          <w:bCs/>
          <w:color w:val="000000"/>
          <w:sz w:val="24"/>
          <w:szCs w:val="24"/>
        </w:rPr>
        <w:t>ha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w:t>
      </w:r>
      <w:r w:rsidRPr="00721713">
        <w:rPr>
          <w:rFonts w:ascii="Arial" w:hAnsi="Arial" w:cs="Arial"/>
          <w:b/>
          <w:bCs/>
          <w:color w:val="000000"/>
          <w:spacing w:val="-1"/>
          <w:sz w:val="24"/>
          <w:szCs w:val="24"/>
        </w:rPr>
        <w:t>x</w:t>
      </w:r>
      <w:r w:rsidRPr="00721713">
        <w:rPr>
          <w:rFonts w:ascii="Arial" w:hAnsi="Arial" w:cs="Arial"/>
          <w:b/>
          <w:bCs/>
          <w:color w:val="000000"/>
          <w:sz w:val="24"/>
          <w:szCs w:val="24"/>
        </w:rPr>
        <w:t>p</w:t>
      </w:r>
      <w:r w:rsidRPr="00721713">
        <w:rPr>
          <w:rFonts w:ascii="Arial" w:hAnsi="Arial" w:cs="Arial"/>
          <w:b/>
          <w:bCs/>
          <w:color w:val="000000"/>
          <w:spacing w:val="-1"/>
          <w:sz w:val="24"/>
          <w:szCs w:val="24"/>
        </w:rPr>
        <w:t>e</w:t>
      </w:r>
      <w:r w:rsidRPr="00721713">
        <w:rPr>
          <w:rFonts w:ascii="Arial" w:hAnsi="Arial" w:cs="Arial"/>
          <w:b/>
          <w:bCs/>
          <w:color w:val="000000"/>
          <w:sz w:val="24"/>
          <w:szCs w:val="24"/>
        </w:rPr>
        <w:t>di</w:t>
      </w:r>
      <w:r w:rsidRPr="00721713">
        <w:rPr>
          <w:rFonts w:ascii="Arial" w:hAnsi="Arial" w:cs="Arial"/>
          <w:b/>
          <w:bCs/>
          <w:color w:val="000000"/>
          <w:spacing w:val="-2"/>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 d</w:t>
      </w:r>
      <w:r w:rsidRPr="00721713">
        <w:rPr>
          <w:rFonts w:ascii="Arial" w:hAnsi="Arial" w:cs="Arial"/>
          <w:b/>
          <w:bCs/>
          <w:color w:val="000000"/>
          <w:spacing w:val="-1"/>
          <w:sz w:val="24"/>
          <w:szCs w:val="24"/>
        </w:rPr>
        <w:t>e</w:t>
      </w:r>
      <w:r w:rsidRPr="00721713">
        <w:rPr>
          <w:rFonts w:ascii="Arial" w:hAnsi="Arial" w:cs="Arial"/>
          <w:b/>
          <w:bCs/>
          <w:color w:val="000000"/>
          <w:sz w:val="24"/>
          <w:szCs w:val="24"/>
        </w:rPr>
        <w:t>nt</w:t>
      </w:r>
      <w:r w:rsidRPr="00721713">
        <w:rPr>
          <w:rFonts w:ascii="Arial" w:hAnsi="Arial" w:cs="Arial"/>
          <w:b/>
          <w:bCs/>
          <w:color w:val="000000"/>
          <w:spacing w:val="1"/>
          <w:sz w:val="24"/>
          <w:szCs w:val="24"/>
        </w:rPr>
        <w:t>r</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1"/>
          <w:sz w:val="24"/>
          <w:szCs w:val="24"/>
        </w:rPr>
        <w:t>e</w:t>
      </w:r>
      <w:r w:rsidRPr="00721713">
        <w:rPr>
          <w:rFonts w:ascii="Arial" w:hAnsi="Arial" w:cs="Arial"/>
          <w:b/>
          <w:bCs/>
          <w:color w:val="000000"/>
          <w:sz w:val="24"/>
          <w:szCs w:val="24"/>
        </w:rPr>
        <w:t>l</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3"/>
          <w:sz w:val="24"/>
          <w:szCs w:val="24"/>
        </w:rPr>
        <w:t>e</w:t>
      </w:r>
      <w:r w:rsidRPr="00721713">
        <w:rPr>
          <w:rFonts w:ascii="Arial" w:hAnsi="Arial" w:cs="Arial"/>
          <w:b/>
          <w:bCs/>
          <w:color w:val="000000"/>
          <w:sz w:val="24"/>
          <w:szCs w:val="24"/>
        </w:rPr>
        <w:t>r</w:t>
      </w:r>
      <w:r w:rsidRPr="00721713">
        <w:rPr>
          <w:rFonts w:ascii="Arial" w:hAnsi="Arial" w:cs="Arial"/>
          <w:b/>
          <w:bCs/>
          <w:color w:val="000000"/>
          <w:spacing w:val="1"/>
          <w:sz w:val="24"/>
          <w:szCs w:val="24"/>
        </w:rPr>
        <w:t>i</w:t>
      </w:r>
      <w:r w:rsidRPr="00721713">
        <w:rPr>
          <w:rFonts w:ascii="Arial" w:hAnsi="Arial" w:cs="Arial"/>
          <w:b/>
          <w:bCs/>
          <w:color w:val="000000"/>
          <w:sz w:val="24"/>
          <w:szCs w:val="24"/>
        </w:rPr>
        <w:t>o</w:t>
      </w:r>
      <w:r w:rsidRPr="00721713">
        <w:rPr>
          <w:rFonts w:ascii="Arial" w:hAnsi="Arial" w:cs="Arial"/>
          <w:b/>
          <w:bCs/>
          <w:color w:val="000000"/>
          <w:spacing w:val="-1"/>
          <w:sz w:val="24"/>
          <w:szCs w:val="24"/>
        </w:rPr>
        <w:t>d</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3"/>
          <w:sz w:val="24"/>
          <w:szCs w:val="24"/>
        </w:rPr>
        <w:t>o</w:t>
      </w:r>
      <w:r w:rsidRPr="00721713">
        <w:rPr>
          <w:rFonts w:ascii="Arial" w:hAnsi="Arial" w:cs="Arial"/>
          <w:b/>
          <w:bCs/>
          <w:color w:val="000000"/>
          <w:sz w:val="24"/>
          <w:szCs w:val="24"/>
        </w:rPr>
        <w:t>mpren</w:t>
      </w:r>
      <w:r w:rsidRPr="00721713">
        <w:rPr>
          <w:rFonts w:ascii="Arial" w:hAnsi="Arial" w:cs="Arial"/>
          <w:b/>
          <w:bCs/>
          <w:color w:val="000000"/>
          <w:spacing w:val="-1"/>
          <w:sz w:val="24"/>
          <w:szCs w:val="24"/>
        </w:rPr>
        <w:t>d</w:t>
      </w:r>
      <w:r w:rsidRPr="00721713">
        <w:rPr>
          <w:rFonts w:ascii="Arial" w:hAnsi="Arial" w:cs="Arial"/>
          <w:b/>
          <w:bCs/>
          <w:color w:val="000000"/>
          <w:spacing w:val="1"/>
          <w:sz w:val="24"/>
          <w:szCs w:val="24"/>
        </w:rPr>
        <w:t>i</w:t>
      </w:r>
      <w:r w:rsidRPr="00721713">
        <w:rPr>
          <w:rFonts w:ascii="Arial" w:hAnsi="Arial" w:cs="Arial"/>
          <w:b/>
          <w:bCs/>
          <w:color w:val="000000"/>
          <w:sz w:val="24"/>
          <w:szCs w:val="24"/>
        </w:rPr>
        <w:t>do</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pacing w:val="-3"/>
          <w:sz w:val="24"/>
          <w:szCs w:val="24"/>
        </w:rPr>
        <w:t>p</w:t>
      </w:r>
      <w:r w:rsidRPr="00721713">
        <w:rPr>
          <w:rFonts w:ascii="Arial" w:hAnsi="Arial" w:cs="Arial"/>
          <w:b/>
          <w:bCs/>
          <w:color w:val="000000"/>
          <w:sz w:val="24"/>
          <w:szCs w:val="24"/>
        </w:rPr>
        <w:t>ar</w:t>
      </w:r>
      <w:r w:rsidRPr="00721713">
        <w:rPr>
          <w:rFonts w:ascii="Arial" w:hAnsi="Arial" w:cs="Arial"/>
          <w:b/>
          <w:bCs/>
          <w:color w:val="000000"/>
          <w:spacing w:val="-1"/>
          <w:sz w:val="24"/>
          <w:szCs w:val="24"/>
        </w:rPr>
        <w:t>t</w:t>
      </w:r>
      <w:r w:rsidRPr="00721713">
        <w:rPr>
          <w:rFonts w:ascii="Arial" w:hAnsi="Arial" w:cs="Arial"/>
          <w:b/>
          <w:bCs/>
          <w:color w:val="000000"/>
          <w:spacing w:val="1"/>
          <w:sz w:val="24"/>
          <w:szCs w:val="24"/>
        </w:rPr>
        <w:t>i</w:t>
      </w:r>
      <w:r w:rsidRPr="00721713">
        <w:rPr>
          <w:rFonts w:ascii="Arial" w:hAnsi="Arial" w:cs="Arial"/>
          <w:b/>
          <w:bCs/>
          <w:color w:val="000000"/>
          <w:sz w:val="24"/>
          <w:szCs w:val="24"/>
        </w:rPr>
        <w:t>r</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 xml:space="preserve">de </w:t>
      </w:r>
      <w:r w:rsidRPr="00721713">
        <w:rPr>
          <w:rFonts w:ascii="Arial" w:hAnsi="Arial" w:cs="Arial"/>
          <w:b/>
          <w:bCs/>
          <w:color w:val="000000"/>
          <w:spacing w:val="-1"/>
          <w:sz w:val="24"/>
          <w:szCs w:val="24"/>
        </w:rPr>
        <w:t>l</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1"/>
          <w:sz w:val="24"/>
          <w:szCs w:val="24"/>
        </w:rPr>
        <w:t>u</w:t>
      </w:r>
      <w:r w:rsidRPr="00721713">
        <w:rPr>
          <w:rFonts w:ascii="Arial" w:hAnsi="Arial" w:cs="Arial"/>
          <w:b/>
          <w:bCs/>
          <w:color w:val="000000"/>
          <w:sz w:val="24"/>
          <w:szCs w:val="24"/>
        </w:rPr>
        <w:t>bl</w:t>
      </w:r>
      <w:r w:rsidRPr="00721713">
        <w:rPr>
          <w:rFonts w:ascii="Arial" w:hAnsi="Arial" w:cs="Arial"/>
          <w:b/>
          <w:bCs/>
          <w:color w:val="000000"/>
          <w:spacing w:val="1"/>
          <w:sz w:val="24"/>
          <w:szCs w:val="24"/>
        </w:rPr>
        <w:t>i</w:t>
      </w:r>
      <w:r w:rsidRPr="00721713">
        <w:rPr>
          <w:rFonts w:ascii="Arial" w:hAnsi="Arial" w:cs="Arial"/>
          <w:b/>
          <w:bCs/>
          <w:color w:val="000000"/>
          <w:sz w:val="24"/>
          <w:szCs w:val="24"/>
        </w:rPr>
        <w:t>c</w:t>
      </w:r>
      <w:r w:rsidRPr="00721713">
        <w:rPr>
          <w:rFonts w:ascii="Arial" w:hAnsi="Arial" w:cs="Arial"/>
          <w:b/>
          <w:bCs/>
          <w:color w:val="000000"/>
          <w:spacing w:val="-1"/>
          <w:sz w:val="24"/>
          <w:szCs w:val="24"/>
        </w:rPr>
        <w:t>a</w:t>
      </w:r>
      <w:r w:rsidRPr="00721713">
        <w:rPr>
          <w:rFonts w:ascii="Arial" w:hAnsi="Arial" w:cs="Arial"/>
          <w:b/>
          <w:bCs/>
          <w:color w:val="000000"/>
          <w:spacing w:val="-3"/>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2"/>
          <w:sz w:val="24"/>
          <w:szCs w:val="24"/>
        </w:rPr>
        <w:t xml:space="preserve"> </w:t>
      </w:r>
      <w:r w:rsidRPr="00721713">
        <w:rPr>
          <w:rFonts w:ascii="Arial" w:hAnsi="Arial" w:cs="Arial"/>
          <w:b/>
          <w:bCs/>
          <w:color w:val="000000"/>
          <w:spacing w:val="1"/>
          <w:sz w:val="24"/>
          <w:szCs w:val="24"/>
        </w:rPr>
        <w:t>l</w:t>
      </w:r>
      <w:r w:rsidR="00614569">
        <w:rPr>
          <w:rFonts w:ascii="Arial" w:hAnsi="Arial" w:cs="Arial"/>
          <w:b/>
          <w:bCs/>
          <w:color w:val="000000"/>
          <w:sz w:val="24"/>
          <w:szCs w:val="24"/>
        </w:rPr>
        <w:t xml:space="preserve">as bases </w:t>
      </w:r>
      <w:r w:rsidRPr="00721713">
        <w:rPr>
          <w:rFonts w:ascii="Arial" w:hAnsi="Arial" w:cs="Arial"/>
          <w:b/>
          <w:bCs/>
          <w:color w:val="000000"/>
          <w:sz w:val="24"/>
          <w:szCs w:val="24"/>
        </w:rPr>
        <w:t>h</w:t>
      </w:r>
      <w:r w:rsidRPr="00721713">
        <w:rPr>
          <w:rFonts w:ascii="Arial" w:hAnsi="Arial" w:cs="Arial"/>
          <w:b/>
          <w:bCs/>
          <w:color w:val="000000"/>
          <w:spacing w:val="-1"/>
          <w:sz w:val="24"/>
          <w:szCs w:val="24"/>
        </w:rPr>
        <w:t>a</w:t>
      </w:r>
      <w:r w:rsidRPr="00721713">
        <w:rPr>
          <w:rFonts w:ascii="Arial" w:hAnsi="Arial" w:cs="Arial"/>
          <w:b/>
          <w:bCs/>
          <w:color w:val="000000"/>
          <w:sz w:val="24"/>
          <w:szCs w:val="24"/>
        </w:rPr>
        <w:t>sta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el</w:t>
      </w:r>
      <w:r w:rsidRPr="00721713">
        <w:rPr>
          <w:rFonts w:ascii="Arial" w:hAnsi="Arial" w:cs="Arial"/>
          <w:b/>
          <w:bCs/>
          <w:color w:val="000000"/>
          <w:spacing w:val="4"/>
          <w:sz w:val="24"/>
          <w:szCs w:val="24"/>
        </w:rPr>
        <w:t xml:space="preserve"> </w:t>
      </w:r>
      <w:r w:rsidRPr="00721713">
        <w:rPr>
          <w:rFonts w:ascii="Arial" w:hAnsi="Arial" w:cs="Arial"/>
          <w:b/>
          <w:bCs/>
          <w:color w:val="000000"/>
          <w:spacing w:val="-3"/>
          <w:sz w:val="24"/>
          <w:szCs w:val="24"/>
        </w:rPr>
        <w:t>d</w:t>
      </w:r>
      <w:r w:rsidRPr="00721713">
        <w:rPr>
          <w:rFonts w:ascii="Arial" w:hAnsi="Arial" w:cs="Arial"/>
          <w:b/>
          <w:bCs/>
          <w:color w:val="000000"/>
          <w:spacing w:val="1"/>
          <w:sz w:val="24"/>
          <w:szCs w:val="24"/>
        </w:rPr>
        <w:t>í</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3"/>
          <w:sz w:val="24"/>
          <w:szCs w:val="24"/>
        </w:rPr>
        <w:t>e</w:t>
      </w:r>
      <w:r w:rsidRPr="00721713">
        <w:rPr>
          <w:rFonts w:ascii="Arial" w:hAnsi="Arial" w:cs="Arial"/>
          <w:b/>
          <w:bCs/>
          <w:color w:val="000000"/>
          <w:sz w:val="24"/>
          <w:szCs w:val="24"/>
        </w:rPr>
        <w:t>l</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t</w:t>
      </w:r>
      <w:r w:rsidRPr="00721713">
        <w:rPr>
          <w:rFonts w:ascii="Arial" w:hAnsi="Arial" w:cs="Arial"/>
          <w:b/>
          <w:bCs/>
          <w:color w:val="000000"/>
          <w:sz w:val="24"/>
          <w:szCs w:val="24"/>
        </w:rPr>
        <w:t>o de</w:t>
      </w:r>
      <w:r w:rsidRPr="00721713">
        <w:rPr>
          <w:rFonts w:ascii="Arial" w:hAnsi="Arial" w:cs="Arial"/>
          <w:b/>
          <w:bCs/>
          <w:color w:val="000000"/>
          <w:spacing w:val="22"/>
          <w:sz w:val="24"/>
          <w:szCs w:val="24"/>
        </w:rPr>
        <w:t xml:space="preserve"> </w:t>
      </w:r>
      <w:r w:rsidRPr="00721713">
        <w:rPr>
          <w:rFonts w:ascii="Arial" w:hAnsi="Arial" w:cs="Arial"/>
          <w:b/>
          <w:bCs/>
          <w:color w:val="000000"/>
          <w:sz w:val="24"/>
          <w:szCs w:val="24"/>
        </w:rPr>
        <w:t>“</w:t>
      </w:r>
      <w:r w:rsidRPr="00721713">
        <w:rPr>
          <w:rFonts w:ascii="Arial" w:hAnsi="Arial" w:cs="Arial"/>
          <w:b/>
          <w:bCs/>
          <w:color w:val="000000"/>
          <w:spacing w:val="-1"/>
          <w:sz w:val="24"/>
          <w:szCs w:val="24"/>
        </w:rPr>
        <w:t>P</w:t>
      </w:r>
      <w:r w:rsidRPr="00721713">
        <w:rPr>
          <w:rFonts w:ascii="Arial" w:hAnsi="Arial" w:cs="Arial"/>
          <w:b/>
          <w:bCs/>
          <w:color w:val="000000"/>
          <w:sz w:val="24"/>
          <w:szCs w:val="24"/>
        </w:rPr>
        <w:t>rese</w:t>
      </w:r>
      <w:r w:rsidRPr="00721713">
        <w:rPr>
          <w:rFonts w:ascii="Arial" w:hAnsi="Arial" w:cs="Arial"/>
          <w:b/>
          <w:bCs/>
          <w:color w:val="000000"/>
          <w:spacing w:val="-4"/>
          <w:sz w:val="24"/>
          <w:szCs w:val="24"/>
        </w:rPr>
        <w:t>n</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19"/>
          <w:sz w:val="24"/>
          <w:szCs w:val="24"/>
        </w:rPr>
        <w:t xml:space="preserve"> </w:t>
      </w:r>
      <w:r w:rsidRPr="00721713">
        <w:rPr>
          <w:rFonts w:ascii="Arial" w:hAnsi="Arial" w:cs="Arial"/>
          <w:b/>
          <w:bCs/>
          <w:color w:val="000000"/>
          <w:sz w:val="24"/>
          <w:szCs w:val="24"/>
        </w:rPr>
        <w:t>y</w:t>
      </w:r>
      <w:r w:rsidRPr="00721713">
        <w:rPr>
          <w:rFonts w:ascii="Arial" w:hAnsi="Arial" w:cs="Arial"/>
          <w:b/>
          <w:bCs/>
          <w:color w:val="000000"/>
          <w:spacing w:val="20"/>
          <w:sz w:val="24"/>
          <w:szCs w:val="24"/>
        </w:rPr>
        <w:t xml:space="preserve"> </w:t>
      </w:r>
      <w:r w:rsidRPr="00721713">
        <w:rPr>
          <w:rFonts w:ascii="Arial" w:hAnsi="Arial" w:cs="Arial"/>
          <w:b/>
          <w:bCs/>
          <w:color w:val="000000"/>
          <w:spacing w:val="-6"/>
          <w:sz w:val="24"/>
          <w:szCs w:val="24"/>
        </w:rPr>
        <w:t>A</w:t>
      </w:r>
      <w:r w:rsidRPr="00721713">
        <w:rPr>
          <w:rFonts w:ascii="Arial" w:hAnsi="Arial" w:cs="Arial"/>
          <w:b/>
          <w:bCs/>
          <w:color w:val="000000"/>
          <w:spacing w:val="2"/>
          <w:sz w:val="24"/>
          <w:szCs w:val="24"/>
        </w:rPr>
        <w:t>p</w:t>
      </w:r>
      <w:r w:rsidRPr="00721713">
        <w:rPr>
          <w:rFonts w:ascii="Arial" w:hAnsi="Arial" w:cs="Arial"/>
          <w:b/>
          <w:bCs/>
          <w:color w:val="000000"/>
          <w:sz w:val="24"/>
          <w:szCs w:val="24"/>
        </w:rPr>
        <w:t>er</w:t>
      </w:r>
      <w:r w:rsidRPr="00721713">
        <w:rPr>
          <w:rFonts w:ascii="Arial" w:hAnsi="Arial" w:cs="Arial"/>
          <w:b/>
          <w:bCs/>
          <w:color w:val="000000"/>
          <w:spacing w:val="1"/>
          <w:sz w:val="24"/>
          <w:szCs w:val="24"/>
        </w:rPr>
        <w:t>t</w:t>
      </w:r>
      <w:r w:rsidRPr="00721713">
        <w:rPr>
          <w:rFonts w:ascii="Arial" w:hAnsi="Arial" w:cs="Arial"/>
          <w:b/>
          <w:bCs/>
          <w:color w:val="000000"/>
          <w:sz w:val="24"/>
          <w:szCs w:val="24"/>
        </w:rPr>
        <w:t>ura</w:t>
      </w:r>
      <w:r w:rsidRPr="00721713">
        <w:rPr>
          <w:rFonts w:ascii="Arial" w:hAnsi="Arial" w:cs="Arial"/>
          <w:b/>
          <w:bCs/>
          <w:color w:val="000000"/>
          <w:spacing w:val="20"/>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19"/>
          <w:sz w:val="24"/>
          <w:szCs w:val="24"/>
        </w:rPr>
        <w:t xml:space="preserve"> </w:t>
      </w:r>
      <w:r w:rsidRPr="00721713">
        <w:rPr>
          <w:rFonts w:ascii="Arial" w:hAnsi="Arial" w:cs="Arial"/>
          <w:b/>
          <w:bCs/>
          <w:color w:val="000000"/>
          <w:spacing w:val="-1"/>
          <w:sz w:val="24"/>
          <w:szCs w:val="24"/>
        </w:rPr>
        <w:t>P</w:t>
      </w:r>
      <w:r w:rsidRPr="00721713">
        <w:rPr>
          <w:rFonts w:ascii="Arial" w:hAnsi="Arial" w:cs="Arial"/>
          <w:b/>
          <w:bCs/>
          <w:color w:val="000000"/>
          <w:sz w:val="24"/>
          <w:szCs w:val="24"/>
        </w:rPr>
        <w:t>rop</w:t>
      </w:r>
      <w:r w:rsidRPr="00721713">
        <w:rPr>
          <w:rFonts w:ascii="Arial" w:hAnsi="Arial" w:cs="Arial"/>
          <w:b/>
          <w:bCs/>
          <w:color w:val="000000"/>
          <w:spacing w:val="-1"/>
          <w:sz w:val="24"/>
          <w:szCs w:val="24"/>
        </w:rPr>
        <w:t>u</w:t>
      </w:r>
      <w:r w:rsidRPr="00721713">
        <w:rPr>
          <w:rFonts w:ascii="Arial" w:hAnsi="Arial" w:cs="Arial"/>
          <w:b/>
          <w:bCs/>
          <w:color w:val="000000"/>
          <w:sz w:val="24"/>
          <w:szCs w:val="24"/>
        </w:rPr>
        <w:t>e</w:t>
      </w:r>
      <w:r w:rsidRPr="00721713">
        <w:rPr>
          <w:rFonts w:ascii="Arial" w:hAnsi="Arial" w:cs="Arial"/>
          <w:b/>
          <w:bCs/>
          <w:color w:val="000000"/>
          <w:spacing w:val="-3"/>
          <w:sz w:val="24"/>
          <w:szCs w:val="24"/>
        </w:rPr>
        <w:t>s</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s</w:t>
      </w:r>
      <w:r w:rsidRPr="00721713">
        <w:rPr>
          <w:rFonts w:ascii="Arial" w:hAnsi="Arial" w:cs="Arial"/>
          <w:b/>
          <w:bCs/>
          <w:color w:val="000000"/>
          <w:spacing w:val="1"/>
          <w:sz w:val="24"/>
          <w:szCs w:val="24"/>
        </w:rPr>
        <w:t>”</w:t>
      </w:r>
      <w:r w:rsidRPr="00721713">
        <w:rPr>
          <w:rFonts w:ascii="Arial" w:hAnsi="Arial" w:cs="Arial"/>
          <w:color w:val="000000"/>
          <w:sz w:val="24"/>
          <w:szCs w:val="24"/>
        </w:rPr>
        <w:t xml:space="preserve">, </w:t>
      </w:r>
      <w:r w:rsidRPr="00721713">
        <w:rPr>
          <w:rFonts w:ascii="Arial" w:hAnsi="Arial" w:cs="Arial"/>
          <w:color w:val="000000"/>
          <w:spacing w:val="4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19"/>
          <w:sz w:val="24"/>
          <w:szCs w:val="24"/>
        </w:rPr>
        <w:t xml:space="preserve"> </w:t>
      </w:r>
      <w:r w:rsidRPr="00721713">
        <w:rPr>
          <w:rFonts w:ascii="Arial" w:hAnsi="Arial" w:cs="Arial"/>
          <w:color w:val="000000"/>
          <w:sz w:val="24"/>
          <w:szCs w:val="24"/>
        </w:rPr>
        <w:t>se</w:t>
      </w:r>
      <w:r w:rsidRPr="00721713">
        <w:rPr>
          <w:rFonts w:ascii="Arial" w:hAnsi="Arial" w:cs="Arial"/>
          <w:color w:val="000000"/>
          <w:spacing w:val="20"/>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cará</w:t>
      </w:r>
      <w:r w:rsidRPr="00721713">
        <w:rPr>
          <w:rFonts w:ascii="Arial" w:hAnsi="Arial" w:cs="Arial"/>
          <w:color w:val="000000"/>
          <w:spacing w:val="2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có</w:t>
      </w:r>
      <w:r w:rsidRPr="00721713">
        <w:rPr>
          <w:rFonts w:ascii="Arial" w:hAnsi="Arial" w:cs="Arial"/>
          <w:color w:val="000000"/>
          <w:spacing w:val="-1"/>
          <w:sz w:val="24"/>
          <w:szCs w:val="24"/>
        </w:rPr>
        <w:t>di</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17"/>
          <w:sz w:val="24"/>
          <w:szCs w:val="24"/>
        </w:rPr>
        <w:t xml:space="preserve"> </w:t>
      </w:r>
      <w:r w:rsidRPr="00721713">
        <w:rPr>
          <w:rFonts w:ascii="Arial" w:hAnsi="Arial" w:cs="Arial"/>
          <w:color w:val="000000"/>
          <w:spacing w:val="1"/>
          <w:sz w:val="24"/>
          <w:szCs w:val="24"/>
        </w:rPr>
        <w:t>Q</w:t>
      </w:r>
      <w:r w:rsidRPr="00721713">
        <w:rPr>
          <w:rFonts w:ascii="Arial" w:hAnsi="Arial" w:cs="Arial"/>
          <w:color w:val="000000"/>
          <w:sz w:val="24"/>
          <w:szCs w:val="24"/>
        </w:rPr>
        <w:t>R</w:t>
      </w:r>
      <w:r w:rsidRPr="00721713">
        <w:rPr>
          <w:rFonts w:ascii="Arial" w:hAnsi="Arial" w:cs="Arial"/>
          <w:color w:val="000000"/>
          <w:spacing w:val="19"/>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1"/>
          <w:sz w:val="24"/>
          <w:szCs w:val="24"/>
        </w:rPr>
        <w:t>ni</w:t>
      </w:r>
      <w:r w:rsidRPr="00721713">
        <w:rPr>
          <w:rFonts w:ascii="Arial" w:hAnsi="Arial" w:cs="Arial"/>
          <w:color w:val="000000"/>
          <w:sz w:val="24"/>
          <w:szCs w:val="24"/>
        </w:rPr>
        <w:t>do</w:t>
      </w:r>
      <w:r w:rsidRPr="00721713">
        <w:rPr>
          <w:rFonts w:ascii="Arial" w:hAnsi="Arial" w:cs="Arial"/>
          <w:color w:val="000000"/>
          <w:spacing w:val="19"/>
          <w:sz w:val="24"/>
          <w:szCs w:val="24"/>
        </w:rPr>
        <w:t xml:space="preserve"> </w:t>
      </w:r>
      <w:r w:rsidRPr="00721713">
        <w:rPr>
          <w:rFonts w:ascii="Arial" w:hAnsi="Arial" w:cs="Arial"/>
          <w:color w:val="000000"/>
          <w:sz w:val="24"/>
          <w:szCs w:val="24"/>
        </w:rPr>
        <w:t>en</w:t>
      </w:r>
      <w:r w:rsidRPr="00721713">
        <w:rPr>
          <w:rFonts w:ascii="Arial" w:hAnsi="Arial" w:cs="Arial"/>
          <w:color w:val="000000"/>
          <w:spacing w:val="19"/>
          <w:sz w:val="24"/>
          <w:szCs w:val="24"/>
        </w:rPr>
        <w:t xml:space="preserve"> </w:t>
      </w:r>
      <w:r w:rsidRPr="00721713">
        <w:rPr>
          <w:rFonts w:ascii="Arial" w:hAnsi="Arial" w:cs="Arial"/>
          <w:color w:val="000000"/>
          <w:sz w:val="24"/>
          <w:szCs w:val="24"/>
        </w:rPr>
        <w:t>el d</w:t>
      </w:r>
      <w:r w:rsidRPr="00721713">
        <w:rPr>
          <w:rFonts w:ascii="Arial" w:hAnsi="Arial" w:cs="Arial"/>
          <w:color w:val="000000"/>
          <w:spacing w:val="-1"/>
          <w:sz w:val="24"/>
          <w:szCs w:val="24"/>
        </w:rPr>
        <w:t>o</w:t>
      </w:r>
      <w:r w:rsidRPr="00721713">
        <w:rPr>
          <w:rFonts w:ascii="Arial" w:hAnsi="Arial" w:cs="Arial"/>
          <w:color w:val="000000"/>
          <w:sz w:val="24"/>
          <w:szCs w:val="24"/>
        </w:rPr>
        <w:t>cumen</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z w:val="24"/>
          <w:szCs w:val="24"/>
        </w:rPr>
        <w:t>,</w:t>
      </w:r>
      <w:r w:rsidRPr="00721713">
        <w:rPr>
          <w:rFonts w:ascii="Arial" w:hAnsi="Arial" w:cs="Arial"/>
          <w:color w:val="000000"/>
          <w:spacing w:val="3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33"/>
          <w:sz w:val="24"/>
          <w:szCs w:val="24"/>
        </w:rPr>
        <w:t xml:space="preserve"> </w:t>
      </w:r>
      <w:r w:rsidRPr="00721713">
        <w:rPr>
          <w:rFonts w:ascii="Arial" w:hAnsi="Arial" w:cs="Arial"/>
          <w:color w:val="000000"/>
          <w:sz w:val="24"/>
          <w:szCs w:val="24"/>
        </w:rPr>
        <w:t>el</w:t>
      </w:r>
      <w:r w:rsidRPr="00721713">
        <w:rPr>
          <w:rFonts w:ascii="Arial" w:hAnsi="Arial" w:cs="Arial"/>
          <w:color w:val="000000"/>
          <w:spacing w:val="36"/>
          <w:sz w:val="24"/>
          <w:szCs w:val="24"/>
        </w:rPr>
        <w:t xml:space="preserve"> </w:t>
      </w:r>
      <w:r w:rsidR="00614569">
        <w:rPr>
          <w:rFonts w:ascii="Arial" w:hAnsi="Arial" w:cs="Arial"/>
          <w:b/>
          <w:bCs/>
          <w:color w:val="000000"/>
          <w:sz w:val="24"/>
          <w:szCs w:val="24"/>
        </w:rPr>
        <w:t>participante</w:t>
      </w:r>
      <w:r w:rsidRPr="00721713">
        <w:rPr>
          <w:rFonts w:ascii="Arial" w:hAnsi="Arial" w:cs="Arial"/>
          <w:b/>
          <w:bCs/>
          <w:color w:val="000000"/>
          <w:spacing w:val="3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4"/>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or</w:t>
      </w:r>
      <w:r w:rsidRPr="00721713">
        <w:rPr>
          <w:rFonts w:ascii="Arial" w:hAnsi="Arial" w:cs="Arial"/>
          <w:color w:val="000000"/>
          <w:spacing w:val="-2"/>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se</w:t>
      </w:r>
      <w:r w:rsidRPr="00721713">
        <w:rPr>
          <w:rFonts w:ascii="Arial" w:hAnsi="Arial" w:cs="Arial"/>
          <w:color w:val="000000"/>
          <w:spacing w:val="32"/>
          <w:sz w:val="24"/>
          <w:szCs w:val="24"/>
        </w:rPr>
        <w:t xml:space="preserve"> </w:t>
      </w:r>
      <w:r w:rsidRPr="00721713">
        <w:rPr>
          <w:rFonts w:ascii="Arial" w:hAnsi="Arial" w:cs="Arial"/>
          <w:color w:val="000000"/>
          <w:sz w:val="24"/>
          <w:szCs w:val="24"/>
        </w:rPr>
        <w:t>de</w:t>
      </w:r>
      <w:r w:rsidRPr="00721713">
        <w:rPr>
          <w:rFonts w:ascii="Arial" w:hAnsi="Arial" w:cs="Arial"/>
          <w:color w:val="000000"/>
          <w:spacing w:val="29"/>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i</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3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2"/>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pacing w:val="-2"/>
          <w:sz w:val="24"/>
          <w:szCs w:val="24"/>
        </w:rPr>
        <w:t>s</w:t>
      </w:r>
      <w:r w:rsidRPr="00721713">
        <w:rPr>
          <w:rFonts w:ascii="Arial" w:hAnsi="Arial" w:cs="Arial"/>
          <w:color w:val="000000"/>
          <w:sz w:val="24"/>
          <w:szCs w:val="24"/>
        </w:rPr>
        <w:t xml:space="preserve">ea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l</w:t>
      </w:r>
      <w:r w:rsidRPr="00721713">
        <w:rPr>
          <w:rFonts w:ascii="Arial" w:hAnsi="Arial" w:cs="Arial"/>
          <w:color w:val="000000"/>
          <w:sz w:val="24"/>
          <w:szCs w:val="24"/>
        </w:rPr>
        <w:t>e pa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ll</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a cabo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p>
    <w:p w14:paraId="6A222394" w14:textId="2C00FC67" w:rsidR="00E87FCF" w:rsidRPr="00614569" w:rsidRDefault="00E87FCF" w:rsidP="00614569">
      <w:pPr>
        <w:widowControl w:val="0"/>
        <w:autoSpaceDE w:val="0"/>
        <w:autoSpaceDN w:val="0"/>
        <w:adjustRightInd w:val="0"/>
        <w:ind w:right="57"/>
        <w:jc w:val="both"/>
        <w:rPr>
          <w:rFonts w:ascii="Arial" w:hAnsi="Arial" w:cs="Arial"/>
          <w:b/>
          <w:color w:val="000000"/>
          <w:spacing w:val="-1"/>
          <w:sz w:val="24"/>
          <w:szCs w:val="24"/>
        </w:rPr>
      </w:pPr>
      <w:r w:rsidRPr="00721713">
        <w:rPr>
          <w:rFonts w:ascii="Arial" w:hAnsi="Arial" w:cs="Arial"/>
          <w:b/>
          <w:color w:val="000000"/>
          <w:spacing w:val="-1"/>
          <w:sz w:val="24"/>
          <w:szCs w:val="24"/>
        </w:rPr>
        <w:t xml:space="preserve">Las inconsistencias en este punto, serán motivo de desechamiento de la </w:t>
      </w:r>
      <w:r w:rsidR="00614569">
        <w:rPr>
          <w:rFonts w:ascii="Arial" w:hAnsi="Arial" w:cs="Arial"/>
          <w:b/>
          <w:color w:val="000000"/>
          <w:spacing w:val="-1"/>
          <w:sz w:val="24"/>
          <w:szCs w:val="24"/>
        </w:rPr>
        <w:t>“Propuesta” del “Participante”.</w:t>
      </w:r>
    </w:p>
    <w:p w14:paraId="52F02AEC" w14:textId="36409D19" w:rsidR="00E87FCF" w:rsidRPr="00721713" w:rsidRDefault="0044255B" w:rsidP="00614569">
      <w:pPr>
        <w:widowControl w:val="0"/>
        <w:autoSpaceDE w:val="0"/>
        <w:autoSpaceDN w:val="0"/>
        <w:adjustRightInd w:val="0"/>
        <w:spacing w:line="252" w:lineRule="exact"/>
        <w:ind w:right="64"/>
        <w:jc w:val="both"/>
        <w:rPr>
          <w:rFonts w:ascii="Arial" w:hAnsi="Arial" w:cs="Arial"/>
          <w:color w:val="000000"/>
          <w:sz w:val="24"/>
          <w:szCs w:val="24"/>
        </w:rPr>
      </w:pPr>
      <w:r w:rsidRPr="00D96D3D">
        <w:rPr>
          <w:rFonts w:ascii="Arial" w:hAnsi="Arial" w:cs="Arial"/>
          <w:sz w:val="24"/>
        </w:rPr>
        <w:t xml:space="preserve">Lo anterior en términos del aviso por el que se hace del conocimiento del público </w:t>
      </w:r>
      <w:r w:rsidRPr="00D96D3D">
        <w:rPr>
          <w:rFonts w:ascii="Arial" w:hAnsi="Arial" w:cs="Arial"/>
          <w:sz w:val="24"/>
        </w:rPr>
        <w:lastRenderedPageBreak/>
        <w:t>en general las modificaciones al Anexo Único del Acuerdo del H. Consejo de Administración del Instituto del Fondo Nacional de la Vivienda para los Trabajadores por el que se emiten las Reglas para la obtención de la constancia de situación fiscal en materia de aportaciones p</w:t>
      </w:r>
      <w:r>
        <w:rPr>
          <w:rFonts w:ascii="Arial" w:hAnsi="Arial" w:cs="Arial"/>
          <w:sz w:val="24"/>
        </w:rPr>
        <w:t xml:space="preserve">atronales y entero de descuentos publicado </w:t>
      </w:r>
      <w:r w:rsidR="00E87FCF" w:rsidRPr="00721713">
        <w:rPr>
          <w:rFonts w:ascii="Arial" w:hAnsi="Arial" w:cs="Arial"/>
          <w:color w:val="000000"/>
          <w:sz w:val="24"/>
          <w:szCs w:val="24"/>
        </w:rPr>
        <w:t>en</w:t>
      </w:r>
      <w:r w:rsidR="00E87FCF" w:rsidRPr="00721713">
        <w:rPr>
          <w:rFonts w:ascii="Arial" w:hAnsi="Arial" w:cs="Arial"/>
          <w:color w:val="000000"/>
          <w:spacing w:val="-14"/>
          <w:sz w:val="24"/>
          <w:szCs w:val="24"/>
        </w:rPr>
        <w:t xml:space="preserve"> </w:t>
      </w:r>
      <w:r w:rsidR="00E87FCF" w:rsidRPr="00721713">
        <w:rPr>
          <w:rFonts w:ascii="Arial" w:hAnsi="Arial" w:cs="Arial"/>
          <w:color w:val="000000"/>
          <w:sz w:val="24"/>
          <w:szCs w:val="24"/>
        </w:rPr>
        <w:t>el</w:t>
      </w:r>
      <w:r w:rsidR="00E87FCF" w:rsidRPr="00721713">
        <w:rPr>
          <w:rFonts w:ascii="Arial" w:hAnsi="Arial" w:cs="Arial"/>
          <w:color w:val="000000"/>
          <w:spacing w:val="-15"/>
          <w:sz w:val="24"/>
          <w:szCs w:val="24"/>
        </w:rPr>
        <w:t xml:space="preserve"> </w:t>
      </w:r>
      <w:r w:rsidR="00E87FCF" w:rsidRPr="00721713">
        <w:rPr>
          <w:rFonts w:ascii="Arial" w:hAnsi="Arial" w:cs="Arial"/>
          <w:color w:val="000000"/>
          <w:spacing w:val="-1"/>
          <w:sz w:val="24"/>
          <w:szCs w:val="24"/>
        </w:rPr>
        <w:t>Di</w:t>
      </w:r>
      <w:r w:rsidR="00E87FCF" w:rsidRPr="00721713">
        <w:rPr>
          <w:rFonts w:ascii="Arial" w:hAnsi="Arial" w:cs="Arial"/>
          <w:color w:val="000000"/>
          <w:sz w:val="24"/>
          <w:szCs w:val="24"/>
        </w:rPr>
        <w:t xml:space="preserve">ario </w:t>
      </w:r>
      <w:r w:rsidR="00E87FCF" w:rsidRPr="00721713">
        <w:rPr>
          <w:rFonts w:ascii="Arial" w:hAnsi="Arial" w:cs="Arial"/>
          <w:color w:val="000000"/>
          <w:spacing w:val="-1"/>
          <w:sz w:val="24"/>
          <w:szCs w:val="24"/>
        </w:rPr>
        <w:t>O</w:t>
      </w:r>
      <w:r w:rsidR="00E87FCF" w:rsidRPr="00721713">
        <w:rPr>
          <w:rFonts w:ascii="Arial" w:hAnsi="Arial" w:cs="Arial"/>
          <w:color w:val="000000"/>
          <w:spacing w:val="3"/>
          <w:sz w:val="24"/>
          <w:szCs w:val="24"/>
        </w:rPr>
        <w:t>f</w:t>
      </w:r>
      <w:r w:rsidR="00E87FCF" w:rsidRPr="00721713">
        <w:rPr>
          <w:rFonts w:ascii="Arial" w:hAnsi="Arial" w:cs="Arial"/>
          <w:color w:val="000000"/>
          <w:spacing w:val="-1"/>
          <w:sz w:val="24"/>
          <w:szCs w:val="24"/>
        </w:rPr>
        <w:t>i</w:t>
      </w:r>
      <w:r w:rsidR="00E87FCF" w:rsidRPr="00721713">
        <w:rPr>
          <w:rFonts w:ascii="Arial" w:hAnsi="Arial" w:cs="Arial"/>
          <w:color w:val="000000"/>
          <w:sz w:val="24"/>
          <w:szCs w:val="24"/>
        </w:rPr>
        <w:t>c</w:t>
      </w:r>
      <w:r w:rsidR="00E87FCF" w:rsidRPr="00721713">
        <w:rPr>
          <w:rFonts w:ascii="Arial" w:hAnsi="Arial" w:cs="Arial"/>
          <w:color w:val="000000"/>
          <w:spacing w:val="-1"/>
          <w:sz w:val="24"/>
          <w:szCs w:val="24"/>
        </w:rPr>
        <w:t>i</w:t>
      </w:r>
      <w:r w:rsidR="00E87FCF" w:rsidRPr="00721713">
        <w:rPr>
          <w:rFonts w:ascii="Arial" w:hAnsi="Arial" w:cs="Arial"/>
          <w:color w:val="000000"/>
          <w:sz w:val="24"/>
          <w:szCs w:val="24"/>
        </w:rPr>
        <w:t xml:space="preserve">al de </w:t>
      </w:r>
      <w:r w:rsidR="00E87FCF" w:rsidRPr="00721713">
        <w:rPr>
          <w:rFonts w:ascii="Arial" w:hAnsi="Arial" w:cs="Arial"/>
          <w:color w:val="000000"/>
          <w:spacing w:val="-1"/>
          <w:sz w:val="24"/>
          <w:szCs w:val="24"/>
        </w:rPr>
        <w:t>l</w:t>
      </w:r>
      <w:r w:rsidR="00E87FCF" w:rsidRPr="00721713">
        <w:rPr>
          <w:rFonts w:ascii="Arial" w:hAnsi="Arial" w:cs="Arial"/>
          <w:color w:val="000000"/>
          <w:sz w:val="24"/>
          <w:szCs w:val="24"/>
        </w:rPr>
        <w:t>a</w:t>
      </w:r>
      <w:r w:rsidR="00E87FCF" w:rsidRPr="00721713">
        <w:rPr>
          <w:rFonts w:ascii="Arial" w:hAnsi="Arial" w:cs="Arial"/>
          <w:color w:val="000000"/>
          <w:spacing w:val="-2"/>
          <w:sz w:val="24"/>
          <w:szCs w:val="24"/>
        </w:rPr>
        <w:t xml:space="preserve"> </w:t>
      </w:r>
      <w:r w:rsidR="00E87FCF" w:rsidRPr="00721713">
        <w:rPr>
          <w:rFonts w:ascii="Arial" w:hAnsi="Arial" w:cs="Arial"/>
          <w:color w:val="000000"/>
          <w:sz w:val="24"/>
          <w:szCs w:val="24"/>
        </w:rPr>
        <w:t>F</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pacing w:val="1"/>
          <w:sz w:val="24"/>
          <w:szCs w:val="24"/>
        </w:rPr>
        <w:t>r</w:t>
      </w:r>
      <w:r w:rsidR="00E87FCF" w:rsidRPr="00721713">
        <w:rPr>
          <w:rFonts w:ascii="Arial" w:hAnsi="Arial" w:cs="Arial"/>
          <w:color w:val="000000"/>
          <w:sz w:val="24"/>
          <w:szCs w:val="24"/>
        </w:rPr>
        <w:t>ac</w:t>
      </w:r>
      <w:r w:rsidR="00E87FCF" w:rsidRPr="00721713">
        <w:rPr>
          <w:rFonts w:ascii="Arial" w:hAnsi="Arial" w:cs="Arial"/>
          <w:color w:val="000000"/>
          <w:spacing w:val="-1"/>
          <w:sz w:val="24"/>
          <w:szCs w:val="24"/>
        </w:rPr>
        <w:t>i</w:t>
      </w:r>
      <w:r w:rsidR="00E87FCF" w:rsidRPr="00721713">
        <w:rPr>
          <w:rFonts w:ascii="Arial" w:hAnsi="Arial" w:cs="Arial"/>
          <w:color w:val="000000"/>
          <w:sz w:val="24"/>
          <w:szCs w:val="24"/>
        </w:rPr>
        <w:t>ón</w:t>
      </w:r>
      <w:r w:rsidR="00E87FCF" w:rsidRPr="00721713">
        <w:rPr>
          <w:rFonts w:ascii="Arial" w:hAnsi="Arial" w:cs="Arial"/>
          <w:color w:val="000000"/>
          <w:spacing w:val="-2"/>
          <w:sz w:val="24"/>
          <w:szCs w:val="24"/>
        </w:rPr>
        <w:t xml:space="preserve"> </w:t>
      </w:r>
      <w:r w:rsidR="00E87FCF" w:rsidRPr="00721713">
        <w:rPr>
          <w:rFonts w:ascii="Arial" w:hAnsi="Arial" w:cs="Arial"/>
          <w:color w:val="000000"/>
          <w:sz w:val="24"/>
          <w:szCs w:val="24"/>
        </w:rPr>
        <w:t xml:space="preserve">el </w:t>
      </w:r>
      <w:r w:rsidR="00BE65F0">
        <w:rPr>
          <w:rFonts w:ascii="Arial" w:hAnsi="Arial" w:cs="Arial"/>
          <w:color w:val="000000"/>
          <w:sz w:val="24"/>
          <w:szCs w:val="24"/>
        </w:rPr>
        <w:t xml:space="preserve">22 </w:t>
      </w:r>
      <w:r w:rsidR="00E87FCF" w:rsidRPr="00721713">
        <w:rPr>
          <w:rFonts w:ascii="Arial" w:hAnsi="Arial" w:cs="Arial"/>
          <w:color w:val="000000"/>
          <w:spacing w:val="-2"/>
          <w:sz w:val="24"/>
          <w:szCs w:val="24"/>
        </w:rPr>
        <w:t>v</w:t>
      </w:r>
      <w:r w:rsidR="00E87FCF" w:rsidRPr="00721713">
        <w:rPr>
          <w:rFonts w:ascii="Arial" w:hAnsi="Arial" w:cs="Arial"/>
          <w:color w:val="000000"/>
          <w:sz w:val="24"/>
          <w:szCs w:val="24"/>
        </w:rPr>
        <w:t>e</w:t>
      </w:r>
      <w:r w:rsidR="00E87FCF" w:rsidRPr="00721713">
        <w:rPr>
          <w:rFonts w:ascii="Arial" w:hAnsi="Arial" w:cs="Arial"/>
          <w:color w:val="000000"/>
          <w:spacing w:val="-1"/>
          <w:sz w:val="24"/>
          <w:szCs w:val="24"/>
        </w:rPr>
        <w:t>i</w:t>
      </w:r>
      <w:r w:rsidR="00E87FCF" w:rsidRPr="00721713">
        <w:rPr>
          <w:rFonts w:ascii="Arial" w:hAnsi="Arial" w:cs="Arial"/>
          <w:color w:val="000000"/>
          <w:sz w:val="24"/>
          <w:szCs w:val="24"/>
        </w:rPr>
        <w:t>nti</w:t>
      </w:r>
      <w:r w:rsidR="00125B54">
        <w:rPr>
          <w:rFonts w:ascii="Arial" w:hAnsi="Arial" w:cs="Arial"/>
          <w:color w:val="000000"/>
          <w:sz w:val="24"/>
          <w:szCs w:val="24"/>
        </w:rPr>
        <w:t>dós</w:t>
      </w:r>
      <w:r w:rsidR="00E87FCF" w:rsidRPr="00721713">
        <w:rPr>
          <w:rFonts w:ascii="Arial" w:hAnsi="Arial" w:cs="Arial"/>
          <w:color w:val="000000"/>
          <w:sz w:val="24"/>
          <w:szCs w:val="24"/>
        </w:rPr>
        <w:t xml:space="preserve"> de</w:t>
      </w:r>
      <w:r w:rsidR="00E87FCF" w:rsidRPr="00721713">
        <w:rPr>
          <w:rFonts w:ascii="Arial" w:hAnsi="Arial" w:cs="Arial"/>
          <w:color w:val="000000"/>
          <w:spacing w:val="-2"/>
          <w:sz w:val="24"/>
          <w:szCs w:val="24"/>
        </w:rPr>
        <w:t xml:space="preserve"> </w:t>
      </w:r>
      <w:r w:rsidR="00125B54">
        <w:rPr>
          <w:rFonts w:ascii="Arial" w:hAnsi="Arial" w:cs="Arial"/>
          <w:color w:val="000000"/>
          <w:spacing w:val="-2"/>
          <w:sz w:val="24"/>
          <w:szCs w:val="24"/>
        </w:rPr>
        <w:t>abril</w:t>
      </w:r>
      <w:r w:rsidR="00E87FCF" w:rsidRPr="00721713">
        <w:rPr>
          <w:rFonts w:ascii="Arial" w:hAnsi="Arial" w:cs="Arial"/>
          <w:color w:val="000000"/>
          <w:spacing w:val="-2"/>
          <w:sz w:val="24"/>
          <w:szCs w:val="24"/>
        </w:rPr>
        <w:t xml:space="preserve">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l 2</w:t>
      </w:r>
      <w:r w:rsidR="00E87FCF" w:rsidRPr="00721713">
        <w:rPr>
          <w:rFonts w:ascii="Arial" w:hAnsi="Arial" w:cs="Arial"/>
          <w:color w:val="000000"/>
          <w:spacing w:val="-1"/>
          <w:sz w:val="24"/>
          <w:szCs w:val="24"/>
        </w:rPr>
        <w:t>0</w:t>
      </w:r>
      <w:r w:rsidR="00125B54">
        <w:rPr>
          <w:rFonts w:ascii="Arial" w:hAnsi="Arial" w:cs="Arial"/>
          <w:color w:val="000000"/>
          <w:spacing w:val="-1"/>
          <w:sz w:val="24"/>
          <w:szCs w:val="24"/>
        </w:rPr>
        <w:t>24</w:t>
      </w:r>
      <w:r w:rsidR="00E87FCF" w:rsidRPr="00721713">
        <w:rPr>
          <w:rFonts w:ascii="Arial" w:hAnsi="Arial" w:cs="Arial"/>
          <w:color w:val="000000"/>
          <w:sz w:val="24"/>
          <w:szCs w:val="24"/>
        </w:rPr>
        <w:t xml:space="preserve"> d</w:t>
      </w:r>
      <w:r w:rsidR="00E87FCF" w:rsidRPr="00721713">
        <w:rPr>
          <w:rFonts w:ascii="Arial" w:hAnsi="Arial" w:cs="Arial"/>
          <w:color w:val="000000"/>
          <w:spacing w:val="-1"/>
          <w:sz w:val="24"/>
          <w:szCs w:val="24"/>
        </w:rPr>
        <w:t>o</w:t>
      </w:r>
      <w:r w:rsidR="00E87FCF" w:rsidRPr="00721713">
        <w:rPr>
          <w:rFonts w:ascii="Arial" w:hAnsi="Arial" w:cs="Arial"/>
          <w:color w:val="000000"/>
          <w:sz w:val="24"/>
          <w:szCs w:val="24"/>
        </w:rPr>
        <w:t>s</w:t>
      </w:r>
      <w:r w:rsidR="00E87FCF" w:rsidRPr="00721713">
        <w:rPr>
          <w:rFonts w:ascii="Arial" w:hAnsi="Arial" w:cs="Arial"/>
          <w:color w:val="000000"/>
          <w:spacing w:val="-1"/>
          <w:sz w:val="24"/>
          <w:szCs w:val="24"/>
        </w:rPr>
        <w:t xml:space="preserve"> </w:t>
      </w:r>
      <w:r w:rsidR="00E87FCF" w:rsidRPr="00721713">
        <w:rPr>
          <w:rFonts w:ascii="Arial" w:hAnsi="Arial" w:cs="Arial"/>
          <w:color w:val="000000"/>
          <w:spacing w:val="1"/>
          <w:sz w:val="24"/>
          <w:szCs w:val="24"/>
        </w:rPr>
        <w:t>m</w:t>
      </w:r>
      <w:r w:rsidR="00E87FCF" w:rsidRPr="00721713">
        <w:rPr>
          <w:rFonts w:ascii="Arial" w:hAnsi="Arial" w:cs="Arial"/>
          <w:color w:val="000000"/>
          <w:spacing w:val="-1"/>
          <w:sz w:val="24"/>
          <w:szCs w:val="24"/>
        </w:rPr>
        <w:t>i</w:t>
      </w:r>
      <w:r w:rsidR="00E87FCF" w:rsidRPr="00721713">
        <w:rPr>
          <w:rFonts w:ascii="Arial" w:hAnsi="Arial" w:cs="Arial"/>
          <w:color w:val="000000"/>
          <w:sz w:val="24"/>
          <w:szCs w:val="24"/>
        </w:rPr>
        <w:t xml:space="preserve">l </w:t>
      </w:r>
      <w:r w:rsidR="00125B54">
        <w:rPr>
          <w:rFonts w:ascii="Arial" w:hAnsi="Arial" w:cs="Arial"/>
          <w:color w:val="000000"/>
          <w:sz w:val="24"/>
          <w:szCs w:val="24"/>
        </w:rPr>
        <w:t>veinticuatro</w:t>
      </w:r>
      <w:r w:rsidR="00E87FCF" w:rsidRPr="00721713">
        <w:rPr>
          <w:rFonts w:ascii="Arial" w:hAnsi="Arial" w:cs="Arial"/>
          <w:color w:val="000000"/>
          <w:sz w:val="24"/>
          <w:szCs w:val="24"/>
        </w:rPr>
        <w:t>.</w:t>
      </w:r>
    </w:p>
    <w:p w14:paraId="6A88A9DC" w14:textId="7C00201C" w:rsidR="00E87FCF" w:rsidRPr="00313A8C" w:rsidRDefault="00E87FCF" w:rsidP="001214A0">
      <w:pPr>
        <w:pStyle w:val="Ttulo2"/>
        <w:rPr>
          <w:b w:val="0"/>
        </w:rPr>
      </w:pPr>
      <w:bookmarkStart w:id="15" w:name="_Toc135041692"/>
      <w:r w:rsidRPr="001214A0">
        <w:t>8.6 Declaración de aportación cinco al millar</w:t>
      </w:r>
      <w:r w:rsidR="00614569" w:rsidRPr="001214A0">
        <w:t xml:space="preserve"> para el Fondo Impulso Jalisco</w:t>
      </w:r>
      <w:r w:rsidR="00614569" w:rsidRPr="00313A8C">
        <w:rPr>
          <w:b w:val="0"/>
        </w:rPr>
        <w:t>:</w:t>
      </w:r>
      <w:bookmarkEnd w:id="15"/>
    </w:p>
    <w:p w14:paraId="6E222C3E" w14:textId="6C31E3D9" w:rsidR="00E87FCF" w:rsidRPr="00614569" w:rsidRDefault="00E87FCF" w:rsidP="00614569">
      <w:pPr>
        <w:widowControl w:val="0"/>
        <w:autoSpaceDE w:val="0"/>
        <w:autoSpaceDN w:val="0"/>
        <w:adjustRightInd w:val="0"/>
        <w:spacing w:line="258" w:lineRule="auto"/>
        <w:ind w:right="58"/>
        <w:jc w:val="both"/>
        <w:rPr>
          <w:rFonts w:ascii="Arial" w:hAnsi="Arial" w:cs="Arial"/>
          <w:b/>
          <w:color w:val="000000"/>
          <w:sz w:val="24"/>
          <w:szCs w:val="24"/>
        </w:rPr>
      </w:pPr>
      <w:r w:rsidRPr="00721713">
        <w:rPr>
          <w:rFonts w:ascii="Arial" w:hAnsi="Arial" w:cs="Arial"/>
          <w:color w:val="000000"/>
          <w:spacing w:val="-1"/>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2"/>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w:t>
      </w:r>
      <w:r w:rsidRPr="00721713">
        <w:rPr>
          <w:rFonts w:ascii="Arial" w:hAnsi="Arial" w:cs="Arial"/>
          <w:color w:val="000000"/>
          <w:sz w:val="24"/>
          <w:szCs w:val="24"/>
        </w:rPr>
        <w:t>el ar</w:t>
      </w:r>
      <w:r w:rsidRPr="00721713">
        <w:rPr>
          <w:rFonts w:ascii="Arial" w:hAnsi="Arial" w:cs="Arial"/>
          <w:color w:val="000000"/>
          <w:spacing w:val="1"/>
          <w:sz w:val="24"/>
          <w:szCs w:val="24"/>
        </w:rPr>
        <w:t>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z w:val="24"/>
          <w:szCs w:val="24"/>
        </w:rPr>
        <w:t>1</w:t>
      </w:r>
      <w:r w:rsidRPr="00721713">
        <w:rPr>
          <w:rFonts w:ascii="Arial" w:hAnsi="Arial" w:cs="Arial"/>
          <w:color w:val="000000"/>
          <w:spacing w:val="-1"/>
          <w:sz w:val="24"/>
          <w:szCs w:val="24"/>
        </w:rPr>
        <w:t>4</w:t>
      </w:r>
      <w:r w:rsidRPr="00721713">
        <w:rPr>
          <w:rFonts w:ascii="Arial" w:hAnsi="Arial" w:cs="Arial"/>
          <w:color w:val="000000"/>
          <w:sz w:val="24"/>
          <w:szCs w:val="24"/>
        </w:rPr>
        <w:t>9</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00614569">
        <w:rPr>
          <w:rFonts w:ascii="Arial" w:hAnsi="Arial" w:cs="Arial"/>
          <w:color w:val="000000"/>
          <w:sz w:val="24"/>
          <w:szCs w:val="24"/>
        </w:rPr>
        <w:t>Ley</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z w:val="24"/>
          <w:szCs w:val="24"/>
        </w:rPr>
        <w:t>ntes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era</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bl</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at</w:t>
      </w:r>
      <w:r w:rsidRPr="00721713">
        <w:rPr>
          <w:rFonts w:ascii="Arial" w:hAnsi="Arial" w:cs="Arial"/>
          <w:color w:val="000000"/>
          <w:spacing w:val="-2"/>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c</w:t>
      </w:r>
      <w:r w:rsidRPr="00721713">
        <w:rPr>
          <w:rFonts w:ascii="Arial" w:hAnsi="Arial" w:cs="Arial"/>
          <w:color w:val="000000"/>
          <w:spacing w:val="-1"/>
          <w:sz w:val="24"/>
          <w:szCs w:val="24"/>
        </w:rPr>
        <w:t>l</w:t>
      </w:r>
      <w:r w:rsidRPr="00721713">
        <w:rPr>
          <w:rFonts w:ascii="Arial" w:hAnsi="Arial" w:cs="Arial"/>
          <w:color w:val="000000"/>
          <w:sz w:val="24"/>
          <w:szCs w:val="24"/>
        </w:rPr>
        <w:t>arar 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escr</w:t>
      </w:r>
      <w:r w:rsidRPr="00721713">
        <w:rPr>
          <w:rFonts w:ascii="Arial" w:hAnsi="Arial" w:cs="Arial"/>
          <w:color w:val="000000"/>
          <w:spacing w:val="-3"/>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z w:val="24"/>
          <w:szCs w:val="24"/>
        </w:rPr>
        <w:t>os</w:t>
      </w:r>
      <w:r w:rsidRPr="00721713">
        <w:rPr>
          <w:rFonts w:ascii="Arial" w:hAnsi="Arial" w:cs="Arial"/>
          <w:color w:val="000000"/>
          <w:spacing w:val="6"/>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b/>
          <w:color w:val="000000"/>
          <w:spacing w:val="2"/>
          <w:sz w:val="24"/>
          <w:szCs w:val="24"/>
        </w:rPr>
        <w:t>ANEXO 6</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o</w:t>
      </w:r>
      <w:r w:rsidRPr="00721713">
        <w:rPr>
          <w:rFonts w:ascii="Arial" w:hAnsi="Arial" w:cs="Arial"/>
          <w:color w:val="000000"/>
          <w:spacing w:val="-1"/>
          <w:sz w:val="24"/>
          <w:szCs w:val="24"/>
        </w:rPr>
        <w:t>l</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ad</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su n</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ati</w:t>
      </w:r>
      <w:r w:rsidRPr="00721713">
        <w:rPr>
          <w:rFonts w:ascii="Arial" w:hAnsi="Arial" w:cs="Arial"/>
          <w:color w:val="000000"/>
          <w:spacing w:val="-3"/>
          <w:sz w:val="24"/>
          <w:szCs w:val="24"/>
        </w:rPr>
        <w:t>v</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pacing w:val="-3"/>
          <w:sz w:val="24"/>
          <w:szCs w:val="24"/>
        </w:rPr>
        <w:t>o</w:t>
      </w:r>
      <w:r w:rsidRPr="00721713">
        <w:rPr>
          <w:rFonts w:ascii="Arial" w:hAnsi="Arial" w:cs="Arial"/>
          <w:color w:val="000000"/>
          <w:spacing w:val="1"/>
          <w:sz w:val="24"/>
          <w:szCs w:val="24"/>
        </w:rPr>
        <w:t>rt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nco</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al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5"/>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ato</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I</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V</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00614569">
        <w:rPr>
          <w:rFonts w:ascii="Arial" w:hAnsi="Arial" w:cs="Arial"/>
          <w:color w:val="000000"/>
          <w:spacing w:val="-1"/>
          <w:sz w:val="24"/>
          <w:szCs w:val="24"/>
        </w:rPr>
        <w:t>.</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q</w:t>
      </w:r>
      <w:r w:rsidRPr="00721713">
        <w:rPr>
          <w:rFonts w:ascii="Arial" w:hAnsi="Arial" w:cs="Arial"/>
          <w:color w:val="000000"/>
          <w:spacing w:val="-1"/>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sea</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do</w:t>
      </w:r>
      <w:r w:rsidRPr="00721713">
        <w:rPr>
          <w:rFonts w:ascii="Arial" w:hAnsi="Arial" w:cs="Arial"/>
          <w:color w:val="000000"/>
          <w:spacing w:val="-4"/>
          <w:sz w:val="24"/>
          <w:szCs w:val="24"/>
        </w:rPr>
        <w:t xml:space="preserve"> </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B84813">
        <w:rPr>
          <w:rFonts w:ascii="Arial" w:hAnsi="Arial" w:cs="Arial"/>
          <w:color w:val="000000"/>
          <w:sz w:val="24"/>
          <w:szCs w:val="24"/>
        </w:rPr>
        <w:t>F</w:t>
      </w:r>
      <w:r w:rsidRPr="00B84813">
        <w:rPr>
          <w:rFonts w:ascii="Arial" w:hAnsi="Arial" w:cs="Arial"/>
          <w:color w:val="000000"/>
          <w:spacing w:val="-1"/>
          <w:sz w:val="24"/>
          <w:szCs w:val="24"/>
        </w:rPr>
        <w:t>o</w:t>
      </w:r>
      <w:r w:rsidRPr="00B84813">
        <w:rPr>
          <w:rFonts w:ascii="Arial" w:hAnsi="Arial" w:cs="Arial"/>
          <w:color w:val="000000"/>
          <w:spacing w:val="-3"/>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00614569" w:rsidRPr="00B84813">
        <w:rPr>
          <w:rFonts w:ascii="Arial" w:hAnsi="Arial" w:cs="Arial"/>
          <w:color w:val="000000"/>
          <w:spacing w:val="-1"/>
          <w:sz w:val="24"/>
          <w:szCs w:val="24"/>
        </w:rPr>
        <w:t xml:space="preserve"> Impulso Jalisco</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B</w:t>
      </w:r>
      <w:r w:rsidRPr="00B84813">
        <w:rPr>
          <w:rFonts w:ascii="Arial" w:hAnsi="Arial" w:cs="Arial"/>
          <w:color w:val="000000"/>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ún</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 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i</w:t>
      </w:r>
      <w:r w:rsidRPr="00721713">
        <w:rPr>
          <w:rFonts w:ascii="Arial" w:hAnsi="Arial" w:cs="Arial"/>
          <w:color w:val="000000"/>
          <w:sz w:val="24"/>
          <w:szCs w:val="24"/>
        </w:rPr>
        <w:t>ncr</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ómica</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ni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p</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cut</w:t>
      </w:r>
      <w:r w:rsidRPr="00721713">
        <w:rPr>
          <w:rFonts w:ascii="Arial" w:hAnsi="Arial" w:cs="Arial"/>
          <w:color w:val="000000"/>
          <w:spacing w:val="-3"/>
          <w:sz w:val="24"/>
          <w:szCs w:val="24"/>
        </w:rPr>
        <w:t>i</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en</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ca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
          <w:sz w:val="24"/>
          <w:szCs w:val="24"/>
        </w:rPr>
        <w:t xml:space="preserve"> </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4"/>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b/>
          <w:color w:val="000000"/>
          <w:sz w:val="24"/>
          <w:szCs w:val="24"/>
        </w:rPr>
        <w:t>su</w:t>
      </w:r>
      <w:r w:rsidRPr="00721713">
        <w:rPr>
          <w:rFonts w:ascii="Arial" w:hAnsi="Arial" w:cs="Arial"/>
          <w:b/>
          <w:color w:val="000000"/>
          <w:spacing w:val="-2"/>
          <w:sz w:val="24"/>
          <w:szCs w:val="24"/>
        </w:rPr>
        <w:t xml:space="preserve"> c</w:t>
      </w:r>
      <w:r w:rsidRPr="00721713">
        <w:rPr>
          <w:rFonts w:ascii="Arial" w:hAnsi="Arial" w:cs="Arial"/>
          <w:b/>
          <w:color w:val="000000"/>
          <w:sz w:val="24"/>
          <w:szCs w:val="24"/>
        </w:rPr>
        <w:t>o</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tr</w:t>
      </w:r>
      <w:r w:rsidRPr="00721713">
        <w:rPr>
          <w:rFonts w:ascii="Arial" w:hAnsi="Arial" w:cs="Arial"/>
          <w:b/>
          <w:color w:val="000000"/>
          <w:sz w:val="24"/>
          <w:szCs w:val="24"/>
        </w:rPr>
        <w:t>a</w:t>
      </w:r>
      <w:r w:rsidRPr="00721713">
        <w:rPr>
          <w:rFonts w:ascii="Arial" w:hAnsi="Arial" w:cs="Arial"/>
          <w:b/>
          <w:color w:val="000000"/>
          <w:spacing w:val="-3"/>
          <w:sz w:val="24"/>
          <w:szCs w:val="24"/>
        </w:rPr>
        <w:t>v</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z w:val="24"/>
          <w:szCs w:val="24"/>
        </w:rPr>
        <w:t>c</w:t>
      </w:r>
      <w:r w:rsidRPr="00721713">
        <w:rPr>
          <w:rFonts w:ascii="Arial" w:hAnsi="Arial" w:cs="Arial"/>
          <w:b/>
          <w:color w:val="000000"/>
          <w:spacing w:val="-1"/>
          <w:sz w:val="24"/>
          <w:szCs w:val="24"/>
        </w:rPr>
        <w:t>i</w:t>
      </w:r>
      <w:r w:rsidRPr="00721713">
        <w:rPr>
          <w:rFonts w:ascii="Arial" w:hAnsi="Arial" w:cs="Arial"/>
          <w:b/>
          <w:color w:val="000000"/>
          <w:sz w:val="24"/>
          <w:szCs w:val="24"/>
        </w:rPr>
        <w:t>ón será</w:t>
      </w:r>
      <w:r w:rsidRPr="00721713">
        <w:rPr>
          <w:rFonts w:ascii="Arial" w:hAnsi="Arial" w:cs="Arial"/>
          <w:b/>
          <w:color w:val="000000"/>
          <w:spacing w:val="-1"/>
          <w:sz w:val="24"/>
          <w:szCs w:val="24"/>
        </w:rPr>
        <w:t xml:space="preserve"> </w:t>
      </w:r>
      <w:r w:rsidRPr="00721713">
        <w:rPr>
          <w:rFonts w:ascii="Arial" w:hAnsi="Arial" w:cs="Arial"/>
          <w:b/>
          <w:color w:val="000000"/>
          <w:sz w:val="24"/>
          <w:szCs w:val="24"/>
        </w:rPr>
        <w:t>ca</w:t>
      </w:r>
      <w:r w:rsidRPr="00721713">
        <w:rPr>
          <w:rFonts w:ascii="Arial" w:hAnsi="Arial" w:cs="Arial"/>
          <w:b/>
          <w:color w:val="000000"/>
          <w:spacing w:val="-1"/>
          <w:sz w:val="24"/>
          <w:szCs w:val="24"/>
        </w:rPr>
        <w:t>u</w:t>
      </w:r>
      <w:r w:rsidRPr="00721713">
        <w:rPr>
          <w:rFonts w:ascii="Arial" w:hAnsi="Arial" w:cs="Arial"/>
          <w:b/>
          <w:color w:val="000000"/>
          <w:sz w:val="24"/>
          <w:szCs w:val="24"/>
        </w:rPr>
        <w:t>sa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de d</w:t>
      </w:r>
      <w:r w:rsidRPr="00721713">
        <w:rPr>
          <w:rFonts w:ascii="Arial" w:hAnsi="Arial" w:cs="Arial"/>
          <w:b/>
          <w:color w:val="000000"/>
          <w:spacing w:val="-1"/>
          <w:sz w:val="24"/>
          <w:szCs w:val="24"/>
        </w:rPr>
        <w:t>e</w:t>
      </w:r>
      <w:r w:rsidRPr="00721713">
        <w:rPr>
          <w:rFonts w:ascii="Arial" w:hAnsi="Arial" w:cs="Arial"/>
          <w:b/>
          <w:color w:val="000000"/>
          <w:sz w:val="24"/>
          <w:szCs w:val="24"/>
        </w:rPr>
        <w:t>sec</w:t>
      </w:r>
      <w:r w:rsidRPr="00721713">
        <w:rPr>
          <w:rFonts w:ascii="Arial" w:hAnsi="Arial" w:cs="Arial"/>
          <w:b/>
          <w:color w:val="000000"/>
          <w:spacing w:val="-1"/>
          <w:sz w:val="24"/>
          <w:szCs w:val="24"/>
        </w:rPr>
        <w:t>h</w:t>
      </w:r>
      <w:r w:rsidRPr="00721713">
        <w:rPr>
          <w:rFonts w:ascii="Arial" w:hAnsi="Arial" w:cs="Arial"/>
          <w:b/>
          <w:color w:val="000000"/>
          <w:spacing w:val="-3"/>
          <w:sz w:val="24"/>
          <w:szCs w:val="24"/>
        </w:rPr>
        <w:t>a</w:t>
      </w:r>
      <w:r w:rsidRPr="00721713">
        <w:rPr>
          <w:rFonts w:ascii="Arial" w:hAnsi="Arial" w:cs="Arial"/>
          <w:b/>
          <w:color w:val="000000"/>
          <w:spacing w:val="1"/>
          <w:sz w:val="24"/>
          <w:szCs w:val="24"/>
        </w:rPr>
        <w:t>m</w:t>
      </w:r>
      <w:r w:rsidRPr="00721713">
        <w:rPr>
          <w:rFonts w:ascii="Arial" w:hAnsi="Arial" w:cs="Arial"/>
          <w:b/>
          <w:color w:val="000000"/>
          <w:spacing w:val="-1"/>
          <w:sz w:val="24"/>
          <w:szCs w:val="24"/>
        </w:rPr>
        <w:t>i</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o</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 xml:space="preserve">de </w:t>
      </w:r>
      <w:r w:rsidRPr="00721713">
        <w:rPr>
          <w:rFonts w:ascii="Arial" w:hAnsi="Arial" w:cs="Arial"/>
          <w:b/>
          <w:color w:val="000000"/>
          <w:spacing w:val="-1"/>
          <w:sz w:val="24"/>
          <w:szCs w:val="24"/>
        </w:rPr>
        <w:t>l</w:t>
      </w:r>
      <w:r w:rsidRPr="00721713">
        <w:rPr>
          <w:rFonts w:ascii="Arial" w:hAnsi="Arial" w:cs="Arial"/>
          <w:b/>
          <w:color w:val="000000"/>
          <w:sz w:val="24"/>
          <w:szCs w:val="24"/>
        </w:rPr>
        <w:t>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propu</w:t>
      </w:r>
      <w:r w:rsidRPr="00721713">
        <w:rPr>
          <w:rFonts w:ascii="Arial" w:hAnsi="Arial" w:cs="Arial"/>
          <w:b/>
          <w:color w:val="000000"/>
          <w:spacing w:val="-1"/>
          <w:sz w:val="24"/>
          <w:szCs w:val="24"/>
        </w:rPr>
        <w:t>e</w:t>
      </w:r>
      <w:r w:rsidRPr="00721713">
        <w:rPr>
          <w:rFonts w:ascii="Arial" w:hAnsi="Arial" w:cs="Arial"/>
          <w:b/>
          <w:color w:val="000000"/>
          <w:spacing w:val="-2"/>
          <w:sz w:val="24"/>
          <w:szCs w:val="24"/>
        </w:rPr>
        <w:t>s</w:t>
      </w:r>
      <w:r w:rsidRPr="00721713">
        <w:rPr>
          <w:rFonts w:ascii="Arial" w:hAnsi="Arial" w:cs="Arial"/>
          <w:b/>
          <w:color w:val="000000"/>
          <w:spacing w:val="1"/>
          <w:sz w:val="24"/>
          <w:szCs w:val="24"/>
        </w:rPr>
        <w:t>t</w:t>
      </w:r>
      <w:r w:rsidRPr="00721713">
        <w:rPr>
          <w:rFonts w:ascii="Arial" w:hAnsi="Arial" w:cs="Arial"/>
          <w:b/>
          <w:color w:val="000000"/>
          <w:sz w:val="24"/>
          <w:szCs w:val="24"/>
        </w:rPr>
        <w:t xml:space="preserve">a </w:t>
      </w:r>
      <w:r w:rsidRPr="00721713">
        <w:rPr>
          <w:rFonts w:ascii="Arial" w:hAnsi="Arial" w:cs="Arial"/>
          <w:b/>
          <w:color w:val="000000"/>
          <w:spacing w:val="-2"/>
          <w:sz w:val="24"/>
          <w:szCs w:val="24"/>
        </w:rPr>
        <w:t>p</w:t>
      </w:r>
      <w:r w:rsidRPr="00721713">
        <w:rPr>
          <w:rFonts w:ascii="Arial" w:hAnsi="Arial" w:cs="Arial"/>
          <w:b/>
          <w:color w:val="000000"/>
          <w:spacing w:val="1"/>
          <w:sz w:val="24"/>
          <w:szCs w:val="24"/>
        </w:rPr>
        <w:t>r</w:t>
      </w:r>
      <w:r w:rsidRPr="00721713">
        <w:rPr>
          <w:rFonts w:ascii="Arial" w:hAnsi="Arial" w:cs="Arial"/>
          <w:b/>
          <w:color w:val="000000"/>
          <w:sz w:val="24"/>
          <w:szCs w:val="24"/>
        </w:rPr>
        <w:t>es</w:t>
      </w:r>
      <w:r w:rsidRPr="00721713">
        <w:rPr>
          <w:rFonts w:ascii="Arial" w:hAnsi="Arial" w:cs="Arial"/>
          <w:b/>
          <w:color w:val="000000"/>
          <w:spacing w:val="-1"/>
          <w:sz w:val="24"/>
          <w:szCs w:val="24"/>
        </w:rPr>
        <w:t>e</w:t>
      </w:r>
      <w:r w:rsidRPr="00721713">
        <w:rPr>
          <w:rFonts w:ascii="Arial" w:hAnsi="Arial" w:cs="Arial"/>
          <w:b/>
          <w:color w:val="000000"/>
          <w:spacing w:val="-3"/>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a</w:t>
      </w:r>
      <w:r w:rsidRPr="00721713">
        <w:rPr>
          <w:rFonts w:ascii="Arial" w:hAnsi="Arial" w:cs="Arial"/>
          <w:b/>
          <w:color w:val="000000"/>
          <w:spacing w:val="-1"/>
          <w:sz w:val="24"/>
          <w:szCs w:val="24"/>
        </w:rPr>
        <w:t>d</w:t>
      </w:r>
      <w:r w:rsidRPr="00721713">
        <w:rPr>
          <w:rFonts w:ascii="Arial" w:hAnsi="Arial" w:cs="Arial"/>
          <w:b/>
          <w:color w:val="000000"/>
          <w:sz w:val="24"/>
          <w:szCs w:val="24"/>
        </w:rPr>
        <w:t>a.</w:t>
      </w:r>
    </w:p>
    <w:p w14:paraId="30084408" w14:textId="77777777" w:rsidR="00E87FCF" w:rsidRPr="00721713" w:rsidRDefault="00E87FCF" w:rsidP="00614569">
      <w:pPr>
        <w:widowControl w:val="0"/>
        <w:autoSpaceDE w:val="0"/>
        <w:autoSpaceDN w:val="0"/>
        <w:adjustRightInd w:val="0"/>
        <w:spacing w:line="258" w:lineRule="auto"/>
        <w:ind w:right="62"/>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4"/>
          <w:sz w:val="24"/>
          <w:szCs w:val="24"/>
        </w:rPr>
        <w:t xml:space="preserve"> </w:t>
      </w:r>
      <w:r w:rsidRPr="00721713">
        <w:rPr>
          <w:rFonts w:ascii="Arial" w:hAnsi="Arial" w:cs="Arial"/>
          <w:color w:val="000000"/>
          <w:sz w:val="24"/>
          <w:szCs w:val="24"/>
        </w:rPr>
        <w:t>caso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ali</w:t>
      </w:r>
      <w:r w:rsidRPr="00721713">
        <w:rPr>
          <w:rFonts w:ascii="Arial" w:hAnsi="Arial" w:cs="Arial"/>
          <w:color w:val="000000"/>
          <w:spacing w:val="-2"/>
          <w:sz w:val="24"/>
          <w:szCs w:val="24"/>
        </w:rPr>
        <w:t>z</w:t>
      </w:r>
      <w:r w:rsidRPr="00721713">
        <w:rPr>
          <w:rFonts w:ascii="Arial" w:hAnsi="Arial" w:cs="Arial"/>
          <w:color w:val="000000"/>
          <w:sz w:val="24"/>
          <w:szCs w:val="24"/>
        </w:rPr>
        <w:t>ar</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w:t>
      </w:r>
      <w:r w:rsidRPr="00721713">
        <w:rPr>
          <w:rFonts w:ascii="Arial" w:hAnsi="Arial" w:cs="Arial"/>
          <w:color w:val="000000"/>
          <w:spacing w:val="-4"/>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4"/>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eten</w:t>
      </w:r>
      <w:r w:rsidRPr="00721713">
        <w:rPr>
          <w:rFonts w:ascii="Arial" w:hAnsi="Arial" w:cs="Arial"/>
          <w:color w:val="000000"/>
          <w:spacing w:val="-1"/>
          <w:sz w:val="24"/>
          <w:szCs w:val="24"/>
        </w:rPr>
        <w:t>i</w:t>
      </w:r>
      <w:r w:rsidRPr="00721713">
        <w:rPr>
          <w:rFonts w:ascii="Arial" w:hAnsi="Arial" w:cs="Arial"/>
          <w:color w:val="000000"/>
          <w:sz w:val="24"/>
          <w:szCs w:val="24"/>
        </w:rPr>
        <w:t>da</w:t>
      </w:r>
      <w:r w:rsidRPr="00721713">
        <w:rPr>
          <w:rFonts w:ascii="Arial" w:hAnsi="Arial" w:cs="Arial"/>
          <w:color w:val="000000"/>
          <w:spacing w:val="-4"/>
          <w:sz w:val="24"/>
          <w:szCs w:val="24"/>
        </w:rPr>
        <w:t xml:space="preserve"> </w:t>
      </w:r>
      <w:r w:rsidRPr="00721713">
        <w:rPr>
          <w:rFonts w:ascii="Arial" w:hAnsi="Arial" w:cs="Arial"/>
          <w:color w:val="000000"/>
          <w:spacing w:val="-3"/>
          <w:sz w:val="24"/>
          <w:szCs w:val="24"/>
        </w:rPr>
        <w:t>p</w:t>
      </w:r>
      <w:r w:rsidRPr="00721713">
        <w:rPr>
          <w:rFonts w:ascii="Arial" w:hAnsi="Arial" w:cs="Arial"/>
          <w:color w:val="000000"/>
          <w:sz w:val="24"/>
          <w:szCs w:val="24"/>
        </w:rPr>
        <w:t>or</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ASEJ</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5"/>
          <w:sz w:val="24"/>
          <w:szCs w:val="24"/>
        </w:rPr>
        <w:t xml:space="preserve"> </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so</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prim</w:t>
      </w:r>
      <w:r w:rsidRPr="00721713">
        <w:rPr>
          <w:rFonts w:ascii="Arial" w:hAnsi="Arial" w:cs="Arial"/>
          <w:color w:val="000000"/>
          <w:spacing w:val="-2"/>
          <w:sz w:val="24"/>
          <w:szCs w:val="24"/>
        </w:rPr>
        <w:t>e</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z w:val="24"/>
          <w:szCs w:val="24"/>
        </w:rPr>
        <w:t>g</w:t>
      </w:r>
      <w:r w:rsidRPr="00721713">
        <w:rPr>
          <w:rFonts w:ascii="Arial" w:hAnsi="Arial" w:cs="Arial"/>
          <w:color w:val="000000"/>
          <w:spacing w:val="-1"/>
          <w:sz w:val="24"/>
          <w:szCs w:val="24"/>
        </w:rPr>
        <w:t>o</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o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ce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l c</w:t>
      </w:r>
      <w:r w:rsidRPr="00721713">
        <w:rPr>
          <w:rFonts w:ascii="Arial" w:hAnsi="Arial" w:cs="Arial"/>
          <w:color w:val="000000"/>
          <w:spacing w:val="-1"/>
          <w:sz w:val="24"/>
          <w:szCs w:val="24"/>
        </w:rPr>
        <w:t>i</w:t>
      </w:r>
      <w:r w:rsidRPr="00721713">
        <w:rPr>
          <w:rFonts w:ascii="Arial" w:hAnsi="Arial" w:cs="Arial"/>
          <w:color w:val="000000"/>
          <w:sz w:val="24"/>
          <w:szCs w:val="24"/>
        </w:rPr>
        <w:t>nco al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en el </w:t>
      </w:r>
      <w:r w:rsidRPr="00721713">
        <w:rPr>
          <w:rFonts w:ascii="Arial" w:hAnsi="Arial" w:cs="Arial"/>
          <w:color w:val="000000"/>
          <w:spacing w:val="-3"/>
          <w:sz w:val="24"/>
          <w:szCs w:val="24"/>
        </w:rPr>
        <w:t>C</w:t>
      </w:r>
      <w:r w:rsidRPr="00721713">
        <w:rPr>
          <w:rFonts w:ascii="Arial" w:hAnsi="Arial" w:cs="Arial"/>
          <w:color w:val="000000"/>
          <w:sz w:val="24"/>
          <w:szCs w:val="24"/>
        </w:rPr>
        <w:t>F</w:t>
      </w:r>
      <w:r w:rsidRPr="00721713">
        <w:rPr>
          <w:rFonts w:ascii="Arial" w:hAnsi="Arial" w:cs="Arial"/>
          <w:color w:val="000000"/>
          <w:spacing w:val="-2"/>
          <w:sz w:val="24"/>
          <w:szCs w:val="24"/>
        </w:rPr>
        <w:t>D</w:t>
      </w:r>
      <w:r w:rsidRPr="00721713">
        <w:rPr>
          <w:rFonts w:ascii="Arial" w:hAnsi="Arial" w:cs="Arial"/>
          <w:color w:val="000000"/>
          <w:sz w:val="24"/>
          <w:szCs w:val="24"/>
        </w:rPr>
        <w:t xml:space="preserve">I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se </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pacing w:val="1"/>
          <w:sz w:val="24"/>
          <w:szCs w:val="24"/>
        </w:rPr>
        <w:t>f</w:t>
      </w:r>
      <w:r w:rsidRPr="00721713">
        <w:rPr>
          <w:rFonts w:ascii="Arial" w:hAnsi="Arial" w:cs="Arial"/>
          <w:color w:val="000000"/>
          <w:sz w:val="24"/>
          <w:szCs w:val="24"/>
        </w:rPr>
        <w:t>ectos</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2"/>
          <w:sz w:val="24"/>
          <w:szCs w:val="24"/>
        </w:rPr>
        <w:t>g</w:t>
      </w:r>
      <w:r w:rsidRPr="00721713">
        <w:rPr>
          <w:rFonts w:ascii="Arial" w:hAnsi="Arial" w:cs="Arial"/>
          <w:color w:val="000000"/>
          <w:spacing w:val="-3"/>
          <w:sz w:val="24"/>
          <w:szCs w:val="24"/>
        </w:rPr>
        <w:t>o</w:t>
      </w:r>
      <w:r w:rsidRPr="00721713">
        <w:rPr>
          <w:rFonts w:ascii="Arial" w:hAnsi="Arial" w:cs="Arial"/>
          <w:color w:val="000000"/>
          <w:sz w:val="24"/>
          <w:szCs w:val="24"/>
        </w:rPr>
        <w:t>.</w:t>
      </w:r>
    </w:p>
    <w:p w14:paraId="0D6D62B9" w14:textId="4B0B503D" w:rsidR="00E87FCF" w:rsidRPr="00313A8C" w:rsidRDefault="00E87FCF" w:rsidP="00D84C57">
      <w:pPr>
        <w:pStyle w:val="Ttulo2"/>
      </w:pPr>
      <w:bookmarkStart w:id="16" w:name="_Toc135041693"/>
      <w:r w:rsidRPr="00D05811">
        <w:t>8.7 Estratificación:</w:t>
      </w:r>
      <w:bookmarkEnd w:id="16"/>
    </w:p>
    <w:p w14:paraId="23F1CE41" w14:textId="120E2428" w:rsidR="00FA3609" w:rsidRDefault="00E87FCF" w:rsidP="00614569">
      <w:pPr>
        <w:widowControl w:val="0"/>
        <w:autoSpaceDE w:val="0"/>
        <w:autoSpaceDN w:val="0"/>
        <w:adjustRightInd w:val="0"/>
        <w:spacing w:line="258" w:lineRule="auto"/>
        <w:ind w:right="60"/>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é</w:t>
      </w:r>
      <w:r w:rsidRPr="00721713">
        <w:rPr>
          <w:rFonts w:ascii="Arial" w:hAnsi="Arial" w:cs="Arial"/>
          <w:color w:val="000000"/>
          <w:spacing w:val="1"/>
          <w:sz w:val="24"/>
          <w:szCs w:val="24"/>
        </w:rPr>
        <w:t>rm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5"/>
          <w:sz w:val="24"/>
          <w:szCs w:val="24"/>
        </w:rPr>
        <w:t xml:space="preserve"> </w:t>
      </w:r>
      <w:r w:rsidRPr="00721713">
        <w:rPr>
          <w:rFonts w:ascii="Arial" w:hAnsi="Arial" w:cs="Arial"/>
          <w:color w:val="000000"/>
          <w:sz w:val="24"/>
          <w:szCs w:val="24"/>
        </w:rPr>
        <w:t>p</w:t>
      </w:r>
      <w:r w:rsidRPr="00721713">
        <w:rPr>
          <w:rFonts w:ascii="Arial" w:hAnsi="Arial" w:cs="Arial"/>
          <w:color w:val="000000"/>
          <w:spacing w:val="-2"/>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6"/>
          <w:sz w:val="24"/>
          <w:szCs w:val="24"/>
        </w:rPr>
        <w:t xml:space="preserve"> </w:t>
      </w:r>
      <w:r w:rsidR="00D05811">
        <w:rPr>
          <w:rFonts w:ascii="Arial" w:hAnsi="Arial" w:cs="Arial"/>
          <w:color w:val="000000"/>
          <w:sz w:val="24"/>
          <w:szCs w:val="24"/>
        </w:rPr>
        <w:t>la fracción III</w:t>
      </w:r>
      <w:r w:rsidRPr="00721713">
        <w:rPr>
          <w:rFonts w:ascii="Arial" w:hAnsi="Arial" w:cs="Arial"/>
          <w:color w:val="000000"/>
          <w:spacing w:val="5"/>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00D05811">
        <w:rPr>
          <w:rFonts w:ascii="Arial" w:hAnsi="Arial" w:cs="Arial"/>
          <w:color w:val="000000"/>
          <w:sz w:val="24"/>
          <w:szCs w:val="24"/>
        </w:rPr>
        <w:t>3</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7"/>
          <w:sz w:val="24"/>
          <w:szCs w:val="24"/>
        </w:rPr>
        <w:t xml:space="preserve"> </w:t>
      </w:r>
      <w:r w:rsidRPr="00721713">
        <w:rPr>
          <w:rFonts w:ascii="Arial" w:hAnsi="Arial" w:cs="Arial"/>
          <w:color w:val="000000"/>
          <w:sz w:val="24"/>
          <w:szCs w:val="24"/>
        </w:rPr>
        <w:t>L</w:t>
      </w:r>
      <w:r w:rsidRPr="00721713">
        <w:rPr>
          <w:rFonts w:ascii="Arial" w:hAnsi="Arial" w:cs="Arial"/>
          <w:color w:val="000000"/>
          <w:spacing w:val="-1"/>
          <w:sz w:val="24"/>
          <w:szCs w:val="24"/>
        </w:rPr>
        <w:t>e</w:t>
      </w:r>
      <w:r w:rsidRPr="00721713">
        <w:rPr>
          <w:rFonts w:ascii="Arial" w:hAnsi="Arial" w:cs="Arial"/>
          <w:color w:val="000000"/>
          <w:sz w:val="24"/>
          <w:szCs w:val="24"/>
        </w:rPr>
        <w:t>y 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5"/>
          <w:sz w:val="24"/>
          <w:szCs w:val="24"/>
        </w:rPr>
        <w:t xml:space="preserve"> </w:t>
      </w:r>
      <w:r w:rsidR="00D05811">
        <w:rPr>
          <w:rFonts w:ascii="Arial" w:hAnsi="Arial" w:cs="Arial"/>
          <w:color w:val="000000"/>
          <w:spacing w:val="1"/>
          <w:sz w:val="24"/>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ascii="Arial" w:hAnsi="Arial" w:cs="Arial"/>
          <w:color w:val="000000"/>
          <w:sz w:val="24"/>
          <w:szCs w:val="24"/>
        </w:rPr>
        <w:t>, se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á el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o de</w:t>
      </w:r>
      <w:r w:rsidRPr="00721713">
        <w:rPr>
          <w:rFonts w:ascii="Arial" w:hAnsi="Arial" w:cs="Arial"/>
          <w:color w:val="000000"/>
          <w:spacing w:val="-1"/>
          <w:sz w:val="24"/>
          <w:szCs w:val="24"/>
        </w:rPr>
        <w:t xml:space="preserve"> l</w:t>
      </w:r>
      <w:r w:rsidRPr="00721713">
        <w:rPr>
          <w:rFonts w:ascii="Arial" w:hAnsi="Arial" w:cs="Arial"/>
          <w:color w:val="000000"/>
          <w:sz w:val="24"/>
          <w:szCs w:val="24"/>
        </w:rPr>
        <w:t>a e</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esa</w:t>
      </w:r>
      <w:r w:rsidRPr="00721713">
        <w:rPr>
          <w:rFonts w:ascii="Arial" w:hAnsi="Arial" w:cs="Arial"/>
          <w:color w:val="000000"/>
          <w:spacing w:val="-2"/>
          <w:sz w:val="24"/>
          <w:szCs w:val="24"/>
        </w:rPr>
        <w:t xml:space="preserve"> </w:t>
      </w:r>
      <w:r w:rsidRPr="00721713">
        <w:rPr>
          <w:rFonts w:ascii="Arial" w:hAnsi="Arial" w:cs="Arial"/>
          <w:color w:val="000000"/>
          <w:sz w:val="24"/>
          <w:szCs w:val="24"/>
        </w:rPr>
        <w:t>at</w:t>
      </w:r>
      <w:r w:rsidRPr="00721713">
        <w:rPr>
          <w:rFonts w:ascii="Arial" w:hAnsi="Arial" w:cs="Arial"/>
          <w:color w:val="000000"/>
          <w:spacing w:val="-2"/>
          <w:sz w:val="24"/>
          <w:szCs w:val="24"/>
        </w:rPr>
        <w:t>e</w:t>
      </w:r>
      <w:r w:rsidRPr="00721713">
        <w:rPr>
          <w:rFonts w:ascii="Arial" w:hAnsi="Arial" w:cs="Arial"/>
          <w:color w:val="000000"/>
          <w:sz w:val="24"/>
          <w:szCs w:val="24"/>
        </w:rPr>
        <w:t>n</w:t>
      </w:r>
      <w:r w:rsidRPr="00721713">
        <w:rPr>
          <w:rFonts w:ascii="Arial" w:hAnsi="Arial" w:cs="Arial"/>
          <w:color w:val="000000"/>
          <w:spacing w:val="-1"/>
          <w:sz w:val="24"/>
          <w:szCs w:val="24"/>
        </w:rPr>
        <w:t>di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do a lo s</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u</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z w:val="24"/>
          <w:szCs w:val="24"/>
        </w:rPr>
        <w:t>:</w:t>
      </w:r>
    </w:p>
    <w:p w14:paraId="438DDA63" w14:textId="77777777" w:rsidR="0044255B" w:rsidRPr="00721713" w:rsidRDefault="0044255B" w:rsidP="00614569">
      <w:pPr>
        <w:widowControl w:val="0"/>
        <w:autoSpaceDE w:val="0"/>
        <w:autoSpaceDN w:val="0"/>
        <w:adjustRightInd w:val="0"/>
        <w:spacing w:line="258" w:lineRule="auto"/>
        <w:ind w:right="60"/>
        <w:jc w:val="both"/>
        <w:rPr>
          <w:rFonts w:ascii="Arial" w:hAnsi="Arial" w:cs="Arial"/>
          <w:color w:val="000000"/>
          <w:sz w:val="24"/>
          <w:szCs w:val="24"/>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ascii="Arial" w:hAnsi="Arial" w:cs="Arial"/>
                <w:sz w:val="20"/>
              </w:rPr>
            </w:pPr>
            <w:r w:rsidRPr="00B84813">
              <w:rPr>
                <w:rFonts w:ascii="Arial" w:hAnsi="Arial"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ascii="Arial" w:hAnsi="Arial" w:cs="Arial"/>
                <w:sz w:val="20"/>
              </w:rPr>
            </w:pPr>
            <w:r w:rsidRPr="00B84813">
              <w:rPr>
                <w:rFonts w:ascii="Arial" w:hAnsi="Arial"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ascii="Arial" w:hAnsi="Arial" w:cs="Arial"/>
                <w:sz w:val="20"/>
              </w:rPr>
            </w:pPr>
            <w:r w:rsidRPr="00B84813">
              <w:rPr>
                <w:rFonts w:ascii="Arial" w:hAnsi="Arial"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ascii="Arial" w:hAnsi="Arial" w:cs="Arial"/>
                <w:sz w:val="20"/>
              </w:rPr>
            </w:pPr>
            <w:r w:rsidRPr="00B84813">
              <w:rPr>
                <w:rFonts w:ascii="Arial" w:hAnsi="Arial" w:cs="Arial"/>
                <w:sz w:val="20"/>
              </w:rPr>
              <w:t>Rango de</w:t>
            </w:r>
            <w:r w:rsidRPr="00B84813">
              <w:rPr>
                <w:rFonts w:ascii="Arial" w:hAnsi="Arial" w:cs="Arial"/>
                <w:sz w:val="20"/>
              </w:rPr>
              <w:br/>
              <w:t>número de</w:t>
            </w:r>
            <w:r w:rsidRPr="00B84813">
              <w:rPr>
                <w:rFonts w:ascii="Arial" w:hAnsi="Arial"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ascii="Arial" w:hAnsi="Arial" w:cs="Arial"/>
                <w:sz w:val="20"/>
              </w:rPr>
            </w:pPr>
            <w:r w:rsidRPr="00B84813">
              <w:rPr>
                <w:rFonts w:ascii="Arial" w:hAnsi="Arial" w:cs="Arial"/>
                <w:sz w:val="20"/>
              </w:rPr>
              <w:t>Rango de monto de</w:t>
            </w:r>
            <w:r w:rsidRPr="00B84813">
              <w:rPr>
                <w:rFonts w:ascii="Arial" w:hAnsi="Arial" w:cs="Arial"/>
                <w:sz w:val="20"/>
              </w:rPr>
              <w:br/>
              <w:t>ventas anuales</w:t>
            </w:r>
            <w:r w:rsidRPr="00B84813">
              <w:rPr>
                <w:rFonts w:ascii="Arial" w:hAnsi="Arial" w:cs="Arial"/>
                <w:sz w:val="20"/>
              </w:rPr>
              <w:br/>
              <w:t>(</w:t>
            </w:r>
            <w:proofErr w:type="spellStart"/>
            <w:r w:rsidRPr="00B84813">
              <w:rPr>
                <w:rFonts w:ascii="Arial" w:hAnsi="Arial" w:cs="Arial"/>
                <w:sz w:val="20"/>
              </w:rPr>
              <w:t>mdp</w:t>
            </w:r>
            <w:proofErr w:type="spellEnd"/>
            <w:r w:rsidRPr="00B84813">
              <w:rPr>
                <w:rFonts w:ascii="Arial" w:hAnsi="Arial"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ascii="Arial" w:hAnsi="Arial" w:cs="Arial"/>
                <w:sz w:val="20"/>
              </w:rPr>
            </w:pPr>
            <w:r w:rsidRPr="00B84813">
              <w:rPr>
                <w:rFonts w:ascii="Arial" w:hAnsi="Arial" w:cs="Arial"/>
                <w:sz w:val="20"/>
              </w:rPr>
              <w:t>Tope máximo</w:t>
            </w:r>
            <w:r w:rsidRPr="00B84813">
              <w:rPr>
                <w:rFonts w:ascii="Arial" w:hAnsi="Arial"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ascii="Arial" w:hAnsi="Arial" w:cs="Arial"/>
                <w:sz w:val="20"/>
              </w:rPr>
            </w:pPr>
            <w:r w:rsidRPr="00B84813">
              <w:rPr>
                <w:rFonts w:ascii="Arial" w:hAnsi="Arial"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ascii="Arial" w:hAnsi="Arial" w:cs="Arial"/>
                <w:sz w:val="20"/>
              </w:rPr>
            </w:pPr>
            <w:r w:rsidRPr="00B84813">
              <w:rPr>
                <w:rFonts w:ascii="Arial" w:hAnsi="Arial"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ascii="Arial" w:hAnsi="Arial" w:cs="Arial"/>
                <w:sz w:val="20"/>
              </w:rPr>
            </w:pPr>
            <w:r w:rsidRPr="00B84813">
              <w:rPr>
                <w:rFonts w:ascii="Arial" w:hAnsi="Arial"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ascii="Arial" w:hAnsi="Arial" w:cs="Arial"/>
                <w:sz w:val="20"/>
              </w:rPr>
            </w:pPr>
            <w:r w:rsidRPr="00B84813">
              <w:rPr>
                <w:rFonts w:ascii="Arial" w:hAnsi="Arial"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ascii="Arial" w:hAnsi="Arial" w:cs="Arial"/>
                <w:sz w:val="20"/>
              </w:rPr>
            </w:pPr>
            <w:r w:rsidRPr="00B84813">
              <w:rPr>
                <w:rFonts w:ascii="Arial" w:hAnsi="Arial"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ascii="Arial" w:hAnsi="Arial" w:cs="Arial"/>
                <w:sz w:val="20"/>
              </w:rPr>
            </w:pPr>
            <w:r w:rsidRPr="00B84813">
              <w:rPr>
                <w:rFonts w:ascii="Arial" w:hAnsi="Arial"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ascii="Arial" w:hAnsi="Arial" w:cs="Arial"/>
                <w:sz w:val="20"/>
              </w:rPr>
            </w:pPr>
            <w:r w:rsidRPr="00B84813">
              <w:rPr>
                <w:rFonts w:ascii="Arial" w:hAnsi="Arial"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ascii="Arial" w:hAnsi="Arial" w:cs="Arial"/>
                <w:sz w:val="20"/>
              </w:rPr>
            </w:pPr>
            <w:r w:rsidRPr="00B84813">
              <w:rPr>
                <w:rFonts w:ascii="Arial" w:hAnsi="Arial"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ascii="Arial" w:hAnsi="Arial" w:cs="Arial"/>
                <w:sz w:val="20"/>
              </w:rPr>
            </w:pPr>
            <w:r w:rsidRPr="00B84813">
              <w:rPr>
                <w:rFonts w:ascii="Arial" w:hAnsi="Arial"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ascii="Arial" w:hAnsi="Arial" w:cs="Arial"/>
                <w:sz w:val="20"/>
              </w:rPr>
            </w:pPr>
            <w:r w:rsidRPr="00B84813">
              <w:rPr>
                <w:rFonts w:ascii="Arial" w:hAnsi="Arial"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ascii="Arial" w:hAnsi="Arial" w:cs="Arial"/>
                <w:sz w:val="20"/>
              </w:rPr>
            </w:pPr>
            <w:r w:rsidRPr="00B84813">
              <w:rPr>
                <w:rFonts w:ascii="Arial" w:hAnsi="Arial" w:cs="Arial"/>
                <w:sz w:val="20"/>
              </w:rPr>
              <w:t>Desde 31 hasta</w:t>
            </w:r>
            <w:r w:rsidRPr="00B84813">
              <w:rPr>
                <w:rFonts w:ascii="Arial" w:hAnsi="Arial"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ascii="Arial" w:hAnsi="Arial" w:cs="Arial"/>
                <w:sz w:val="20"/>
              </w:rPr>
            </w:pPr>
            <w:r w:rsidRPr="00B84813">
              <w:rPr>
                <w:rFonts w:ascii="Arial" w:hAnsi="Arial"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ascii="Arial" w:hAnsi="Arial" w:cs="Arial"/>
                <w:sz w:val="20"/>
              </w:rPr>
            </w:pPr>
            <w:r w:rsidRPr="00B84813">
              <w:rPr>
                <w:rFonts w:ascii="Arial" w:hAnsi="Arial"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ascii="Arial" w:hAnsi="Arial"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ascii="Arial" w:hAnsi="Arial"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ascii="Arial" w:hAnsi="Arial" w:cs="Arial"/>
                <w:sz w:val="20"/>
              </w:rPr>
            </w:pPr>
            <w:r w:rsidRPr="00B84813">
              <w:rPr>
                <w:rFonts w:ascii="Arial" w:hAnsi="Arial"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ascii="Arial" w:hAnsi="Arial" w:cs="Arial"/>
                <w:sz w:val="20"/>
              </w:rPr>
            </w:pPr>
            <w:r w:rsidRPr="00B84813">
              <w:rPr>
                <w:rFonts w:ascii="Arial" w:hAnsi="Arial" w:cs="Arial"/>
                <w:sz w:val="20"/>
              </w:rPr>
              <w:t>250</w:t>
            </w:r>
          </w:p>
        </w:tc>
      </w:tr>
    </w:tbl>
    <w:p w14:paraId="658AE007" w14:textId="7E75740E" w:rsidR="00614569" w:rsidRPr="00D05811" w:rsidRDefault="00614569" w:rsidP="00D05811">
      <w:pPr>
        <w:rPr>
          <w:rFonts w:ascii="Arial" w:hAnsi="Arial" w:cs="Arial"/>
          <w:sz w:val="20"/>
        </w:rPr>
      </w:pPr>
      <w:r w:rsidRPr="00B84813">
        <w:rPr>
          <w:rFonts w:ascii="Arial" w:hAnsi="Arial" w:cs="Arial"/>
          <w:sz w:val="20"/>
        </w:rPr>
        <w:t>*Tope Máximo Combinado = (Trabajadores) X 10% + (Ventas Anuales) X 90%.</w:t>
      </w:r>
    </w:p>
    <w:p w14:paraId="26793A33" w14:textId="55527482" w:rsidR="00D25F1E" w:rsidRPr="00D05811" w:rsidRDefault="00D25F1E" w:rsidP="00D05811">
      <w:pPr>
        <w:pStyle w:val="Ttulo1"/>
      </w:pPr>
      <w:bookmarkStart w:id="17" w:name="_Toc135041694"/>
      <w:r w:rsidRPr="00D05811">
        <w:t>9. PRESENTACIÓN Y APERTURA DE PROPUESTAS</w:t>
      </w:r>
      <w:bookmarkEnd w:id="17"/>
    </w:p>
    <w:p w14:paraId="13BA8116" w14:textId="77777777" w:rsidR="00D25F1E" w:rsidRPr="00721713"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1</w:t>
      </w:r>
      <w:r w:rsidR="005B33D1">
        <w:rPr>
          <w:rFonts w:ascii="Arial" w:eastAsia="Times New Roman" w:hAnsi="Arial" w:cs="Arial"/>
          <w:b/>
          <w:color w:val="000000"/>
          <w:sz w:val="24"/>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5B33D1">
        <w:rPr>
          <w:rFonts w:ascii="Arial" w:eastAsia="Times New Roman" w:hAnsi="Arial" w:cs="Arial"/>
          <w:b/>
          <w:color w:val="000000"/>
          <w:sz w:val="24"/>
          <w:szCs w:val="24"/>
          <w:lang w:val="es-ES" w:eastAsia="es-ES"/>
        </w:rPr>
        <w:t xml:space="preserve"> (PROPUESTA ECONÓMICA)</w:t>
      </w:r>
    </w:p>
    <w:p w14:paraId="666671BE" w14:textId="0B9DC3FE" w:rsidR="00D25F1E"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5, Anexo 5 A (en su caso), Anexo 5 B (en su caso), Anexo 6</w:t>
      </w:r>
    </w:p>
    <w:p w14:paraId="32188244" w14:textId="77777777" w:rsidR="00614569"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3</w:t>
      </w:r>
      <w:r w:rsidR="005B33D1">
        <w:rPr>
          <w:rFonts w:ascii="Arial" w:eastAsia="Times New Roman" w:hAnsi="Arial" w:cs="Arial"/>
          <w:b/>
          <w:color w:val="000000"/>
          <w:sz w:val="24"/>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p>
    <w:p w14:paraId="5657D883" w14:textId="6C055C61" w:rsidR="00614569"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Anexo 3, Anexo 4, </w:t>
      </w:r>
      <w:r w:rsidRPr="00161382">
        <w:rPr>
          <w:rFonts w:ascii="Arial" w:eastAsia="Times New Roman" w:hAnsi="Arial" w:cs="Arial"/>
          <w:b/>
          <w:color w:val="000000"/>
          <w:sz w:val="24"/>
          <w:szCs w:val="24"/>
          <w:u w:val="single"/>
          <w:shd w:val="clear" w:color="auto" w:fill="A8D08D" w:themeFill="accent6" w:themeFillTint="99"/>
          <w:lang w:val="es-ES" w:eastAsia="es-ES"/>
        </w:rPr>
        <w:t>Anexo 7</w:t>
      </w:r>
      <w:r w:rsidR="00366F11" w:rsidRPr="00161382">
        <w:rPr>
          <w:rFonts w:ascii="Arial" w:eastAsia="Times New Roman" w:hAnsi="Arial" w:cs="Arial"/>
          <w:b/>
          <w:color w:val="000000"/>
          <w:sz w:val="24"/>
          <w:szCs w:val="24"/>
          <w:u w:val="single"/>
          <w:shd w:val="clear" w:color="auto" w:fill="A8D08D" w:themeFill="accent6" w:themeFillTint="99"/>
          <w:lang w:val="es-ES" w:eastAsia="es-ES"/>
        </w:rPr>
        <w:t xml:space="preserve"> (engrapado por fuera de manera visible)</w:t>
      </w:r>
      <w:r>
        <w:rPr>
          <w:rFonts w:ascii="Arial" w:eastAsia="Times New Roman" w:hAnsi="Arial" w:cs="Arial"/>
          <w:color w:val="000000"/>
          <w:sz w:val="24"/>
          <w:szCs w:val="24"/>
          <w:lang w:val="es-ES" w:eastAsia="es-ES"/>
        </w:rPr>
        <w:t xml:space="preserve">, Anexo 8, Anexo 8 A, Anexo 9, Anexo 10, Anexo 11, Anexo 12, Anexo 13, </w:t>
      </w:r>
      <w:r w:rsidR="00A177DB">
        <w:rPr>
          <w:rFonts w:ascii="Arial" w:eastAsia="Times New Roman" w:hAnsi="Arial" w:cs="Arial"/>
          <w:color w:val="000000"/>
          <w:sz w:val="24"/>
          <w:szCs w:val="24"/>
          <w:lang w:val="es-ES" w:eastAsia="es-ES"/>
        </w:rPr>
        <w:t>Anexo 17</w:t>
      </w:r>
      <w:r w:rsidR="001214A0">
        <w:rPr>
          <w:rFonts w:ascii="Arial" w:eastAsia="Times New Roman" w:hAnsi="Arial" w:cs="Arial"/>
          <w:color w:val="000000"/>
          <w:sz w:val="24"/>
          <w:szCs w:val="24"/>
          <w:lang w:val="es-ES" w:eastAsia="es-ES"/>
        </w:rPr>
        <w:t xml:space="preserve"> y los documentos señalados en el punto 8.1 Acreditación de</w:t>
      </w:r>
      <w:r w:rsidR="00D05811">
        <w:rPr>
          <w:rFonts w:ascii="Arial" w:eastAsia="Times New Roman" w:hAnsi="Arial" w:cs="Arial"/>
          <w:color w:val="000000"/>
          <w:sz w:val="24"/>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87720B5" w14:textId="77CDEF67" w:rsidR="00D25F1E"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Todos los documentos que contengan dentro los sobres, deberán presentarse en formato impreso y en formato digital</w:t>
      </w:r>
      <w:r w:rsidR="00B052A5">
        <w:rPr>
          <w:rFonts w:ascii="Arial" w:eastAsia="Times New Roman" w:hAnsi="Arial" w:cs="Arial"/>
          <w:color w:val="000000"/>
          <w:sz w:val="24"/>
          <w:szCs w:val="24"/>
          <w:lang w:val="es-ES" w:eastAsia="es-ES"/>
        </w:rPr>
        <w:t xml:space="preserve"> de conformidad con lo solicitado en el </w:t>
      </w:r>
      <w:r w:rsidR="00B052A5">
        <w:rPr>
          <w:rFonts w:ascii="Arial" w:eastAsia="Times New Roman" w:hAnsi="Arial" w:cs="Arial"/>
          <w:b/>
          <w:color w:val="000000"/>
          <w:sz w:val="24"/>
          <w:szCs w:val="24"/>
          <w:lang w:val="es-ES" w:eastAsia="es-ES"/>
        </w:rPr>
        <w:t>ANEXO 17 “DISPOSITIVO DE ALMACENAMIENTO</w:t>
      </w:r>
      <w:r w:rsidR="00D05811">
        <w:rPr>
          <w:rFonts w:ascii="Arial" w:eastAsia="Times New Roman" w:hAnsi="Arial" w:cs="Arial"/>
          <w:b/>
          <w:color w:val="000000"/>
          <w:sz w:val="24"/>
          <w:szCs w:val="24"/>
          <w:lang w:val="es-ES" w:eastAsia="es-ES"/>
        </w:rPr>
        <w:t>”</w:t>
      </w:r>
      <w:r w:rsidRPr="00721713">
        <w:rPr>
          <w:rFonts w:ascii="Arial" w:eastAsia="Times New Roman" w:hAnsi="Arial" w:cs="Arial"/>
          <w:color w:val="000000"/>
          <w:sz w:val="24"/>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ascii="Arial" w:eastAsia="Times New Roman" w:hAnsi="Arial" w:cs="Arial"/>
          <w:color w:val="000000"/>
          <w:sz w:val="24"/>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ascii="Arial" w:eastAsia="Times New Roman" w:hAnsi="Arial" w:cs="Arial"/>
          <w:color w:val="000000"/>
          <w:sz w:val="24"/>
          <w:szCs w:val="24"/>
          <w:lang w:val="es-ES" w:eastAsia="es-ES"/>
        </w:rPr>
        <w:t>l folio o numeración consecutivo</w:t>
      </w:r>
      <w:r w:rsidRPr="00721713">
        <w:rPr>
          <w:rFonts w:ascii="Arial" w:eastAsia="Times New Roman" w:hAnsi="Arial" w:cs="Arial"/>
          <w:color w:val="000000"/>
          <w:sz w:val="24"/>
          <w:szCs w:val="24"/>
          <w:lang w:val="es-ES" w:eastAsia="es-ES"/>
        </w:rPr>
        <w:t xml:space="preserve"> de acuerdo al orden de las Bases.</w:t>
      </w:r>
    </w:p>
    <w:p w14:paraId="2EE1383D" w14:textId="77777777" w:rsidR="00D25F1E" w:rsidRPr="00721713" w:rsidRDefault="00D25F1E" w:rsidP="00D25F1E">
      <w:pPr>
        <w:spacing w:after="0" w:line="240" w:lineRule="auto"/>
        <w:jc w:val="both"/>
        <w:rPr>
          <w:rFonts w:ascii="Arial" w:eastAsia="Times New Roman" w:hAnsi="Arial" w:cs="Arial"/>
          <w:b/>
          <w:sz w:val="24"/>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ni</w:t>
      </w:r>
      <w:r w:rsidRPr="00721713">
        <w:rPr>
          <w:rFonts w:ascii="Arial" w:eastAsia="Times New Roman" w:hAnsi="Arial" w:cs="Arial"/>
          <w:b/>
          <w:bCs/>
          <w:spacing w:val="-2"/>
          <w:sz w:val="24"/>
          <w:szCs w:val="24"/>
          <w:lang w:val="es-ES" w:eastAsia="es-ES"/>
        </w:rPr>
        <w:t>c</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ara</w:t>
      </w:r>
      <w:r w:rsidRPr="00721713">
        <w:rPr>
          <w:rFonts w:ascii="Arial" w:eastAsia="Times New Roman" w:hAnsi="Arial" w:cs="Arial"/>
          <w:b/>
          <w:bCs/>
          <w:spacing w:val="3"/>
          <w:sz w:val="24"/>
          <w:szCs w:val="24"/>
          <w:lang w:val="es-ES" w:eastAsia="es-ES"/>
        </w:rPr>
        <w:t xml:space="preserve"> de conformidad a lo establecido en el </w:t>
      </w:r>
      <w:r w:rsidRPr="00721713">
        <w:rPr>
          <w:rFonts w:ascii="Arial" w:eastAsia="Times New Roman" w:hAnsi="Arial" w:cs="Arial"/>
          <w:color w:val="000000"/>
          <w:spacing w:val="-1"/>
          <w:sz w:val="24"/>
          <w:szCs w:val="24"/>
          <w:lang w:val="es-ES" w:eastAsia="es-ES"/>
        </w:rPr>
        <w:t xml:space="preserve">apartado </w:t>
      </w:r>
      <w:r w:rsidRPr="00721713">
        <w:rPr>
          <w:rFonts w:ascii="Arial" w:eastAsia="Times New Roman" w:hAnsi="Arial" w:cs="Arial"/>
          <w:b/>
          <w:color w:val="000000"/>
          <w:spacing w:val="-1"/>
          <w:sz w:val="24"/>
          <w:szCs w:val="24"/>
          <w:lang w:val="es-ES" w:eastAsia="es-ES"/>
        </w:rPr>
        <w:t xml:space="preserve">2. </w:t>
      </w:r>
      <w:r w:rsidR="00B052A5" w:rsidRPr="00721713">
        <w:rPr>
          <w:rFonts w:ascii="Arial" w:eastAsia="Times New Roman" w:hAnsi="Arial" w:cs="Arial"/>
          <w:b/>
          <w:color w:val="000000"/>
          <w:spacing w:val="-1"/>
          <w:sz w:val="24"/>
          <w:szCs w:val="24"/>
          <w:lang w:val="es-ES" w:eastAsia="es-ES"/>
        </w:rPr>
        <w:t xml:space="preserve">CALENDARIO DE ACTIVIDADES </w:t>
      </w:r>
      <w:r w:rsidRPr="00721713">
        <w:rPr>
          <w:rFonts w:ascii="Arial" w:eastAsia="Times New Roman" w:hAnsi="Arial" w:cs="Arial"/>
          <w:b/>
          <w:color w:val="000000"/>
          <w:spacing w:val="-1"/>
          <w:sz w:val="24"/>
          <w:szCs w:val="24"/>
          <w:lang w:val="es-ES" w:eastAsia="es-ES"/>
        </w:rPr>
        <w:t xml:space="preserve">(ACTOS) </w:t>
      </w:r>
      <w:r w:rsidR="00B052A5">
        <w:rPr>
          <w:rFonts w:ascii="Arial" w:eastAsia="Times New Roman" w:hAnsi="Arial" w:cs="Arial"/>
          <w:color w:val="000000"/>
          <w:spacing w:val="-1"/>
          <w:sz w:val="24"/>
          <w:szCs w:val="24"/>
          <w:lang w:val="es-ES" w:eastAsia="es-ES"/>
        </w:rPr>
        <w:t xml:space="preserve">en </w:t>
      </w:r>
      <w:r w:rsidRPr="00721713">
        <w:rPr>
          <w:rFonts w:ascii="Arial" w:eastAsia="Times New Roman" w:hAnsi="Arial" w:cs="Arial"/>
          <w:color w:val="000000"/>
          <w:spacing w:val="-1"/>
          <w:sz w:val="24"/>
          <w:szCs w:val="24"/>
          <w:lang w:val="es-ES" w:eastAsia="es-ES"/>
        </w:rPr>
        <w:t>la</w:t>
      </w:r>
      <w:r w:rsidR="00B052A5">
        <w:rPr>
          <w:rFonts w:ascii="Arial" w:eastAsia="Times New Roman" w:hAnsi="Arial" w:cs="Arial"/>
          <w:color w:val="000000"/>
          <w:spacing w:val="-1"/>
          <w:sz w:val="24"/>
          <w:szCs w:val="24"/>
          <w:lang w:val="es-ES" w:eastAsia="es-ES"/>
        </w:rPr>
        <w:t xml:space="preserve"> Dirección General de </w:t>
      </w:r>
      <w:r w:rsidR="00B052A5">
        <w:rPr>
          <w:rFonts w:ascii="Arial" w:eastAsia="Times New Roman" w:hAnsi="Arial" w:cs="Arial"/>
          <w:color w:val="000000"/>
          <w:spacing w:val="-1"/>
          <w:sz w:val="24"/>
          <w:szCs w:val="24"/>
          <w:lang w:val="es-ES" w:eastAsia="es-ES"/>
        </w:rPr>
        <w:lastRenderedPageBreak/>
        <w:t>Administración (piso 2) de la</w:t>
      </w:r>
      <w:r w:rsidR="00D05811">
        <w:rPr>
          <w:rFonts w:ascii="Arial" w:eastAsia="Times New Roman" w:hAnsi="Arial" w:cs="Arial"/>
          <w:color w:val="000000"/>
          <w:spacing w:val="-1"/>
          <w:sz w:val="24"/>
          <w:szCs w:val="24"/>
          <w:lang w:val="es-ES" w:eastAsia="es-ES"/>
        </w:rPr>
        <w:t xml:space="preserve"> Auditoría Superior d</w:t>
      </w:r>
      <w:r w:rsidRPr="00721713">
        <w:rPr>
          <w:rFonts w:ascii="Arial" w:eastAsia="Times New Roman" w:hAnsi="Arial" w:cs="Arial"/>
          <w:color w:val="000000"/>
          <w:spacing w:val="-1"/>
          <w:sz w:val="24"/>
          <w:szCs w:val="24"/>
          <w:lang w:val="es-ES" w:eastAsia="es-ES"/>
        </w:rPr>
        <w:t>el Estado de Jalisco</w:t>
      </w:r>
      <w:r w:rsidR="00B052A5">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spacing w:val="3"/>
          <w:sz w:val="24"/>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0E3F7E9E" w14:textId="4B2F3014"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3"/>
          <w:sz w:val="24"/>
          <w:szCs w:val="24"/>
          <w:lang w:val="es-ES" w:eastAsia="es-ES"/>
        </w:rPr>
        <w:t xml:space="preserve"> 7 </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4"/>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ni</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esto</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P</w:t>
      </w:r>
      <w:r w:rsidRPr="00721713">
        <w:rPr>
          <w:rFonts w:ascii="Arial" w:eastAsia="Times New Roman" w:hAnsi="Arial" w:cs="Arial"/>
          <w:b/>
          <w:color w:val="000000"/>
          <w:sz w:val="24"/>
          <w:szCs w:val="24"/>
          <w:lang w:val="es-ES" w:eastAsia="es-ES"/>
        </w:rPr>
        <w:t>ersona</w:t>
      </w:r>
      <w:r w:rsidRPr="00721713">
        <w:rPr>
          <w:rFonts w:ascii="Arial" w:eastAsia="Times New Roman" w:hAnsi="Arial" w:cs="Arial"/>
          <w:b/>
          <w:color w:val="000000"/>
          <w:spacing w:val="-2"/>
          <w:sz w:val="24"/>
          <w:szCs w:val="24"/>
          <w:lang w:val="es-ES" w:eastAsia="es-ES"/>
        </w:rPr>
        <w:t>l</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ados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00312FA9">
        <w:rPr>
          <w:rFonts w:ascii="Arial" w:eastAsia="Times New Roman" w:hAnsi="Arial" w:cs="Arial"/>
          <w:color w:val="000000"/>
          <w:sz w:val="24"/>
          <w:szCs w:val="24"/>
          <w:lang w:val="es-ES" w:eastAsia="es-ES"/>
        </w:rPr>
        <w:t xml:space="preserve"> </w:t>
      </w:r>
      <w:r w:rsidR="00312FA9" w:rsidRPr="00A177DB">
        <w:rPr>
          <w:rFonts w:ascii="Arial" w:eastAsia="Times New Roman" w:hAnsi="Arial" w:cs="Arial"/>
          <w:color w:val="000000"/>
          <w:sz w:val="24"/>
          <w:szCs w:val="24"/>
          <w:lang w:val="es-ES" w:eastAsia="es-ES"/>
        </w:rPr>
        <w:t>3 de manera visible</w:t>
      </w:r>
      <w:r w:rsidRPr="00A177D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n</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z w:val="24"/>
          <w:szCs w:val="24"/>
          <w:lang w:val="es-ES" w:eastAsia="es-ES"/>
        </w:rPr>
        <w:t>um</w:t>
      </w:r>
      <w:r w:rsidRPr="00721713">
        <w:rPr>
          <w:rFonts w:ascii="Arial" w:eastAsia="Times New Roman" w:hAnsi="Arial" w:cs="Arial"/>
          <w:b/>
          <w:bCs/>
          <w:color w:val="000000"/>
          <w:spacing w:val="-3"/>
          <w:sz w:val="24"/>
          <w:szCs w:val="24"/>
          <w:lang w:val="es-ES" w:eastAsia="es-ES"/>
        </w:rPr>
        <w:t>p</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m</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de e</w:t>
      </w:r>
      <w:r w:rsidRPr="00721713">
        <w:rPr>
          <w:rFonts w:ascii="Arial" w:eastAsia="Times New Roman" w:hAnsi="Arial" w:cs="Arial"/>
          <w:b/>
          <w:bCs/>
          <w:color w:val="000000"/>
          <w:spacing w:val="-1"/>
          <w:sz w:val="24"/>
          <w:szCs w:val="24"/>
          <w:lang w:val="es-ES" w:eastAsia="es-ES"/>
        </w:rPr>
        <w:t>s</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req</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2"/>
          <w:sz w:val="24"/>
          <w:szCs w:val="24"/>
          <w:lang w:val="es-ES" w:eastAsia="es-ES"/>
        </w:rPr>
        <w:t>i</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6"/>
          <w:sz w:val="24"/>
          <w:szCs w:val="24"/>
          <w:lang w:val="es-ES" w:eastAsia="es-ES"/>
        </w:rPr>
        <w:t xml:space="preserve"> </w:t>
      </w:r>
      <w:r w:rsidRPr="00721713">
        <w:rPr>
          <w:rFonts w:ascii="Arial" w:eastAsia="Times New Roman" w:hAnsi="Arial" w:cs="Arial"/>
          <w:bCs/>
          <w:color w:val="000000"/>
          <w:sz w:val="24"/>
          <w:szCs w:val="24"/>
          <w:lang w:val="es-ES" w:eastAsia="es-ES"/>
        </w:rPr>
        <w:t>es</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bCs/>
          <w:color w:val="000000"/>
          <w:sz w:val="24"/>
          <w:szCs w:val="24"/>
          <w:lang w:val="es-ES" w:eastAsia="es-ES"/>
        </w:rPr>
        <w:t>c</w:t>
      </w:r>
      <w:r w:rsidRPr="00721713">
        <w:rPr>
          <w:rFonts w:ascii="Arial" w:eastAsia="Times New Roman" w:hAnsi="Arial" w:cs="Arial"/>
          <w:bCs/>
          <w:color w:val="000000"/>
          <w:spacing w:val="-1"/>
          <w:sz w:val="24"/>
          <w:szCs w:val="24"/>
          <w:lang w:val="es-ES" w:eastAsia="es-ES"/>
        </w:rPr>
        <w:t>a</w:t>
      </w:r>
      <w:r w:rsidRPr="00721713">
        <w:rPr>
          <w:rFonts w:ascii="Arial" w:eastAsia="Times New Roman" w:hAnsi="Arial" w:cs="Arial"/>
          <w:bCs/>
          <w:color w:val="000000"/>
          <w:spacing w:val="-3"/>
          <w:sz w:val="24"/>
          <w:szCs w:val="24"/>
          <w:lang w:val="es-ES" w:eastAsia="es-ES"/>
        </w:rPr>
        <w:t>u</w:t>
      </w:r>
      <w:r w:rsidRPr="00721713">
        <w:rPr>
          <w:rFonts w:ascii="Arial" w:eastAsia="Times New Roman" w:hAnsi="Arial" w:cs="Arial"/>
          <w:bCs/>
          <w:color w:val="000000"/>
          <w:sz w:val="24"/>
          <w:szCs w:val="24"/>
          <w:lang w:val="es-ES" w:eastAsia="es-ES"/>
        </w:rPr>
        <w:t>sa</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6"/>
          <w:sz w:val="24"/>
          <w:szCs w:val="24"/>
          <w:lang w:val="es-ES" w:eastAsia="es-ES"/>
        </w:rPr>
        <w:t xml:space="preserve"> </w:t>
      </w:r>
    </w:p>
    <w:p w14:paraId="1B82D33C" w14:textId="79B845FF" w:rsidR="00085C0E" w:rsidRPr="00397416" w:rsidRDefault="00D25F1E" w:rsidP="00397416">
      <w:pPr>
        <w:pStyle w:val="Ttulo2"/>
      </w:pPr>
      <w:bookmarkStart w:id="18" w:name="_Toc135041695"/>
      <w:r w:rsidRPr="00D05811">
        <w:t xml:space="preserve">9.1 </w:t>
      </w:r>
      <w:r w:rsidR="00085C0E" w:rsidRPr="00D05811">
        <w:t>Contenido de los sobres</w:t>
      </w:r>
      <w:bookmarkEnd w:id="18"/>
    </w:p>
    <w:p w14:paraId="34E92A79" w14:textId="1DDBFCED" w:rsidR="00D25F1E" w:rsidRPr="00A177DB"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A177DB">
        <w:rPr>
          <w:rFonts w:ascii="Arial" w:eastAsia="Times New Roman" w:hAnsi="Arial" w:cs="Arial"/>
          <w:color w:val="000000"/>
          <w:spacing w:val="-1"/>
          <w:sz w:val="24"/>
          <w:szCs w:val="24"/>
          <w:lang w:val="es-ES" w:eastAsia="es-ES"/>
        </w:rPr>
        <w:t>Los</w:t>
      </w:r>
      <w:r w:rsidR="00D25F1E" w:rsidRPr="00A177DB">
        <w:rPr>
          <w:rFonts w:ascii="Arial" w:eastAsia="Times New Roman" w:hAnsi="Arial" w:cs="Arial"/>
          <w:color w:val="000000"/>
          <w:sz w:val="24"/>
          <w:szCs w:val="24"/>
          <w:lang w:val="es-ES" w:eastAsia="es-ES"/>
        </w:rPr>
        <w:t xml:space="preserve"> so</w:t>
      </w:r>
      <w:r w:rsidR="00D25F1E" w:rsidRPr="00A177DB">
        <w:rPr>
          <w:rFonts w:ascii="Arial" w:eastAsia="Times New Roman" w:hAnsi="Arial" w:cs="Arial"/>
          <w:color w:val="000000"/>
          <w:spacing w:val="-1"/>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pacing w:val="1"/>
          <w:sz w:val="24"/>
          <w:szCs w:val="24"/>
          <w:lang w:val="es-ES" w:eastAsia="es-ES"/>
        </w:rPr>
        <w:t>rr</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d</w:t>
      </w:r>
      <w:r w:rsidR="00D25F1E" w:rsidRPr="00A177DB">
        <w:rPr>
          <w:rFonts w:ascii="Arial" w:eastAsia="Times New Roman" w:hAnsi="Arial" w:cs="Arial"/>
          <w:color w:val="000000"/>
          <w:sz w:val="24"/>
          <w:szCs w:val="24"/>
          <w:lang w:val="es-ES" w:eastAsia="es-ES"/>
        </w:rPr>
        <w:t>o</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pacing w:val="-3"/>
          <w:sz w:val="24"/>
          <w:szCs w:val="24"/>
          <w:lang w:val="es-ES" w:eastAsia="es-ES"/>
        </w:rPr>
        <w:t>b</w:t>
      </w:r>
      <w:r w:rsidR="00D25F1E" w:rsidRPr="00A177DB">
        <w:rPr>
          <w:rFonts w:ascii="Arial" w:eastAsia="Times New Roman" w:hAnsi="Arial" w:cs="Arial"/>
          <w:color w:val="000000"/>
          <w:sz w:val="24"/>
          <w:szCs w:val="24"/>
          <w:lang w:val="es-ES" w:eastAsia="es-ES"/>
        </w:rPr>
        <w:t>erá</w:t>
      </w:r>
      <w:r w:rsidRPr="00A177DB">
        <w:rPr>
          <w:rFonts w:ascii="Arial" w:eastAsia="Times New Roman" w:hAnsi="Arial" w:cs="Arial"/>
          <w:color w:val="000000"/>
          <w:sz w:val="24"/>
          <w:szCs w:val="24"/>
          <w:lang w:val="es-ES" w:eastAsia="es-ES"/>
        </w:rPr>
        <w:t>n</w:t>
      </w:r>
      <w:r w:rsidR="00D25F1E" w:rsidRPr="00A177DB">
        <w:rPr>
          <w:rFonts w:ascii="Arial" w:eastAsia="Times New Roman" w:hAnsi="Arial" w:cs="Arial"/>
          <w:color w:val="000000"/>
          <w:spacing w:val="5"/>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o</w:t>
      </w:r>
      <w:r w:rsidR="00D25F1E" w:rsidRPr="00A177DB">
        <w:rPr>
          <w:rFonts w:ascii="Arial" w:eastAsia="Times New Roman" w:hAnsi="Arial" w:cs="Arial"/>
          <w:color w:val="000000"/>
          <w:sz w:val="24"/>
          <w:szCs w:val="24"/>
          <w:lang w:val="es-ES" w:eastAsia="es-ES"/>
        </w:rPr>
        <w:t>nten</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z w:val="24"/>
          <w:szCs w:val="24"/>
          <w:lang w:val="es-ES" w:eastAsia="es-ES"/>
        </w:rPr>
        <w:t xml:space="preserve">r </w:t>
      </w:r>
      <w:r w:rsidR="00D25F1E" w:rsidRPr="00A177DB">
        <w:rPr>
          <w:rFonts w:ascii="Arial" w:eastAsia="Times New Roman" w:hAnsi="Arial" w:cs="Arial"/>
          <w:b/>
          <w:color w:val="000000"/>
          <w:sz w:val="24"/>
          <w:szCs w:val="24"/>
          <w:lang w:val="es-ES" w:eastAsia="es-ES"/>
        </w:rPr>
        <w:t>TODOS Y CADA UNO DE LOS ANEXOS SOLICITADOS EN LA PRESENTE CONVOCATORIA</w:t>
      </w:r>
      <w:r w:rsidR="00D25F1E" w:rsidRPr="00A177DB">
        <w:rPr>
          <w:rFonts w:ascii="Arial" w:eastAsia="Times New Roman" w:hAnsi="Arial" w:cs="Arial"/>
          <w:color w:val="000000"/>
          <w:sz w:val="24"/>
          <w:szCs w:val="24"/>
          <w:lang w:val="es-ES" w:eastAsia="es-ES"/>
        </w:rPr>
        <w:t xml:space="preserve">, así como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3"/>
          <w:sz w:val="24"/>
          <w:szCs w:val="24"/>
          <w:lang w:val="es-ES" w:eastAsia="es-ES"/>
        </w:rPr>
        <w:t>i</w:t>
      </w:r>
      <w:r w:rsidR="00D25F1E" w:rsidRPr="00A177DB">
        <w:rPr>
          <w:rFonts w:ascii="Arial" w:eastAsia="Times New Roman" w:hAnsi="Arial" w:cs="Arial"/>
          <w:color w:val="000000"/>
          <w:spacing w:val="2"/>
          <w:sz w:val="24"/>
          <w:szCs w:val="24"/>
          <w:lang w:val="es-ES" w:eastAsia="es-ES"/>
        </w:rPr>
        <w:t>g</w:t>
      </w:r>
      <w:r w:rsidR="00D25F1E" w:rsidRPr="00A177DB">
        <w:rPr>
          <w:rFonts w:ascii="Arial" w:eastAsia="Times New Roman" w:hAnsi="Arial" w:cs="Arial"/>
          <w:color w:val="000000"/>
          <w:sz w:val="24"/>
          <w:szCs w:val="24"/>
          <w:lang w:val="es-ES" w:eastAsia="es-ES"/>
        </w:rPr>
        <w:t>u</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o</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u</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ac</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ón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pacing w:val="-3"/>
          <w:sz w:val="24"/>
          <w:szCs w:val="24"/>
          <w:lang w:val="es-ES" w:eastAsia="es-ES"/>
        </w:rPr>
        <w:t>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en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a</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z w:val="24"/>
          <w:szCs w:val="24"/>
          <w:lang w:val="es-ES" w:eastAsia="es-ES"/>
        </w:rPr>
        <w:t xml:space="preserve">l </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em</w:t>
      </w:r>
      <w:r w:rsidR="00D25F1E" w:rsidRPr="00A177DB">
        <w:rPr>
          <w:rFonts w:ascii="Arial" w:eastAsia="Times New Roman" w:hAnsi="Arial" w:cs="Arial"/>
          <w:color w:val="000000"/>
          <w:spacing w:val="-2"/>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et</w:t>
      </w:r>
      <w:r w:rsidR="00D25F1E" w:rsidRPr="00A177DB">
        <w:rPr>
          <w:rFonts w:ascii="Arial" w:eastAsia="Times New Roman" w:hAnsi="Arial" w:cs="Arial"/>
          <w:color w:val="000000"/>
          <w:spacing w:val="-2"/>
          <w:sz w:val="24"/>
          <w:szCs w:val="24"/>
          <w:lang w:val="es-ES" w:eastAsia="es-ES"/>
        </w:rPr>
        <w:t>a</w:t>
      </w:r>
      <w:r w:rsidR="00D25F1E" w:rsidRPr="00A177DB">
        <w:rPr>
          <w:rFonts w:ascii="Arial" w:eastAsia="Times New Roman" w:hAnsi="Arial" w:cs="Arial"/>
          <w:color w:val="000000"/>
          <w:sz w:val="24"/>
          <w:szCs w:val="24"/>
          <w:lang w:val="es-ES" w:eastAsia="es-ES"/>
        </w:rPr>
        <w:t>do</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3"/>
          <w:sz w:val="24"/>
          <w:szCs w:val="24"/>
          <w:lang w:val="es-ES" w:eastAsia="es-ES"/>
        </w:rPr>
        <w:t>d</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 emp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 xml:space="preserve">y </w:t>
      </w:r>
      <w:r w:rsidR="00D25F1E" w:rsidRPr="00A177DB">
        <w:rPr>
          <w:rFonts w:ascii="Arial" w:eastAsia="Times New Roman" w:hAnsi="Arial" w:cs="Arial"/>
          <w:b/>
          <w:bCs/>
          <w:color w:val="000000"/>
          <w:sz w:val="24"/>
          <w:szCs w:val="24"/>
          <w:u w:val="thick"/>
          <w:lang w:val="es-ES" w:eastAsia="es-ES"/>
        </w:rPr>
        <w:t>FI</w:t>
      </w:r>
      <w:r w:rsidR="00D25F1E" w:rsidRPr="00A177DB">
        <w:rPr>
          <w:rFonts w:ascii="Arial" w:eastAsia="Times New Roman" w:hAnsi="Arial" w:cs="Arial"/>
          <w:b/>
          <w:bCs/>
          <w:color w:val="000000"/>
          <w:spacing w:val="-3"/>
          <w:sz w:val="24"/>
          <w:szCs w:val="24"/>
          <w:u w:val="thick"/>
          <w:lang w:val="es-ES" w:eastAsia="es-ES"/>
        </w:rPr>
        <w:t>R</w:t>
      </w:r>
      <w:r w:rsidR="00D25F1E" w:rsidRPr="00A177DB">
        <w:rPr>
          <w:rFonts w:ascii="Arial" w:eastAsia="Times New Roman" w:hAnsi="Arial" w:cs="Arial"/>
          <w:b/>
          <w:bCs/>
          <w:color w:val="000000"/>
          <w:spacing w:val="3"/>
          <w:sz w:val="24"/>
          <w:szCs w:val="24"/>
          <w:u w:val="thick"/>
          <w:lang w:val="es-ES" w:eastAsia="es-ES"/>
        </w:rPr>
        <w:t>M</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C</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6"/>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H</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4"/>
          <w:sz w:val="24"/>
          <w:szCs w:val="24"/>
          <w:u w:val="thick"/>
          <w:lang w:val="es-ES" w:eastAsia="es-ES"/>
        </w:rPr>
        <w:t>J</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7"/>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P</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z w:val="24"/>
          <w:szCs w:val="24"/>
          <w:u w:val="thick"/>
          <w:lang w:val="es-ES" w:eastAsia="es-ES"/>
        </w:rPr>
        <w:t xml:space="preserve">R </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z w:val="24"/>
          <w:szCs w:val="24"/>
          <w:u w:val="thick"/>
          <w:lang w:val="es-ES" w:eastAsia="es-ES"/>
        </w:rPr>
        <w:t>L R</w:t>
      </w:r>
      <w:r w:rsidR="00D25F1E" w:rsidRPr="00A177DB">
        <w:rPr>
          <w:rFonts w:ascii="Arial" w:eastAsia="Times New Roman" w:hAnsi="Arial" w:cs="Arial"/>
          <w:b/>
          <w:bCs/>
          <w:color w:val="000000"/>
          <w:spacing w:val="-1"/>
          <w:sz w:val="24"/>
          <w:szCs w:val="24"/>
          <w:u w:val="thick"/>
          <w:lang w:val="es-ES" w:eastAsia="es-ES"/>
        </w:rPr>
        <w:t>EPRESE</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pacing w:val="2"/>
          <w:sz w:val="24"/>
          <w:szCs w:val="24"/>
          <w:u w:val="thick"/>
          <w:lang w:val="es-ES" w:eastAsia="es-ES"/>
        </w:rPr>
        <w:t>T</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z w:val="24"/>
          <w:szCs w:val="24"/>
          <w:u w:val="thick"/>
          <w:lang w:val="es-ES" w:eastAsia="es-ES"/>
        </w:rPr>
        <w:t>TE L</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3"/>
          <w:sz w:val="24"/>
          <w:szCs w:val="24"/>
          <w:u w:val="thick"/>
          <w:lang w:val="es-ES" w:eastAsia="es-ES"/>
        </w:rPr>
        <w:t xml:space="preserve"> </w:t>
      </w:r>
      <w:r w:rsidR="00D25F1E" w:rsidRPr="00A177DB">
        <w:rPr>
          <w:rFonts w:ascii="Arial" w:eastAsia="Times New Roman" w:hAnsi="Arial" w:cs="Arial"/>
          <w:b/>
          <w:bCs/>
          <w:color w:val="000000"/>
          <w:spacing w:val="-2"/>
          <w:sz w:val="24"/>
          <w:szCs w:val="24"/>
          <w:u w:val="thick"/>
          <w:lang w:val="es-ES" w:eastAsia="es-ES"/>
        </w:rPr>
        <w: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B</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2"/>
          <w:sz w:val="24"/>
          <w:szCs w:val="24"/>
          <w:u w:val="thick"/>
          <w:lang w:val="es-ES" w:eastAsia="es-ES"/>
        </w:rPr>
        <w:t>I</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3"/>
          <w:sz w:val="24"/>
          <w:szCs w:val="24"/>
          <w:u w:val="thick"/>
          <w:lang w:val="es-ES" w:eastAsia="es-ES"/>
        </w:rPr>
        <w:t>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R</w:t>
      </w:r>
      <w:r w:rsidR="00D25F1E" w:rsidRPr="00A177DB">
        <w:rPr>
          <w:rFonts w:ascii="Arial" w:eastAsia="Times New Roman" w:hAnsi="Arial" w:cs="Arial"/>
          <w:b/>
          <w:bCs/>
          <w:color w:val="000000"/>
          <w:spacing w:val="1"/>
          <w:sz w:val="24"/>
          <w:szCs w:val="24"/>
          <w:u w:val="thick"/>
          <w:lang w:val="es-ES" w:eastAsia="es-ES"/>
        </w:rPr>
        <w:t>IO</w:t>
      </w:r>
      <w:r w:rsidR="00D25F1E" w:rsidRPr="00A177DB">
        <w:rPr>
          <w:rFonts w:ascii="Arial" w:eastAsia="Times New Roman" w:hAnsi="Arial" w:cs="Arial"/>
          <w:b/>
          <w:bCs/>
          <w:color w:val="000000"/>
          <w:spacing w:val="4"/>
          <w:sz w:val="24"/>
          <w:szCs w:val="24"/>
          <w:u w:val="thick"/>
          <w:lang w:val="es-ES" w:eastAsia="es-ES"/>
        </w:rPr>
        <w:t>)</w:t>
      </w:r>
      <w:r w:rsidR="00D25F1E" w:rsidRPr="00A177DB">
        <w:rPr>
          <w:rFonts w:ascii="Arial" w:eastAsia="Times New Roman" w:hAnsi="Arial" w:cs="Arial"/>
          <w:b/>
          <w:bCs/>
          <w:color w:val="000000"/>
          <w:sz w:val="24"/>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ascii="Arial" w:eastAsia="Times New Roman" w:hAnsi="Arial" w:cs="Arial"/>
          <w:color w:val="000000"/>
          <w:sz w:val="24"/>
          <w:szCs w:val="24"/>
          <w:lang w:val="es-ES" w:eastAsia="es-ES"/>
        </w:rPr>
      </w:pPr>
    </w:p>
    <w:p w14:paraId="4FAEE473" w14:textId="6106B440" w:rsidR="00D25F1E" w:rsidRPr="00A177DB" w:rsidRDefault="00D25F1E" w:rsidP="00D25F1E">
      <w:pPr>
        <w:spacing w:after="0" w:line="240" w:lineRule="auto"/>
        <w:jc w:val="both"/>
        <w:rPr>
          <w:rFonts w:ascii="Arial" w:eastAsia="Times New Roman" w:hAnsi="Arial" w:cs="Arial"/>
          <w:b/>
          <w:sz w:val="24"/>
          <w:szCs w:val="24"/>
          <w:lang w:val="es-ES" w:eastAsia="es-ES"/>
        </w:rPr>
      </w:pPr>
    </w:p>
    <w:p w14:paraId="037F00B3" w14:textId="152921E3" w:rsidR="00D25F1E" w:rsidRPr="00A177DB" w:rsidRDefault="00085C0E" w:rsidP="00D25F1E">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1: </w:t>
      </w:r>
      <w:r w:rsidR="00397416" w:rsidRPr="00A177DB">
        <w:rPr>
          <w:rFonts w:ascii="Arial" w:eastAsia="Times New Roman" w:hAnsi="Arial" w:cs="Arial"/>
          <w:b/>
          <w:color w:val="000000"/>
          <w:sz w:val="24"/>
          <w:szCs w:val="24"/>
          <w:lang w:val="es-ES" w:eastAsia="es-ES"/>
        </w:rPr>
        <w:t>PROPUESTA TÉCNICA</w:t>
      </w:r>
    </w:p>
    <w:p w14:paraId="3A4A7C3D" w14:textId="77777777" w:rsidR="00D25F1E" w:rsidRPr="00A177DB" w:rsidRDefault="00D25F1E" w:rsidP="00D25F1E">
      <w:pPr>
        <w:spacing w:after="0" w:line="240" w:lineRule="auto"/>
        <w:jc w:val="both"/>
        <w:rPr>
          <w:rFonts w:ascii="Arial" w:eastAsia="Times New Roman" w:hAnsi="Arial" w:cs="Arial"/>
          <w:color w:val="000000"/>
          <w:sz w:val="24"/>
          <w:szCs w:val="24"/>
          <w:lang w:val="es-ES" w:eastAsia="es-ES"/>
        </w:rPr>
      </w:pPr>
    </w:p>
    <w:p w14:paraId="568D0640" w14:textId="1081F127" w:rsidR="00D25F1E" w:rsidRPr="00721713" w:rsidRDefault="00D25F1E" w:rsidP="00D25F1E">
      <w:pPr>
        <w:spacing w:after="0" w:line="240" w:lineRule="auto"/>
        <w:jc w:val="both"/>
        <w:rPr>
          <w:rFonts w:ascii="Arial" w:eastAsia="Times New Roman" w:hAnsi="Arial" w:cs="Arial"/>
          <w:sz w:val="24"/>
          <w:szCs w:val="24"/>
          <w:lang w:val="es-ES" w:eastAsia="es-ES"/>
        </w:rPr>
      </w:pPr>
      <w:r w:rsidRPr="00A177DB">
        <w:rPr>
          <w:rFonts w:ascii="Arial" w:eastAsia="Times New Roman" w:hAnsi="Arial" w:cs="Arial"/>
          <w:sz w:val="24"/>
          <w:szCs w:val="24"/>
          <w:lang w:val="es-ES" w:eastAsia="es-ES"/>
        </w:rPr>
        <w:t xml:space="preserve">La propuesta técnica se presentará considerando la información plasmada en el </w:t>
      </w:r>
      <w:r w:rsidR="00A177DB">
        <w:rPr>
          <w:rFonts w:ascii="Arial" w:eastAsia="Times New Roman" w:hAnsi="Arial" w:cs="Arial"/>
          <w:sz w:val="24"/>
          <w:szCs w:val="24"/>
          <w:lang w:val="es-ES" w:eastAsia="es-ES"/>
        </w:rPr>
        <w:t xml:space="preserve">punto </w:t>
      </w:r>
      <w:r w:rsidRPr="00A177DB">
        <w:rPr>
          <w:rFonts w:ascii="Arial" w:eastAsia="Times New Roman" w:hAnsi="Arial" w:cs="Arial"/>
          <w:b/>
          <w:sz w:val="24"/>
          <w:szCs w:val="24"/>
          <w:lang w:val="es-ES" w:eastAsia="es-ES"/>
        </w:rPr>
        <w:t>3 OBJETO DEL PROCESO DE LA LICITACIÓN Y ESPECIFICACIONES TÉCNICAS</w:t>
      </w:r>
      <w:r w:rsidRPr="00A177DB">
        <w:rPr>
          <w:rFonts w:ascii="Arial" w:eastAsia="Times New Roman" w:hAnsi="Arial" w:cs="Arial"/>
          <w:sz w:val="24"/>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ascii="Arial" w:eastAsia="Times New Roman" w:hAnsi="Arial" w:cs="Arial"/>
          <w:b/>
          <w:sz w:val="24"/>
          <w:szCs w:val="24"/>
          <w:lang w:val="es-ES" w:eastAsia="es-ES"/>
        </w:rPr>
        <w:t>Apercibidos los licitantes que, de incumplir con este punto, será motivo de descalificación, sin responsabilidad para la Convocante</w:t>
      </w:r>
      <w:r w:rsidRPr="00A177DB">
        <w:rPr>
          <w:rFonts w:ascii="Arial" w:eastAsia="Times New Roman" w:hAnsi="Arial" w:cs="Arial"/>
          <w:sz w:val="24"/>
          <w:szCs w:val="24"/>
          <w:lang w:val="es-ES" w:eastAsia="es-ES"/>
        </w:rPr>
        <w:t>.</w:t>
      </w:r>
    </w:p>
    <w:p w14:paraId="7B35BA23"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5732B857"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7D18481E" w14:textId="34562715" w:rsidR="00D25F1E" w:rsidRPr="00085C0E" w:rsidRDefault="00397416" w:rsidP="00D25F1E">
      <w:pPr>
        <w:numPr>
          <w:ilvl w:val="0"/>
          <w:numId w:val="13"/>
        </w:numPr>
        <w:spacing w:after="0" w:line="240" w:lineRule="auto"/>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085C0E">
        <w:rPr>
          <w:rFonts w:ascii="Arial" w:eastAsia="Times New Roman" w:hAnsi="Arial" w:cs="Arial"/>
          <w:b/>
          <w:color w:val="000000"/>
          <w:sz w:val="24"/>
          <w:szCs w:val="24"/>
          <w:lang w:val="es-ES" w:eastAsia="es-ES"/>
        </w:rPr>
        <w:t xml:space="preserve">: </w:t>
      </w:r>
      <w:r w:rsidRPr="00085C0E">
        <w:rPr>
          <w:rFonts w:ascii="Arial" w:eastAsia="Times New Roman" w:hAnsi="Arial" w:cs="Arial"/>
          <w:b/>
          <w:color w:val="000000"/>
          <w:sz w:val="24"/>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2F7CACC" w14:textId="77777777" w:rsidR="00D25F1E" w:rsidRPr="00085C0E" w:rsidRDefault="00D25F1E" w:rsidP="00FF4048">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w:t>
      </w:r>
      <w:r w:rsidRPr="00085C0E">
        <w:rPr>
          <w:rFonts w:ascii="Arial" w:eastAsia="Times New Roman" w:hAnsi="Arial" w:cs="Arial"/>
          <w:color w:val="000000"/>
          <w:sz w:val="24"/>
          <w:szCs w:val="24"/>
          <w:lang w:val="es-ES" w:eastAsia="es-ES"/>
        </w:rPr>
        <w:t xml:space="preserve"> Propuesta Económica</w:t>
      </w:r>
    </w:p>
    <w:p w14:paraId="572BF07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4BB5D954" w14:textId="77777777" w:rsidR="00D25F1E" w:rsidRPr="00085C0E" w:rsidRDefault="00D25F1E" w:rsidP="00FF4048">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 A</w:t>
      </w:r>
      <w:r w:rsidRPr="00085C0E">
        <w:rPr>
          <w:rFonts w:ascii="Arial" w:eastAsia="Times New Roman" w:hAnsi="Arial" w:cs="Arial"/>
          <w:color w:val="000000"/>
          <w:sz w:val="24"/>
          <w:szCs w:val="24"/>
          <w:lang w:val="es-ES" w:eastAsia="es-ES"/>
        </w:rPr>
        <w:t xml:space="preserve"> Análisis de precios Unitarios (en su caso)</w:t>
      </w:r>
    </w:p>
    <w:p w14:paraId="1A5F5744"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56A386D2" w14:textId="2F610C4F" w:rsidR="00D25F1E" w:rsidRDefault="00D25F1E" w:rsidP="00FF4048">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 xml:space="preserve">Anexo 5 B </w:t>
      </w:r>
      <w:r w:rsidRPr="00085C0E">
        <w:rPr>
          <w:rFonts w:ascii="Arial" w:eastAsia="Times New Roman" w:hAnsi="Arial" w:cs="Arial"/>
          <w:color w:val="000000"/>
          <w:sz w:val="24"/>
          <w:szCs w:val="24"/>
          <w:lang w:val="es-ES" w:eastAsia="es-ES"/>
        </w:rPr>
        <w:t>Explosión de Insumos (en su caso)</w:t>
      </w:r>
      <w:r w:rsidRPr="00085C0E">
        <w:rPr>
          <w:rFonts w:ascii="Arial" w:eastAsia="Times New Roman" w:hAnsi="Arial" w:cs="Arial"/>
          <w:b/>
          <w:color w:val="000000"/>
          <w:sz w:val="24"/>
          <w:szCs w:val="24"/>
          <w:lang w:val="es-ES" w:eastAsia="es-ES"/>
        </w:rPr>
        <w:t xml:space="preserve">   </w:t>
      </w:r>
    </w:p>
    <w:p w14:paraId="5F71B5C3" w14:textId="77777777" w:rsidR="00397416" w:rsidRDefault="00397416" w:rsidP="00397416">
      <w:pPr>
        <w:pStyle w:val="Prrafodelista"/>
        <w:rPr>
          <w:rFonts w:ascii="Arial" w:hAnsi="Arial" w:cs="Arial"/>
          <w:b/>
          <w:color w:val="000000"/>
        </w:rPr>
      </w:pPr>
    </w:p>
    <w:p w14:paraId="320F9BFB" w14:textId="77777777" w:rsidR="00397416" w:rsidRPr="00A177DB" w:rsidRDefault="00397416" w:rsidP="00397416">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3: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1BDFC01B"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71D99011" w14:textId="77777777" w:rsidR="00397416" w:rsidRPr="00A177DB" w:rsidRDefault="00397416" w:rsidP="00FF4048">
      <w:pPr>
        <w:numPr>
          <w:ilvl w:val="0"/>
          <w:numId w:val="21"/>
        </w:numPr>
        <w:spacing w:after="0" w:line="240" w:lineRule="auto"/>
        <w:contextualSpacing/>
        <w:jc w:val="both"/>
        <w:rPr>
          <w:rFonts w:ascii="Arial" w:eastAsia="Times New Roman" w:hAnsi="Arial" w:cs="Arial"/>
          <w:b/>
          <w:sz w:val="24"/>
          <w:szCs w:val="24"/>
          <w:lang w:val="es-ES" w:eastAsia="es-ES"/>
        </w:rPr>
      </w:pPr>
      <w:r w:rsidRPr="00A177DB">
        <w:rPr>
          <w:rFonts w:ascii="Arial" w:eastAsia="Times New Roman" w:hAnsi="Arial" w:cs="Arial"/>
          <w:b/>
          <w:color w:val="000000"/>
          <w:sz w:val="24"/>
          <w:szCs w:val="24"/>
          <w:lang w:val="es-ES" w:eastAsia="es-ES"/>
        </w:rPr>
        <w:t xml:space="preserve">Documentación adicional al apartado número 8.1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4278C839" w14:textId="77777777" w:rsidR="00397416" w:rsidRPr="00A177DB" w:rsidRDefault="00397416" w:rsidP="00397416">
      <w:pPr>
        <w:spacing w:after="0" w:line="240" w:lineRule="auto"/>
        <w:jc w:val="both"/>
        <w:rPr>
          <w:rFonts w:ascii="Arial" w:eastAsia="Times New Roman" w:hAnsi="Arial" w:cs="Arial"/>
          <w:b/>
          <w:color w:val="000000"/>
          <w:sz w:val="24"/>
          <w:szCs w:val="24"/>
          <w:lang w:val="es-ES" w:eastAsia="es-ES"/>
        </w:rPr>
      </w:pPr>
      <w:r w:rsidRPr="00A177DB">
        <w:rPr>
          <w:rFonts w:ascii="Arial" w:eastAsia="Times New Roman" w:hAnsi="Arial" w:cs="Arial"/>
          <w:color w:val="000000"/>
          <w:sz w:val="24"/>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ascii="Arial" w:eastAsia="Times New Roman" w:hAnsi="Arial" w:cs="Arial"/>
          <w:color w:val="000000"/>
          <w:sz w:val="24"/>
          <w:szCs w:val="24"/>
          <w:lang w:val="es-ES" w:eastAsia="es-ES"/>
        </w:rPr>
      </w:pPr>
    </w:p>
    <w:p w14:paraId="32D4AD30" w14:textId="77777777" w:rsidR="00397416"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3 </w:t>
      </w:r>
      <w:r>
        <w:rPr>
          <w:rFonts w:ascii="Arial" w:eastAsia="Times New Roman" w:hAnsi="Arial" w:cs="Arial"/>
          <w:color w:val="000000"/>
          <w:sz w:val="24"/>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9E19308" w14:textId="77777777" w:rsidR="00397416" w:rsidRPr="00085C0E"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lastRenderedPageBreak/>
        <w:t>Anexo 4</w:t>
      </w:r>
      <w:r>
        <w:rPr>
          <w:rFonts w:ascii="Arial" w:eastAsia="Times New Roman" w:hAnsi="Arial" w:cs="Arial"/>
          <w:color w:val="000000"/>
          <w:sz w:val="24"/>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312F9FB"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color w:val="000000"/>
          <w:sz w:val="24"/>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F3A17A9"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b/>
          <w:color w:val="000000"/>
          <w:sz w:val="24"/>
          <w:szCs w:val="24"/>
          <w:lang w:val="es-ES" w:eastAsia="es-ES"/>
        </w:rPr>
        <w:t xml:space="preserve"> A </w:t>
      </w:r>
      <w:r>
        <w:rPr>
          <w:rFonts w:ascii="Arial" w:eastAsia="Times New Roman" w:hAnsi="Arial" w:cs="Arial"/>
          <w:color w:val="000000"/>
          <w:sz w:val="24"/>
          <w:szCs w:val="24"/>
          <w:lang w:val="es-ES" w:eastAsia="es-ES"/>
        </w:rPr>
        <w:t>Declaración</w:t>
      </w:r>
      <w:r w:rsidRPr="00A177DB">
        <w:rPr>
          <w:rFonts w:ascii="Arial" w:eastAsia="Times New Roman" w:hAnsi="Arial" w:cs="Arial"/>
          <w:color w:val="000000"/>
          <w:sz w:val="24"/>
          <w:szCs w:val="24"/>
          <w:lang w:val="es-ES" w:eastAsia="es-ES"/>
        </w:rPr>
        <w:t xml:space="preserve"> Bajo Protesta de Decir Verdad. </w:t>
      </w:r>
      <w:r w:rsidRPr="00A177DB">
        <w:rPr>
          <w:rFonts w:ascii="Arial" w:eastAsia="Times New Roman" w:hAnsi="Arial" w:cs="Arial"/>
          <w:b/>
          <w:color w:val="000000"/>
          <w:sz w:val="24"/>
          <w:szCs w:val="24"/>
          <w:lang w:val="es-ES" w:eastAsia="es-ES"/>
        </w:rPr>
        <w:t xml:space="preserve"> </w:t>
      </w:r>
    </w:p>
    <w:p w14:paraId="42AA77C0"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0C0D3EC"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9</w:t>
      </w:r>
      <w:r w:rsidRPr="00A177DB">
        <w:rPr>
          <w:rFonts w:ascii="Arial" w:eastAsia="Times New Roman" w:hAnsi="Arial" w:cs="Arial"/>
          <w:color w:val="000000"/>
          <w:sz w:val="24"/>
          <w:szCs w:val="24"/>
          <w:lang w:val="es-ES" w:eastAsia="es-ES"/>
        </w:rPr>
        <w:t xml:space="preserve"> Manifiesto de cumplimiento de obligaciones fiscales </w:t>
      </w:r>
    </w:p>
    <w:p w14:paraId="208ED00A" w14:textId="77777777" w:rsidR="00397416" w:rsidRPr="00A177DB" w:rsidRDefault="00397416" w:rsidP="00397416">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21CFD82A"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DA49681"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10</w:t>
      </w:r>
      <w:r w:rsidRPr="00A177DB">
        <w:rPr>
          <w:rFonts w:ascii="Arial" w:eastAsia="Times New Roman" w:hAnsi="Arial" w:cs="Arial"/>
          <w:color w:val="000000"/>
          <w:sz w:val="24"/>
          <w:szCs w:val="24"/>
          <w:lang w:val="es-ES" w:eastAsia="es-ES"/>
        </w:rPr>
        <w:t xml:space="preserve"> Manifiesto de Cumplimiento de Obligaciones en Materia de Seguridad Social IMSS </w:t>
      </w:r>
    </w:p>
    <w:p w14:paraId="6E2EA52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E81F421"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11</w:t>
      </w:r>
      <w:r w:rsidRPr="00A177DB">
        <w:rPr>
          <w:rFonts w:ascii="Arial" w:eastAsia="Times New Roman" w:hAnsi="Arial" w:cs="Arial"/>
          <w:color w:val="000000"/>
          <w:sz w:val="24"/>
          <w:szCs w:val="24"/>
          <w:lang w:val="es-ES" w:eastAsia="es-ES"/>
        </w:rPr>
        <w:t xml:space="preserve"> Estratificación </w:t>
      </w:r>
    </w:p>
    <w:p w14:paraId="2A7F435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F467681"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12</w:t>
      </w:r>
      <w:r w:rsidRPr="00A177DB">
        <w:rPr>
          <w:rFonts w:ascii="Arial" w:eastAsia="Times New Roman" w:hAnsi="Arial" w:cs="Arial"/>
          <w:color w:val="000000"/>
          <w:sz w:val="24"/>
          <w:szCs w:val="24"/>
          <w:lang w:val="es-ES" w:eastAsia="es-ES"/>
        </w:rPr>
        <w:t xml:space="preserve"> Manifiesto de cumplimiento de obligaciones en materia de INFONAVIT</w:t>
      </w:r>
    </w:p>
    <w:p w14:paraId="7D3D2B45"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EB1F260" w14:textId="77777777" w:rsidR="00397416"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13</w:t>
      </w:r>
      <w:r w:rsidRPr="00A177DB">
        <w:rPr>
          <w:rFonts w:ascii="Arial" w:eastAsia="Times New Roman" w:hAnsi="Arial" w:cs="Arial"/>
          <w:color w:val="000000"/>
          <w:sz w:val="24"/>
          <w:szCs w:val="24"/>
          <w:lang w:val="es-ES" w:eastAsia="es-ES"/>
        </w:rPr>
        <w:t xml:space="preserve"> Manifiesto de estar corriente en obligaciones Patronales y Tributarias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FF4048">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17 </w:t>
      </w:r>
      <w:r>
        <w:rPr>
          <w:rFonts w:ascii="Arial" w:eastAsia="Times New Roman" w:hAnsi="Arial" w:cs="Arial"/>
          <w:color w:val="000000"/>
          <w:sz w:val="24"/>
          <w:szCs w:val="24"/>
          <w:lang w:val="es-ES" w:eastAsia="es-ES"/>
        </w:rPr>
        <w:t>Dispositivo de Almacenamiento</w:t>
      </w:r>
    </w:p>
    <w:p w14:paraId="41B21272"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3921FED4" w14:textId="457E00F5" w:rsidR="00397416" w:rsidRPr="00397416" w:rsidRDefault="00397416" w:rsidP="00FF4048">
      <w:pPr>
        <w:widowControl w:val="0"/>
        <w:numPr>
          <w:ilvl w:val="0"/>
          <w:numId w:val="21"/>
        </w:numPr>
        <w:autoSpaceDE w:val="0"/>
        <w:autoSpaceDN w:val="0"/>
        <w:adjustRightInd w:val="0"/>
        <w:spacing w:after="0" w:line="240" w:lineRule="auto"/>
        <w:ind w:right="57"/>
        <w:contextualSpacing/>
        <w:jc w:val="both"/>
        <w:rPr>
          <w:rFonts w:ascii="Arial" w:eastAsia="Times New Roman" w:hAnsi="Arial" w:cs="Arial"/>
          <w:b/>
          <w:color w:val="000000"/>
          <w:spacing w:val="-1"/>
          <w:sz w:val="24"/>
          <w:szCs w:val="24"/>
          <w:lang w:val="es-ES" w:eastAsia="es-ES"/>
        </w:rPr>
      </w:pPr>
      <w:r w:rsidRPr="00A177DB">
        <w:rPr>
          <w:rFonts w:ascii="Arial" w:eastAsia="Times New Roman" w:hAnsi="Arial" w:cs="Arial"/>
          <w:b/>
          <w:color w:val="000000"/>
          <w:spacing w:val="-1"/>
          <w:sz w:val="24"/>
          <w:szCs w:val="24"/>
          <w:lang w:val="es-ES" w:eastAsia="es-ES"/>
        </w:rPr>
        <w:t>Las inconsistencias en este punto, serán motivo de desechamiento de la “Propuesta” del “Participante”.</w:t>
      </w:r>
    </w:p>
    <w:p w14:paraId="0E0C9C2F" w14:textId="11AD754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14D074E5" w14:textId="25A952D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La falta de cualquiera de los documentos anteriormente descritos será motivo d</w:t>
      </w:r>
      <w:r w:rsidR="00397416">
        <w:rPr>
          <w:rFonts w:ascii="Arial" w:eastAsia="Times New Roman" w:hAnsi="Arial" w:cs="Arial"/>
          <w:b/>
          <w:color w:val="000000"/>
          <w:sz w:val="24"/>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E4A637E" w14:textId="4A28F2C6"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color w:val="538135" w:themeColor="accent6" w:themeShade="BF"/>
          <w:sz w:val="24"/>
          <w:szCs w:val="24"/>
          <w:lang w:val="es-ES" w:eastAsia="es-ES"/>
        </w:rPr>
        <w:t xml:space="preserve">Documentos </w:t>
      </w:r>
      <w:r w:rsidRPr="00715B8F">
        <w:rPr>
          <w:rFonts w:ascii="Arial" w:eastAsia="Times New Roman" w:hAnsi="Arial" w:cs="Arial"/>
          <w:b/>
          <w:color w:val="538135" w:themeColor="accent6" w:themeShade="BF"/>
          <w:sz w:val="24"/>
          <w:szCs w:val="24"/>
          <w:lang w:val="es-ES" w:eastAsia="es-ES"/>
        </w:rPr>
        <w:t>OBLIGATORIOS</w:t>
      </w:r>
      <w:r w:rsidRPr="00715B8F">
        <w:rPr>
          <w:rFonts w:ascii="Arial" w:eastAsia="Times New Roman" w:hAnsi="Arial" w:cs="Arial"/>
          <w:color w:val="538135" w:themeColor="accent6" w:themeShade="BF"/>
          <w:sz w:val="24"/>
          <w:szCs w:val="24"/>
          <w:lang w:val="es-ES" w:eastAsia="es-ES"/>
        </w:rPr>
        <w:t xml:space="preserve"> que debe</w:t>
      </w:r>
      <w:r w:rsidR="00085C0E" w:rsidRPr="00715B8F">
        <w:rPr>
          <w:rFonts w:ascii="Arial" w:eastAsia="Times New Roman" w:hAnsi="Arial" w:cs="Arial"/>
          <w:color w:val="538135" w:themeColor="accent6" w:themeShade="BF"/>
          <w:sz w:val="24"/>
          <w:szCs w:val="24"/>
          <w:lang w:val="es-ES" w:eastAsia="es-ES"/>
        </w:rPr>
        <w:t>n</w:t>
      </w:r>
      <w:r w:rsidRPr="00715B8F">
        <w:rPr>
          <w:rFonts w:ascii="Arial" w:eastAsia="Times New Roman" w:hAnsi="Arial" w:cs="Arial"/>
          <w:color w:val="538135" w:themeColor="accent6" w:themeShade="BF"/>
          <w:sz w:val="24"/>
          <w:szCs w:val="24"/>
          <w:lang w:val="es-ES" w:eastAsia="es-ES"/>
        </w:rPr>
        <w:t xml:space="preserve"> entregar </w:t>
      </w:r>
      <w:r w:rsidRPr="00715B8F">
        <w:rPr>
          <w:rFonts w:ascii="Arial" w:eastAsia="Times New Roman" w:hAnsi="Arial" w:cs="Arial"/>
          <w:b/>
          <w:color w:val="538135" w:themeColor="accent6" w:themeShade="BF"/>
          <w:sz w:val="24"/>
          <w:szCs w:val="24"/>
          <w:u w:val="single"/>
          <w:lang w:val="es-ES" w:eastAsia="es-ES"/>
        </w:rPr>
        <w:t>fuera</w:t>
      </w:r>
      <w:r w:rsidRPr="00715B8F">
        <w:rPr>
          <w:rFonts w:ascii="Arial" w:eastAsia="Times New Roman" w:hAnsi="Arial" w:cs="Arial"/>
          <w:color w:val="538135" w:themeColor="accent6" w:themeShade="BF"/>
          <w:sz w:val="24"/>
          <w:szCs w:val="24"/>
          <w:lang w:val="es-ES" w:eastAsia="es-ES"/>
        </w:rPr>
        <w:t xml:space="preserve"> del sobre </w:t>
      </w:r>
      <w:r w:rsidR="00085C0E" w:rsidRPr="00715B8F">
        <w:rPr>
          <w:rFonts w:ascii="Arial" w:eastAsia="Times New Roman" w:hAnsi="Arial" w:cs="Arial"/>
          <w:color w:val="538135" w:themeColor="accent6" w:themeShade="BF"/>
          <w:sz w:val="24"/>
          <w:szCs w:val="24"/>
          <w:lang w:val="es-ES" w:eastAsia="es-ES"/>
        </w:rPr>
        <w:t>3 que contiene la acreditación de la personalidad jurídica del proveedor</w:t>
      </w:r>
      <w:r w:rsidRPr="00715B8F">
        <w:rPr>
          <w:rFonts w:ascii="Arial" w:eastAsia="Times New Roman" w:hAnsi="Arial" w:cs="Arial"/>
          <w:color w:val="538135" w:themeColor="accent6" w:themeShade="BF"/>
          <w:sz w:val="24"/>
          <w:szCs w:val="24"/>
          <w:lang w:val="es-ES" w:eastAsia="es-ES"/>
        </w:rPr>
        <w:t xml:space="preserve">: </w:t>
      </w:r>
    </w:p>
    <w:p w14:paraId="46D7B456" w14:textId="77777777"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538135" w:themeColor="accent6" w:themeShade="BF"/>
          <w:sz w:val="24"/>
          <w:szCs w:val="24"/>
          <w:lang w:val="es-ES" w:eastAsia="es-ES"/>
        </w:rPr>
      </w:pPr>
    </w:p>
    <w:p w14:paraId="282B2D80" w14:textId="49E26208" w:rsidR="001731C2" w:rsidRPr="00D051D5" w:rsidRDefault="001731C2" w:rsidP="00FF4048">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u w:val="single"/>
          <w:lang w:val="es-ES" w:eastAsia="es-ES"/>
        </w:rPr>
      </w:pPr>
      <w:r w:rsidRPr="00715B8F">
        <w:rPr>
          <w:rFonts w:ascii="Arial" w:eastAsia="Times New Roman" w:hAnsi="Arial" w:cs="Arial"/>
          <w:b/>
          <w:color w:val="538135" w:themeColor="accent6" w:themeShade="BF"/>
          <w:sz w:val="24"/>
          <w:szCs w:val="24"/>
          <w:lang w:val="es-ES" w:eastAsia="es-ES"/>
        </w:rPr>
        <w:t>Anexo 3 A y Anexo 3 B</w:t>
      </w:r>
      <w:r w:rsidRPr="00715B8F">
        <w:rPr>
          <w:rFonts w:ascii="Arial" w:eastAsia="Times New Roman" w:hAnsi="Arial" w:cs="Arial"/>
          <w:color w:val="538135" w:themeColor="accent6" w:themeShade="BF"/>
          <w:sz w:val="24"/>
          <w:szCs w:val="24"/>
          <w:lang w:val="es-ES" w:eastAsia="es-ES"/>
        </w:rPr>
        <w:t xml:space="preserve"> Copia de la Identificación Oficial Vigente del representante legal, asimismo de la persona que vaya a realizar la entrega del sobre cerrado (Apoderado) en su caso.</w:t>
      </w:r>
      <w:r w:rsidR="00D051D5">
        <w:rPr>
          <w:rFonts w:ascii="Arial" w:eastAsia="Times New Roman" w:hAnsi="Arial" w:cs="Arial"/>
          <w:color w:val="538135" w:themeColor="accent6" w:themeShade="BF"/>
          <w:sz w:val="24"/>
          <w:szCs w:val="24"/>
          <w:lang w:val="es-ES" w:eastAsia="es-ES"/>
        </w:rPr>
        <w:t xml:space="preserve"> Debiendo ser su </w:t>
      </w:r>
      <w:r w:rsidR="00D051D5" w:rsidRPr="00D051D5">
        <w:rPr>
          <w:rFonts w:ascii="Arial" w:eastAsia="Times New Roman" w:hAnsi="Arial" w:cs="Arial"/>
          <w:color w:val="538135" w:themeColor="accent6" w:themeShade="BF"/>
          <w:sz w:val="24"/>
          <w:szCs w:val="24"/>
          <w:u w:val="single"/>
          <w:lang w:val="es-ES" w:eastAsia="es-ES"/>
        </w:rPr>
        <w:t>entrega de manera personal en caso de estar presente en el acto de apertura de propuestas.</w:t>
      </w:r>
    </w:p>
    <w:p w14:paraId="64A850A8" w14:textId="77777777" w:rsidR="001731C2" w:rsidRPr="00715B8F"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color w:val="538135" w:themeColor="accent6" w:themeShade="BF"/>
          <w:sz w:val="24"/>
          <w:szCs w:val="24"/>
          <w:lang w:val="es-ES" w:eastAsia="es-ES"/>
        </w:rPr>
      </w:pPr>
    </w:p>
    <w:p w14:paraId="708436A0" w14:textId="0D0B075F" w:rsidR="00D25F1E" w:rsidRPr="00715B8F" w:rsidRDefault="00D25F1E" w:rsidP="00FF4048">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b/>
          <w:color w:val="538135" w:themeColor="accent6" w:themeShade="BF"/>
          <w:sz w:val="24"/>
          <w:szCs w:val="24"/>
          <w:lang w:val="es-ES" w:eastAsia="es-ES"/>
        </w:rPr>
        <w:t>Anexo 7</w:t>
      </w:r>
      <w:r w:rsidRPr="00715B8F">
        <w:rPr>
          <w:rFonts w:ascii="Arial" w:eastAsia="Times New Roman" w:hAnsi="Arial" w:cs="Arial"/>
          <w:color w:val="538135" w:themeColor="accent6" w:themeShade="BF"/>
          <w:sz w:val="24"/>
          <w:szCs w:val="24"/>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Pr>
          <w:rFonts w:ascii="Arial" w:eastAsia="Times New Roman" w:hAnsi="Arial" w:cs="Arial"/>
          <w:color w:val="538135" w:themeColor="accent6" w:themeShade="BF"/>
          <w:sz w:val="24"/>
          <w:szCs w:val="24"/>
          <w:lang w:val="es-ES" w:eastAsia="es-ES"/>
        </w:rPr>
        <w:t xml:space="preserve"> </w:t>
      </w:r>
      <w:r w:rsidR="00D051D5">
        <w:rPr>
          <w:rFonts w:ascii="Arial" w:eastAsia="Times New Roman" w:hAnsi="Arial" w:cs="Arial"/>
          <w:b/>
          <w:color w:val="538135" w:themeColor="accent6" w:themeShade="BF"/>
          <w:sz w:val="24"/>
          <w:szCs w:val="24"/>
          <w:u w:val="single"/>
          <w:lang w:val="es-ES" w:eastAsia="es-ES"/>
        </w:rPr>
        <w:t xml:space="preserve">ENGRAPADO </w:t>
      </w:r>
      <w:r w:rsidR="000F57B7">
        <w:rPr>
          <w:rFonts w:ascii="Arial" w:eastAsia="Times New Roman" w:hAnsi="Arial" w:cs="Arial"/>
          <w:b/>
          <w:color w:val="538135" w:themeColor="accent6" w:themeShade="BF"/>
          <w:sz w:val="24"/>
          <w:szCs w:val="24"/>
          <w:u w:val="single"/>
          <w:lang w:val="es-ES" w:eastAsia="es-ES"/>
        </w:rPr>
        <w:t>POR FUERA DEL</w:t>
      </w:r>
      <w:r w:rsidR="00D051D5" w:rsidRPr="00D051D5">
        <w:rPr>
          <w:rFonts w:ascii="Arial" w:eastAsia="Times New Roman" w:hAnsi="Arial" w:cs="Arial"/>
          <w:b/>
          <w:color w:val="538135" w:themeColor="accent6" w:themeShade="BF"/>
          <w:sz w:val="24"/>
          <w:szCs w:val="24"/>
          <w:u w:val="single"/>
          <w:lang w:val="es-ES" w:eastAsia="es-ES"/>
        </w:rPr>
        <w:t xml:space="preserve"> SOBRE 3</w:t>
      </w:r>
      <w:r w:rsidR="000F57B7">
        <w:rPr>
          <w:rFonts w:ascii="Arial" w:eastAsia="Times New Roman" w:hAnsi="Arial" w:cs="Arial"/>
          <w:b/>
          <w:color w:val="538135" w:themeColor="accent6" w:themeShade="BF"/>
          <w:sz w:val="24"/>
          <w:szCs w:val="24"/>
          <w:u w:val="single"/>
          <w:lang w:val="es-ES" w:eastAsia="es-ES"/>
        </w:rPr>
        <w:t xml:space="preserve"> DE MANERA VISIBLE</w:t>
      </w:r>
      <w:r w:rsidR="00D051D5">
        <w:rPr>
          <w:rFonts w:ascii="Arial" w:eastAsia="Times New Roman" w:hAnsi="Arial" w:cs="Arial"/>
          <w:b/>
          <w:color w:val="538135" w:themeColor="accent6" w:themeShade="BF"/>
          <w:sz w:val="24"/>
          <w:szCs w:val="24"/>
          <w:u w:val="single"/>
          <w:lang w:val="es-ES" w:eastAsia="es-ES"/>
        </w:rPr>
        <w:t>.</w:t>
      </w:r>
    </w:p>
    <w:p w14:paraId="31DDA570"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z w:val="24"/>
          <w:szCs w:val="24"/>
          <w:lang w:val="es-ES" w:eastAsia="es-ES"/>
        </w:rPr>
        <w:t xml:space="preserve">El sobre que no se presente con estas características, </w:t>
      </w:r>
      <w:r w:rsidR="005B33D1">
        <w:rPr>
          <w:rFonts w:ascii="Arial" w:eastAsia="Times New Roman" w:hAnsi="Arial" w:cs="Arial"/>
          <w:b/>
          <w:color w:val="000000"/>
          <w:sz w:val="24"/>
          <w:szCs w:val="24"/>
          <w:lang w:val="es-ES" w:eastAsia="es-ES"/>
        </w:rPr>
        <w:t>será desechado</w:t>
      </w:r>
      <w:r w:rsidR="00397416">
        <w:rPr>
          <w:rFonts w:ascii="Arial" w:eastAsia="Times New Roman" w:hAnsi="Arial" w:cs="Arial"/>
          <w:b/>
          <w:color w:val="000000"/>
          <w:sz w:val="24"/>
          <w:szCs w:val="24"/>
          <w:lang w:val="es-ES" w:eastAsia="es-ES"/>
        </w:rPr>
        <w:t>.</w:t>
      </w:r>
    </w:p>
    <w:p w14:paraId="4CF50DE2" w14:textId="560AB4C5" w:rsidR="00D25F1E" w:rsidRPr="00397416" w:rsidRDefault="00085C0E" w:rsidP="00397416">
      <w:pPr>
        <w:pStyle w:val="Ttulo2"/>
      </w:pPr>
      <w:bookmarkStart w:id="19" w:name="_Toc135041696"/>
      <w:r w:rsidRPr="00397416">
        <w:lastRenderedPageBreak/>
        <w:t>9.2</w:t>
      </w:r>
      <w:r w:rsidR="00601E4F" w:rsidRPr="00397416">
        <w:t xml:space="preserve"> Desarrollo del Acto de Apertura de Propuestas</w:t>
      </w:r>
      <w:r w:rsidR="00D25F1E" w:rsidRPr="00397416">
        <w:t>:</w:t>
      </w:r>
      <w:bookmarkEnd w:id="19"/>
    </w:p>
    <w:p w14:paraId="7331A62E" w14:textId="5E3A5345" w:rsidR="00601E4F" w:rsidRDefault="00601E4F" w:rsidP="00D25F1E">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Los interesados en participar deberán hacer entrega de </w:t>
      </w:r>
      <w:r w:rsidR="00397416">
        <w:rPr>
          <w:rFonts w:ascii="Arial" w:eastAsia="Times New Roman" w:hAnsi="Arial" w:cs="Arial"/>
          <w:color w:val="000000"/>
          <w:sz w:val="24"/>
          <w:szCs w:val="24"/>
          <w:lang w:val="es-ES" w:eastAsia="es-ES"/>
        </w:rPr>
        <w:t>su propuesta (sobres 1, 2, y 3</w:t>
      </w:r>
      <w:r>
        <w:rPr>
          <w:rFonts w:ascii="Arial" w:eastAsia="Times New Roman" w:hAnsi="Arial" w:cs="Arial"/>
          <w:color w:val="000000"/>
          <w:sz w:val="24"/>
          <w:szCs w:val="24"/>
          <w:lang w:val="es-ES" w:eastAsia="es-ES"/>
        </w:rPr>
        <w:t>) segú</w:t>
      </w:r>
      <w:r w:rsidR="00397416">
        <w:rPr>
          <w:rFonts w:ascii="Arial" w:eastAsia="Times New Roman" w:hAnsi="Arial" w:cs="Arial"/>
          <w:color w:val="000000"/>
          <w:sz w:val="24"/>
          <w:szCs w:val="24"/>
          <w:lang w:val="es-ES" w:eastAsia="es-ES"/>
        </w:rPr>
        <w:t>n las formas establecidas, en</w:t>
      </w:r>
      <w:r>
        <w:rPr>
          <w:rFonts w:ascii="Arial" w:eastAsia="Times New Roman" w:hAnsi="Arial" w:cs="Arial"/>
          <w:color w:val="000000"/>
          <w:sz w:val="24"/>
          <w:szCs w:val="24"/>
          <w:lang w:val="es-ES" w:eastAsia="es-ES"/>
        </w:rPr>
        <w:t xml:space="preserve"> Oficialía de Partes de la Convocante, hasta antes de la fecha y hora señaladas en el punto </w:t>
      </w:r>
      <w:r>
        <w:rPr>
          <w:rFonts w:ascii="Arial" w:eastAsia="Times New Roman" w:hAnsi="Arial" w:cs="Arial"/>
          <w:b/>
          <w:color w:val="000000"/>
          <w:sz w:val="24"/>
          <w:szCs w:val="24"/>
          <w:lang w:val="es-ES" w:eastAsia="es-ES"/>
        </w:rPr>
        <w:t>2. CALENDARIO DE ACTIVIDADES (ACTOS)</w:t>
      </w:r>
      <w:r>
        <w:rPr>
          <w:rFonts w:ascii="Arial" w:eastAsia="Times New Roman" w:hAnsi="Arial" w:cs="Arial"/>
          <w:color w:val="000000"/>
          <w:sz w:val="24"/>
          <w:szCs w:val="24"/>
          <w:lang w:val="es-ES" w:eastAsia="es-ES"/>
        </w:rPr>
        <w:t>.</w:t>
      </w:r>
    </w:p>
    <w:p w14:paraId="5D7D8E3B" w14:textId="77777777" w:rsidR="00601E4F" w:rsidRDefault="00601E4F" w:rsidP="00601E4F">
      <w:pPr>
        <w:widowControl w:val="0"/>
        <w:autoSpaceDE w:val="0"/>
        <w:autoSpaceDN w:val="0"/>
        <w:adjustRightInd w:val="0"/>
        <w:spacing w:before="1" w:after="0" w:line="240" w:lineRule="auto"/>
        <w:ind w:left="835" w:right="59"/>
        <w:contextualSpacing/>
        <w:jc w:val="both"/>
        <w:rPr>
          <w:rFonts w:ascii="Arial" w:eastAsia="Times New Roman" w:hAnsi="Arial" w:cs="Arial"/>
          <w:color w:val="000000"/>
          <w:sz w:val="24"/>
          <w:szCs w:val="24"/>
          <w:lang w:val="es-ES" w:eastAsia="es-ES"/>
        </w:rPr>
      </w:pPr>
    </w:p>
    <w:p w14:paraId="70226540" w14:textId="092D0337" w:rsidR="00D25F1E" w:rsidRDefault="005B33D1" w:rsidP="006F1531">
      <w:pPr>
        <w:widowControl w:val="0"/>
        <w:numPr>
          <w:ilvl w:val="0"/>
          <w:numId w:val="14"/>
        </w:numPr>
        <w:shd w:val="clear" w:color="auto" w:fill="A8D08D" w:themeFill="accent6" w:themeFillTint="99"/>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En caso de</w:t>
      </w:r>
      <w:r w:rsidR="00D25F1E" w:rsidRPr="00721713">
        <w:rPr>
          <w:rFonts w:ascii="Arial" w:eastAsia="Times New Roman" w:hAnsi="Arial" w:cs="Arial"/>
          <w:color w:val="000000"/>
          <w:sz w:val="24"/>
          <w:szCs w:val="24"/>
          <w:lang w:val="es-ES" w:eastAsia="es-ES"/>
        </w:rPr>
        <w:t xml:space="preserve"> asistir</w:t>
      </w:r>
      <w:r w:rsidR="006F1531">
        <w:rPr>
          <w:rFonts w:ascii="Arial" w:eastAsia="Times New Roman" w:hAnsi="Arial" w:cs="Arial"/>
          <w:color w:val="000000"/>
          <w:sz w:val="24"/>
          <w:szCs w:val="24"/>
          <w:lang w:val="es-ES" w:eastAsia="es-ES"/>
        </w:rPr>
        <w:t xml:space="preserve"> al desarrollo del acto de apertura de propuestas</w:t>
      </w:r>
      <w:r>
        <w:rPr>
          <w:rFonts w:ascii="Arial" w:eastAsia="Times New Roman" w:hAnsi="Arial" w:cs="Arial"/>
          <w:color w:val="000000"/>
          <w:sz w:val="24"/>
          <w:szCs w:val="24"/>
          <w:lang w:val="es-ES" w:eastAsia="es-ES"/>
        </w:rPr>
        <w:t>, el titular o el</w:t>
      </w:r>
      <w:r w:rsidR="00D25F1E" w:rsidRPr="00721713">
        <w:rPr>
          <w:rFonts w:ascii="Arial" w:eastAsia="Times New Roman" w:hAnsi="Arial" w:cs="Arial"/>
          <w:color w:val="000000"/>
          <w:sz w:val="24"/>
          <w:szCs w:val="24"/>
          <w:lang w:val="es-ES" w:eastAsia="es-ES"/>
        </w:rPr>
        <w:t xml:space="preserve"> representante </w:t>
      </w:r>
      <w:r>
        <w:rPr>
          <w:rFonts w:ascii="Arial" w:eastAsia="Times New Roman" w:hAnsi="Arial" w:cs="Arial"/>
          <w:color w:val="000000"/>
          <w:sz w:val="24"/>
          <w:szCs w:val="24"/>
          <w:lang w:val="es-ES" w:eastAsia="es-ES"/>
        </w:rPr>
        <w:t xml:space="preserve">legal </w:t>
      </w:r>
      <w:r w:rsidR="00601E4F">
        <w:rPr>
          <w:rFonts w:ascii="Arial" w:eastAsia="Times New Roman" w:hAnsi="Arial" w:cs="Arial"/>
          <w:color w:val="000000"/>
          <w:sz w:val="24"/>
          <w:szCs w:val="24"/>
          <w:lang w:val="es-ES" w:eastAsia="es-ES"/>
        </w:rPr>
        <w:t>de la persona moral</w:t>
      </w:r>
      <w:r>
        <w:rPr>
          <w:rFonts w:ascii="Arial" w:eastAsia="Times New Roman" w:hAnsi="Arial" w:cs="Arial"/>
          <w:color w:val="000000"/>
          <w:sz w:val="24"/>
          <w:szCs w:val="24"/>
          <w:lang w:val="es-ES" w:eastAsia="es-ES"/>
        </w:rPr>
        <w:t xml:space="preserve">, deberán </w:t>
      </w:r>
      <w:r w:rsidR="00D25F1E" w:rsidRPr="00721713">
        <w:rPr>
          <w:rFonts w:ascii="Arial" w:eastAsia="Times New Roman" w:hAnsi="Arial" w:cs="Arial"/>
          <w:color w:val="000000"/>
          <w:sz w:val="24"/>
          <w:szCs w:val="24"/>
          <w:lang w:val="es-ES" w:eastAsia="es-ES"/>
        </w:rPr>
        <w:t>pr</w:t>
      </w:r>
      <w:r w:rsidR="00601E4F">
        <w:rPr>
          <w:rFonts w:ascii="Arial" w:eastAsia="Times New Roman" w:hAnsi="Arial" w:cs="Arial"/>
          <w:color w:val="000000"/>
          <w:sz w:val="24"/>
          <w:szCs w:val="24"/>
          <w:lang w:val="es-ES" w:eastAsia="es-ES"/>
        </w:rPr>
        <w:t xml:space="preserve">esentar </w:t>
      </w:r>
      <w:r w:rsidR="006F1531">
        <w:rPr>
          <w:rFonts w:ascii="Arial" w:eastAsia="Times New Roman" w:hAnsi="Arial" w:cs="Arial"/>
          <w:color w:val="000000"/>
          <w:sz w:val="24"/>
          <w:szCs w:val="24"/>
          <w:lang w:val="es-ES" w:eastAsia="es-ES"/>
        </w:rPr>
        <w:t xml:space="preserve">de manera personal </w:t>
      </w:r>
      <w:r w:rsidR="00601E4F">
        <w:rPr>
          <w:rFonts w:ascii="Arial" w:eastAsia="Times New Roman" w:hAnsi="Arial" w:cs="Arial"/>
          <w:color w:val="000000"/>
          <w:sz w:val="24"/>
          <w:szCs w:val="24"/>
          <w:lang w:val="es-ES" w:eastAsia="es-ES"/>
        </w:rPr>
        <w:t xml:space="preserve">con firma autógrafa el </w:t>
      </w:r>
      <w:r>
        <w:rPr>
          <w:rFonts w:ascii="Arial" w:eastAsia="Times New Roman" w:hAnsi="Arial" w:cs="Arial"/>
          <w:color w:val="000000"/>
          <w:sz w:val="24"/>
          <w:szCs w:val="24"/>
          <w:lang w:val="es-ES" w:eastAsia="es-ES"/>
        </w:rPr>
        <w:t>Anexo 3 A</w:t>
      </w:r>
      <w:r w:rsidR="00601E4F">
        <w:rPr>
          <w:rFonts w:ascii="Arial" w:eastAsia="Times New Roman" w:hAnsi="Arial" w:cs="Arial"/>
          <w:color w:val="000000"/>
          <w:sz w:val="24"/>
          <w:szCs w:val="24"/>
          <w:lang w:val="es-ES" w:eastAsia="es-ES"/>
        </w:rPr>
        <w:t xml:space="preserve"> y el Anexo 3 B, según sea el caso</w:t>
      </w:r>
      <w:r w:rsidR="00D25F1E" w:rsidRPr="00721713">
        <w:rPr>
          <w:rFonts w:ascii="Arial" w:eastAsia="Times New Roman" w:hAnsi="Arial" w:cs="Arial"/>
          <w:color w:val="000000"/>
          <w:sz w:val="24"/>
          <w:szCs w:val="24"/>
          <w:lang w:val="es-ES" w:eastAsia="es-ES"/>
        </w:rPr>
        <w:t>;</w:t>
      </w:r>
    </w:p>
    <w:p w14:paraId="4F3D987E" w14:textId="7FA548EF" w:rsidR="00D25F1E" w:rsidRPr="00721713" w:rsidRDefault="00D25F1E" w:rsidP="00D25F1E">
      <w:pPr>
        <w:widowControl w:val="0"/>
        <w:autoSpaceDE w:val="0"/>
        <w:autoSpaceDN w:val="0"/>
        <w:adjustRightInd w:val="0"/>
        <w:spacing w:before="5" w:after="0" w:line="250" w:lineRule="exact"/>
        <w:ind w:right="60"/>
        <w:jc w:val="both"/>
        <w:rPr>
          <w:rFonts w:ascii="Arial" w:eastAsia="Times New Roman" w:hAnsi="Arial" w:cs="Arial"/>
          <w:color w:val="000000"/>
          <w:sz w:val="24"/>
          <w:szCs w:val="24"/>
          <w:lang w:val="es-ES" w:eastAsia="es-ES"/>
        </w:rPr>
      </w:pPr>
    </w:p>
    <w:p w14:paraId="090FF08B" w14:textId="2C260AC3" w:rsidR="00D25F1E" w:rsidRPr="00085C0E"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 w:val="24"/>
          <w:szCs w:val="24"/>
          <w:lang w:val="es-ES" w:eastAsia="es-ES"/>
        </w:rPr>
      </w:pPr>
      <w:r w:rsidRPr="00416643">
        <w:rPr>
          <w:rFonts w:ascii="Arial" w:eastAsia="Times New Roman" w:hAnsi="Arial" w:cs="Arial"/>
          <w:color w:val="000000"/>
          <w:sz w:val="24"/>
          <w:szCs w:val="24"/>
          <w:lang w:val="es-ES" w:eastAsia="es-ES"/>
        </w:rPr>
        <w:t>El acto de presentación y apertura de proposiciones se llevará a cabo en el día, lugar y hor</w:t>
      </w:r>
      <w:r w:rsidR="00397416">
        <w:rPr>
          <w:rFonts w:ascii="Arial" w:eastAsia="Times New Roman" w:hAnsi="Arial" w:cs="Arial"/>
          <w:color w:val="000000"/>
          <w:sz w:val="24"/>
          <w:szCs w:val="24"/>
          <w:lang w:val="es-ES" w:eastAsia="es-ES"/>
        </w:rPr>
        <w:t>a previstos en la convocatoria de</w:t>
      </w:r>
      <w:r w:rsidRPr="00416643">
        <w:rPr>
          <w:rFonts w:ascii="Arial" w:eastAsia="Times New Roman" w:hAnsi="Arial" w:cs="Arial"/>
          <w:color w:val="000000"/>
          <w:sz w:val="24"/>
          <w:szCs w:val="24"/>
          <w:lang w:val="es-ES" w:eastAsia="es-ES"/>
        </w:rPr>
        <w:t xml:space="preserve"> la licitación, o en su caso, de la derivada de la última junta de aclaraciones</w:t>
      </w:r>
      <w:r>
        <w:rPr>
          <w:rFonts w:ascii="Arial" w:eastAsia="Times New Roman" w:hAnsi="Arial" w:cs="Arial"/>
          <w:color w:val="000000"/>
          <w:sz w:val="24"/>
          <w:szCs w:val="24"/>
          <w:lang w:val="es-ES" w:eastAsia="es-ES"/>
        </w:rPr>
        <w:t>, debiendo estar reunidos para tales efectos el Titular de la Unidad de Vigilancia del Congreso del Estado de Jalisco, en compañía del Director General de Administración y del representante del Área Requirente.</w:t>
      </w:r>
    </w:p>
    <w:p w14:paraId="438BC502" w14:textId="77777777" w:rsidR="00D25F1E" w:rsidRPr="00721713"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 w:val="24"/>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En el momento en que se indique, los Participantes registrados que decidan quedarse al acto ingresarán a la </w:t>
      </w:r>
      <w:r w:rsidR="00397416">
        <w:rPr>
          <w:rFonts w:ascii="Arial" w:eastAsia="Times New Roman" w:hAnsi="Arial" w:cs="Arial"/>
          <w:color w:val="000000"/>
          <w:sz w:val="24"/>
          <w:szCs w:val="24"/>
          <w:lang w:val="es-ES" w:eastAsia="es-ES"/>
        </w:rPr>
        <w:t>sala de juntas (piso 2)</w:t>
      </w:r>
      <w:r w:rsidRPr="00721713">
        <w:rPr>
          <w:rFonts w:ascii="Arial" w:eastAsia="Times New Roman" w:hAnsi="Arial" w:cs="Arial"/>
          <w:color w:val="000000"/>
          <w:sz w:val="24"/>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 w:val="24"/>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 xml:space="preserve">Se procederá a la apertura de las propuestas recibidas en tiempo y forma </w:t>
      </w:r>
      <w:r w:rsidR="00397416">
        <w:rPr>
          <w:rFonts w:ascii="Arial" w:eastAsia="Times New Roman" w:hAnsi="Arial" w:cs="Arial"/>
          <w:color w:val="000000"/>
          <w:sz w:val="24"/>
          <w:szCs w:val="24"/>
          <w:lang w:val="es-ES" w:eastAsia="es-ES"/>
        </w:rPr>
        <w:t>en</w:t>
      </w:r>
      <w:r w:rsidRPr="00085C0E">
        <w:rPr>
          <w:rFonts w:ascii="Arial" w:eastAsia="Times New Roman" w:hAnsi="Arial" w:cs="Arial"/>
          <w:color w:val="000000"/>
          <w:sz w:val="24"/>
          <w:szCs w:val="24"/>
          <w:lang w:val="es-ES" w:eastAsia="es-ES"/>
        </w:rPr>
        <w:t xml:space="preserve"> Oficialía de Partes de la Convocante, haciéndose constar la documentación presentada, sin que ello implique la evaluación de su contenido</w:t>
      </w:r>
      <w:r w:rsidR="00C32784" w:rsidRPr="00085C0E">
        <w:rPr>
          <w:rFonts w:ascii="Arial" w:eastAsia="Times New Roman" w:hAnsi="Arial" w:cs="Arial"/>
          <w:color w:val="000000"/>
          <w:sz w:val="24"/>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678531C5" w:rsidR="00D25F1E" w:rsidRPr="00085C0E" w:rsidRDefault="00C32784"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rPr>
      </w:pPr>
      <w:r w:rsidRPr="00085C0E">
        <w:rPr>
          <w:rFonts w:ascii="Arial" w:hAnsi="Arial" w:cs="Arial"/>
          <w:color w:val="000000"/>
        </w:rPr>
        <w:t>E</w:t>
      </w:r>
      <w:r w:rsidR="00D25F1E" w:rsidRPr="00085C0E">
        <w:rPr>
          <w:rFonts w:ascii="Arial" w:hAnsi="Arial" w:cs="Arial"/>
          <w:color w:val="000000"/>
        </w:rPr>
        <w:t>l Titular de la Uni</w:t>
      </w:r>
      <w:r w:rsidRPr="00085C0E">
        <w:rPr>
          <w:rFonts w:ascii="Arial" w:hAnsi="Arial" w:cs="Arial"/>
          <w:color w:val="000000"/>
        </w:rPr>
        <w:t>dad de Vigilancia,</w:t>
      </w:r>
      <w:r w:rsidR="00D25F1E" w:rsidRPr="00085C0E">
        <w:rPr>
          <w:rFonts w:ascii="Arial" w:hAnsi="Arial" w:cs="Arial"/>
          <w:color w:val="000000"/>
        </w:rPr>
        <w:t xml:space="preserve"> </w:t>
      </w:r>
      <w:r w:rsidRPr="00085C0E">
        <w:rPr>
          <w:rFonts w:ascii="Arial" w:hAnsi="Arial" w:cs="Arial"/>
          <w:color w:val="000000"/>
        </w:rPr>
        <w:t>el Director General de Administración y el representante del Área Requirente</w:t>
      </w:r>
      <w:r w:rsidR="00D25F1E" w:rsidRPr="00085C0E">
        <w:rPr>
          <w:rFonts w:ascii="Arial" w:hAnsi="Arial" w:cs="Arial"/>
          <w:color w:val="000000"/>
        </w:rPr>
        <w:t xml:space="preserve"> </w:t>
      </w:r>
      <w:r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ascii="Arial" w:eastAsia="Times New Roman" w:hAnsi="Arial" w:cs="Arial"/>
          <w:color w:val="000000"/>
          <w:sz w:val="24"/>
          <w:szCs w:val="24"/>
          <w:lang w:val="es-ES" w:eastAsia="es-ES"/>
        </w:rPr>
        <w:t xml:space="preserve"> y uno de los miembros del Comité presentes</w:t>
      </w:r>
      <w:r w:rsidRPr="00085C0E">
        <w:rPr>
          <w:rFonts w:ascii="Arial" w:eastAsia="Times New Roman" w:hAnsi="Arial" w:cs="Arial"/>
          <w:color w:val="000000"/>
          <w:sz w:val="24"/>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 w:val="24"/>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2F8201DC" w14:textId="23FB2D4B"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jc w:val="both"/>
        <w:rPr>
          <w:rFonts w:ascii="Arial" w:hAnsi="Arial" w:cs="Arial"/>
          <w:b/>
          <w:color w:val="000000"/>
        </w:rPr>
      </w:pPr>
      <w:r w:rsidRPr="00721713">
        <w:rPr>
          <w:rFonts w:ascii="Arial" w:hAnsi="Arial" w:cs="Arial"/>
          <w:b/>
          <w:color w:val="000000"/>
        </w:rPr>
        <w:t>No se realizará la apertura de los sobres que no cumplan con los requisitos establecidos en la presente convocatoria,</w:t>
      </w:r>
      <w:r w:rsidR="00D865B6">
        <w:rPr>
          <w:rFonts w:ascii="Arial" w:hAnsi="Arial" w:cs="Arial"/>
          <w:b/>
          <w:color w:val="000000"/>
        </w:rPr>
        <w:t xml:space="preserve"> y</w:t>
      </w:r>
      <w:r w:rsidRPr="00721713">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20" w:name="_Toc135041697"/>
      <w:r w:rsidRPr="007C233B">
        <w:lastRenderedPageBreak/>
        <w:t>10. SOBRE LA EVALUACIÓN</w:t>
      </w:r>
      <w:r w:rsidR="00C32784" w:rsidRPr="007C233B">
        <w:t xml:space="preserve"> DE LAS PROPUESTAS</w:t>
      </w:r>
      <w:bookmarkEnd w:id="20"/>
    </w:p>
    <w:p w14:paraId="52DB3CAB" w14:textId="6AC329D7" w:rsidR="00D25F1E" w:rsidRPr="00721713"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proced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C233B">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2</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66</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 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ú</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acept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cu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erimi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 en este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ceso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 es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00446317">
        <w:rPr>
          <w:rFonts w:ascii="Arial" w:eastAsia="Times New Roman" w:hAnsi="Arial" w:cs="Arial"/>
          <w:color w:val="000000"/>
          <w:sz w:val="24"/>
          <w:szCs w:val="24"/>
          <w:lang w:val="es-ES" w:eastAsia="es-ES"/>
        </w:rPr>
        <w:t>n</w:t>
      </w:r>
      <w:r w:rsidRPr="00721713">
        <w:rPr>
          <w:rFonts w:ascii="Arial" w:eastAsia="Times New Roman" w:hAnsi="Arial" w:cs="Arial"/>
          <w:color w:val="000000"/>
          <w:sz w:val="24"/>
          <w:szCs w:val="24"/>
          <w:lang w:val="es-ES" w:eastAsia="es-ES"/>
        </w:rPr>
        <w:t xml:space="preserve"> los anexos respectivos contenidos en el cuerpo de la presente </w:t>
      </w:r>
      <w:r w:rsidRPr="00721713">
        <w:rPr>
          <w:rFonts w:ascii="Arial" w:eastAsia="Times New Roman" w:hAnsi="Arial" w:cs="Arial"/>
          <w:b/>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w:t>
      </w:r>
    </w:p>
    <w:p w14:paraId="2F1E11D7" w14:textId="781C07EF" w:rsidR="00704772"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 w:val="24"/>
          <w:szCs w:val="24"/>
          <w:lang w:val="es-ES" w:eastAsia="es-ES"/>
        </w:rPr>
      </w:pPr>
    </w:p>
    <w:p w14:paraId="55C3A1EA" w14:textId="6CB18027" w:rsidR="00704772" w:rsidRPr="00085C0E" w:rsidRDefault="00704772" w:rsidP="007C233B">
      <w:pPr>
        <w:jc w:val="both"/>
        <w:rPr>
          <w:rFonts w:ascii="Arial" w:hAnsi="Arial" w:cs="Arial"/>
          <w:sz w:val="24"/>
        </w:rPr>
      </w:pPr>
      <w:r w:rsidRPr="00085C0E">
        <w:rPr>
          <w:rFonts w:ascii="Arial" w:hAnsi="Arial" w:cs="Arial"/>
          <w:sz w:val="24"/>
        </w:rPr>
        <w:t>Para la evaluación se proceder</w:t>
      </w:r>
      <w:r w:rsidR="007C233B">
        <w:rPr>
          <w:rFonts w:ascii="Arial" w:hAnsi="Arial" w:cs="Arial"/>
          <w:sz w:val="24"/>
        </w:rPr>
        <w:t>á conforme a lo señalado en el n</w:t>
      </w:r>
      <w:r w:rsidRPr="00085C0E">
        <w:rPr>
          <w:rFonts w:ascii="Arial" w:hAnsi="Arial" w:cs="Arial"/>
          <w:sz w:val="24"/>
        </w:rPr>
        <w:t>umeral 2 del Artículo 66 de la Ley.</w:t>
      </w:r>
    </w:p>
    <w:p w14:paraId="4D27819F" w14:textId="77777777" w:rsidR="00704772" w:rsidRPr="00085C0E" w:rsidRDefault="00704772" w:rsidP="00704772">
      <w:pPr>
        <w:pStyle w:val="Textoindependiente"/>
      </w:pPr>
      <w:r w:rsidRPr="00085C0E">
        <w:t>Para el fallo, se emitirá un dictamen que valide la adjudicación, el cual contendrá los elementos técnicos y económicos y deberá contarse con un mínimo de dos propuestas susceptibles de analizarse técnicamente.</w:t>
      </w:r>
    </w:p>
    <w:p w14:paraId="7FA49503" w14:textId="77777777" w:rsidR="00704772" w:rsidRPr="00085C0E" w:rsidRDefault="00704772" w:rsidP="00704772">
      <w:pPr>
        <w:pStyle w:val="Textoindependiente"/>
      </w:pPr>
    </w:p>
    <w:p w14:paraId="67F595A4" w14:textId="77777777" w:rsidR="00704772" w:rsidRPr="00085C0E" w:rsidRDefault="00704772" w:rsidP="00704772">
      <w:pPr>
        <w:pStyle w:val="Textoindependiente"/>
      </w:pPr>
      <w:r w:rsidRPr="00085C0E">
        <w:t>La evaluación y adjudicación de la Licitación, se realizará de conformidad con el mecanismo de costo beneficio, el cual se adjudicará a quien cumpla con los requisitos de la convocatoria y oferte el precio más bajo.</w:t>
      </w:r>
    </w:p>
    <w:p w14:paraId="537A90AA" w14:textId="77777777" w:rsidR="00704772" w:rsidRPr="00704772" w:rsidRDefault="00704772" w:rsidP="00704772">
      <w:pPr>
        <w:pStyle w:val="Textoindependiente"/>
        <w:rPr>
          <w:highlight w:val="yellow"/>
        </w:rPr>
      </w:pPr>
    </w:p>
    <w:p w14:paraId="200CACAA" w14:textId="77777777"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jc w:val="both"/>
        <w:rPr>
          <w:rFonts w:ascii="Arial" w:hAnsi="Arial" w:cs="Arial"/>
        </w:rPr>
      </w:pPr>
    </w:p>
    <w:p w14:paraId="7FF801C5" w14:textId="170DF562" w:rsidR="00704772" w:rsidRPr="00085C0E" w:rsidRDefault="00704772" w:rsidP="00FF4048">
      <w:pPr>
        <w:pStyle w:val="Lista2"/>
        <w:numPr>
          <w:ilvl w:val="0"/>
          <w:numId w:val="25"/>
        </w:numPr>
        <w:spacing w:after="240"/>
        <w:jc w:val="both"/>
        <w:rPr>
          <w:rFonts w:ascii="Arial" w:hAnsi="Arial" w:cs="Arial"/>
        </w:rPr>
      </w:pPr>
      <w:r w:rsidRPr="00085C0E">
        <w:rPr>
          <w:rFonts w:ascii="Arial" w:hAnsi="Arial" w:cs="Arial"/>
        </w:rPr>
        <w:t xml:space="preserve">Apego a las especificaciones requeridas en </w:t>
      </w:r>
      <w:r w:rsidR="007C233B">
        <w:rPr>
          <w:rFonts w:ascii="Arial" w:hAnsi="Arial" w:cs="Arial"/>
        </w:rPr>
        <w:t>las</w:t>
      </w:r>
      <w:r w:rsidRPr="00085C0E">
        <w:rPr>
          <w:rFonts w:ascii="Arial" w:hAnsi="Arial" w:cs="Arial"/>
        </w:rPr>
        <w:t xml:space="preserve"> bases.</w:t>
      </w:r>
    </w:p>
    <w:p w14:paraId="6868DE1F" w14:textId="77777777" w:rsidR="00704772" w:rsidRPr="00085C0E" w:rsidRDefault="00704772" w:rsidP="00FF4048">
      <w:pPr>
        <w:pStyle w:val="Lista2"/>
        <w:numPr>
          <w:ilvl w:val="0"/>
          <w:numId w:val="25"/>
        </w:numPr>
        <w:spacing w:after="240"/>
        <w:jc w:val="both"/>
        <w:rPr>
          <w:rFonts w:ascii="Arial" w:hAnsi="Arial" w:cs="Arial"/>
        </w:rPr>
      </w:pPr>
      <w:r w:rsidRPr="00085C0E">
        <w:rPr>
          <w:rFonts w:ascii="Arial" w:hAnsi="Arial" w:cs="Arial"/>
        </w:rPr>
        <w:t>Cumplimiento de la presentación de todos los documentos y requisitos contenidos en las bases.</w:t>
      </w:r>
    </w:p>
    <w:p w14:paraId="1A1E3956" w14:textId="77777777" w:rsidR="00704772" w:rsidRPr="00085C0E" w:rsidRDefault="00704772" w:rsidP="00FF4048">
      <w:pPr>
        <w:pStyle w:val="Lista2"/>
        <w:numPr>
          <w:ilvl w:val="0"/>
          <w:numId w:val="25"/>
        </w:numPr>
        <w:spacing w:after="240"/>
        <w:jc w:val="both"/>
        <w:rPr>
          <w:rFonts w:ascii="Arial" w:hAnsi="Arial" w:cs="Arial"/>
        </w:rPr>
      </w:pPr>
      <w:r w:rsidRPr="00085C0E">
        <w:rPr>
          <w:rFonts w:ascii="Arial" w:hAnsi="Arial" w:cs="Arial"/>
        </w:rPr>
        <w:t>El precio más conveniente.</w:t>
      </w:r>
    </w:p>
    <w:p w14:paraId="148A4534" w14:textId="77777777" w:rsidR="00704772" w:rsidRPr="00085C0E" w:rsidRDefault="00704772" w:rsidP="00FF4048">
      <w:pPr>
        <w:pStyle w:val="Lista2"/>
        <w:numPr>
          <w:ilvl w:val="0"/>
          <w:numId w:val="25"/>
        </w:numPr>
        <w:spacing w:after="240"/>
        <w:jc w:val="both"/>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178D8EC5" w14:textId="19D0DA26" w:rsidR="00704772" w:rsidRPr="00085C0E" w:rsidRDefault="00704772" w:rsidP="00FF4048">
      <w:pPr>
        <w:pStyle w:val="Lista2"/>
        <w:numPr>
          <w:ilvl w:val="0"/>
          <w:numId w:val="25"/>
        </w:numPr>
        <w:spacing w:after="240"/>
        <w:jc w:val="both"/>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ado de Jalisco y sus Municipios</w:t>
      </w:r>
      <w:r w:rsidR="00C60937">
        <w:rPr>
          <w:rFonts w:ascii="Arial" w:hAnsi="Arial" w:cs="Arial"/>
        </w:rPr>
        <w:t>.</w:t>
      </w:r>
    </w:p>
    <w:p w14:paraId="2CAADBDB" w14:textId="6282CFB5" w:rsidR="00704772" w:rsidRPr="00085C0E" w:rsidRDefault="00704772" w:rsidP="00FF4048">
      <w:pPr>
        <w:pStyle w:val="Lista2"/>
        <w:numPr>
          <w:ilvl w:val="0"/>
          <w:numId w:val="25"/>
        </w:numPr>
        <w:spacing w:after="240"/>
        <w:jc w:val="both"/>
        <w:rPr>
          <w:rFonts w:ascii="Arial" w:hAnsi="Arial" w:cs="Arial"/>
        </w:rPr>
      </w:pPr>
      <w:r w:rsidRPr="00085C0E">
        <w:rPr>
          <w:rFonts w:ascii="Arial" w:hAnsi="Arial" w:cs="Arial"/>
          <w:color w:val="000000"/>
          <w:spacing w:val="-1"/>
        </w:rPr>
        <w:t>S</w:t>
      </w:r>
      <w:r w:rsidRPr="00085C0E">
        <w:rPr>
          <w:rFonts w:ascii="Arial" w:hAnsi="Arial" w:cs="Arial"/>
          <w:color w:val="000000"/>
        </w:rPr>
        <w:t>e</w:t>
      </w:r>
      <w:r w:rsidRPr="00085C0E">
        <w:rPr>
          <w:rFonts w:ascii="Arial" w:hAnsi="Arial" w:cs="Arial"/>
          <w:color w:val="000000"/>
          <w:spacing w:val="5"/>
        </w:rPr>
        <w:t xml:space="preserve"> </w:t>
      </w:r>
      <w:r w:rsidRPr="00085C0E">
        <w:rPr>
          <w:rFonts w:ascii="Arial" w:hAnsi="Arial" w:cs="Arial"/>
          <w:color w:val="000000"/>
        </w:rPr>
        <w:t>estab</w:t>
      </w:r>
      <w:r w:rsidRPr="00085C0E">
        <w:rPr>
          <w:rFonts w:ascii="Arial" w:hAnsi="Arial" w:cs="Arial"/>
          <w:color w:val="000000"/>
          <w:spacing w:val="-1"/>
        </w:rPr>
        <w:t>l</w:t>
      </w:r>
      <w:r w:rsidRPr="00085C0E">
        <w:rPr>
          <w:rFonts w:ascii="Arial" w:hAnsi="Arial" w:cs="Arial"/>
          <w:color w:val="000000"/>
        </w:rPr>
        <w:t>ece</w:t>
      </w:r>
      <w:r w:rsidRPr="00085C0E">
        <w:rPr>
          <w:rFonts w:ascii="Arial" w:hAnsi="Arial" w:cs="Arial"/>
          <w:color w:val="000000"/>
          <w:spacing w:val="3"/>
        </w:rPr>
        <w:t xml:space="preserve"> </w:t>
      </w:r>
      <w:r w:rsidRPr="00085C0E">
        <w:rPr>
          <w:rFonts w:ascii="Arial" w:hAnsi="Arial" w:cs="Arial"/>
          <w:color w:val="000000"/>
        </w:rPr>
        <w:t>c</w:t>
      </w:r>
      <w:r w:rsidRPr="00085C0E">
        <w:rPr>
          <w:rFonts w:ascii="Arial" w:hAnsi="Arial" w:cs="Arial"/>
          <w:color w:val="000000"/>
          <w:spacing w:val="-3"/>
        </w:rPr>
        <w:t>o</w:t>
      </w:r>
      <w:r w:rsidRPr="00085C0E">
        <w:rPr>
          <w:rFonts w:ascii="Arial" w:hAnsi="Arial" w:cs="Arial"/>
          <w:color w:val="000000"/>
          <w:spacing w:val="1"/>
        </w:rPr>
        <w:t>m</w:t>
      </w:r>
      <w:r w:rsidRPr="00085C0E">
        <w:rPr>
          <w:rFonts w:ascii="Arial" w:hAnsi="Arial" w:cs="Arial"/>
          <w:color w:val="000000"/>
        </w:rPr>
        <w:t>o</w:t>
      </w:r>
      <w:r w:rsidRPr="00085C0E">
        <w:rPr>
          <w:rFonts w:ascii="Arial" w:hAnsi="Arial" w:cs="Arial"/>
          <w:color w:val="000000"/>
          <w:spacing w:val="3"/>
        </w:rPr>
        <w:t xml:space="preserve"> </w:t>
      </w:r>
      <w:r w:rsidRPr="00085C0E">
        <w:rPr>
          <w:rFonts w:ascii="Arial" w:hAnsi="Arial" w:cs="Arial"/>
          <w:color w:val="000000"/>
          <w:spacing w:val="1"/>
        </w:rPr>
        <w:t>m</w:t>
      </w:r>
      <w:r w:rsidRPr="00085C0E">
        <w:rPr>
          <w:rFonts w:ascii="Arial" w:hAnsi="Arial" w:cs="Arial"/>
          <w:color w:val="000000"/>
          <w:spacing w:val="-3"/>
        </w:rPr>
        <w:t>é</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do</w:t>
      </w:r>
      <w:r w:rsidRPr="00085C0E">
        <w:rPr>
          <w:rFonts w:ascii="Arial" w:hAnsi="Arial" w:cs="Arial"/>
          <w:color w:val="000000"/>
          <w:spacing w:val="5"/>
        </w:rPr>
        <w:t xml:space="preserve"> </w:t>
      </w:r>
      <w:r w:rsidRPr="00085C0E">
        <w:rPr>
          <w:rFonts w:ascii="Arial" w:hAnsi="Arial" w:cs="Arial"/>
          <w:color w:val="000000"/>
        </w:rPr>
        <w:t>de</w:t>
      </w:r>
      <w:r w:rsidRPr="00085C0E">
        <w:rPr>
          <w:rFonts w:ascii="Arial" w:hAnsi="Arial" w:cs="Arial"/>
          <w:color w:val="000000"/>
          <w:spacing w:val="5"/>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5"/>
        </w:rPr>
        <w:t xml:space="preserve"> </w:t>
      </w:r>
      <w:r w:rsidRPr="00085C0E">
        <w:rPr>
          <w:rFonts w:ascii="Arial" w:hAnsi="Arial" w:cs="Arial"/>
          <w:color w:val="000000"/>
        </w:rPr>
        <w:t>el</w:t>
      </w:r>
      <w:r w:rsidRPr="00085C0E">
        <w:rPr>
          <w:rFonts w:ascii="Arial" w:hAnsi="Arial" w:cs="Arial"/>
          <w:color w:val="000000"/>
          <w:spacing w:val="4"/>
        </w:rPr>
        <w:t xml:space="preserve"> </w:t>
      </w:r>
      <w:r w:rsidRPr="00085C0E">
        <w:rPr>
          <w:rFonts w:ascii="Arial" w:hAnsi="Arial" w:cs="Arial"/>
          <w:color w:val="000000"/>
          <w:spacing w:val="1"/>
        </w:rPr>
        <w:t>“</w:t>
      </w:r>
      <w:r w:rsidRPr="00085C0E">
        <w:rPr>
          <w:rFonts w:ascii="Arial" w:hAnsi="Arial" w:cs="Arial"/>
          <w:color w:val="000000"/>
          <w:spacing w:val="-1"/>
        </w:rPr>
        <w:t>Bi</w:t>
      </w:r>
      <w:r w:rsidRPr="00085C0E">
        <w:rPr>
          <w:rFonts w:ascii="Arial" w:hAnsi="Arial" w:cs="Arial"/>
          <w:color w:val="000000"/>
          <w:spacing w:val="-3"/>
        </w:rPr>
        <w:t>n</w:t>
      </w:r>
      <w:r w:rsidRPr="00085C0E">
        <w:rPr>
          <w:rFonts w:ascii="Arial" w:hAnsi="Arial" w:cs="Arial"/>
          <w:color w:val="000000"/>
        </w:rPr>
        <w:t>ari</w:t>
      </w:r>
      <w:r w:rsidRPr="00085C0E">
        <w:rPr>
          <w:rFonts w:ascii="Arial" w:hAnsi="Arial" w:cs="Arial"/>
          <w:color w:val="000000"/>
          <w:spacing w:val="-1"/>
        </w:rPr>
        <w:t>o</w:t>
      </w:r>
      <w:r w:rsidRPr="00085C0E">
        <w:rPr>
          <w:rFonts w:ascii="Arial" w:hAnsi="Arial" w:cs="Arial"/>
          <w:color w:val="000000"/>
          <w:spacing w:val="1"/>
        </w:rPr>
        <w:t>”</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rPr>
        <w:t>mediante el cual sólo se adjudica</w:t>
      </w:r>
      <w:r w:rsidR="007C233B">
        <w:rPr>
          <w:rFonts w:ascii="Arial" w:hAnsi="Arial" w:cs="Arial"/>
          <w:color w:val="000000"/>
        </w:rPr>
        <w:t>rá</w:t>
      </w:r>
      <w:r w:rsidRPr="00085C0E">
        <w:rPr>
          <w:rFonts w:ascii="Arial" w:hAnsi="Arial" w:cs="Arial"/>
          <w:color w:val="000000"/>
        </w:rPr>
        <w:t xml:space="preserve"> a quien cumpla los requisitos establecidos por la convocante y oferte el precio más bajo.</w:t>
      </w:r>
      <w:r w:rsidRPr="00085C0E">
        <w:rPr>
          <w:rFonts w:ascii="Arial" w:hAnsi="Arial" w:cs="Arial"/>
          <w:color w:val="000000"/>
          <w:spacing w:val="2"/>
        </w:rPr>
        <w:t xml:space="preserve"> </w:t>
      </w:r>
      <w:r w:rsidRPr="00085C0E">
        <w:rPr>
          <w:rFonts w:ascii="Arial" w:hAnsi="Arial" w:cs="Arial"/>
          <w:color w:val="000000"/>
        </w:rPr>
        <w:t>En e</w:t>
      </w:r>
      <w:r w:rsidRPr="00085C0E">
        <w:rPr>
          <w:rFonts w:ascii="Arial" w:hAnsi="Arial" w:cs="Arial"/>
          <w:color w:val="000000"/>
          <w:spacing w:val="-3"/>
        </w:rPr>
        <w:t>s</w:t>
      </w:r>
      <w:r w:rsidRPr="00085C0E">
        <w:rPr>
          <w:rFonts w:ascii="Arial" w:hAnsi="Arial" w:cs="Arial"/>
          <w:color w:val="000000"/>
          <w:spacing w:val="-1"/>
        </w:rPr>
        <w:t>t</w:t>
      </w:r>
      <w:r w:rsidRPr="00085C0E">
        <w:rPr>
          <w:rFonts w:ascii="Arial" w:hAnsi="Arial" w:cs="Arial"/>
          <w:color w:val="000000"/>
        </w:rPr>
        <w:t>e supu</w:t>
      </w:r>
      <w:r w:rsidRPr="00085C0E">
        <w:rPr>
          <w:rFonts w:ascii="Arial" w:hAnsi="Arial" w:cs="Arial"/>
          <w:color w:val="000000"/>
          <w:spacing w:val="-1"/>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con</w:t>
      </w:r>
      <w:r w:rsidRPr="00085C0E">
        <w:rPr>
          <w:rFonts w:ascii="Arial" w:hAnsi="Arial" w:cs="Arial"/>
          <w:color w:val="000000"/>
          <w:spacing w:val="-2"/>
        </w:rPr>
        <w:t>v</w:t>
      </w:r>
      <w:r w:rsidRPr="00085C0E">
        <w:rPr>
          <w:rFonts w:ascii="Arial" w:hAnsi="Arial" w:cs="Arial"/>
          <w:color w:val="000000"/>
        </w:rPr>
        <w:t>oc</w:t>
      </w:r>
      <w:r w:rsidRPr="00085C0E">
        <w:rPr>
          <w:rFonts w:ascii="Arial" w:hAnsi="Arial" w:cs="Arial"/>
          <w:color w:val="000000"/>
          <w:spacing w:val="-1"/>
        </w:rPr>
        <w:t>a</w:t>
      </w:r>
      <w:r w:rsidRPr="00085C0E">
        <w:rPr>
          <w:rFonts w:ascii="Arial" w:hAnsi="Arial" w:cs="Arial"/>
          <w:color w:val="000000"/>
        </w:rPr>
        <w:t>n</w:t>
      </w:r>
      <w:r w:rsidRPr="00085C0E">
        <w:rPr>
          <w:rFonts w:ascii="Arial" w:hAnsi="Arial" w:cs="Arial"/>
          <w:color w:val="000000"/>
          <w:spacing w:val="-2"/>
        </w:rPr>
        <w:t>t</w:t>
      </w:r>
      <w:r w:rsidRPr="00085C0E">
        <w:rPr>
          <w:rFonts w:ascii="Arial" w:hAnsi="Arial" w:cs="Arial"/>
          <w:color w:val="000000"/>
        </w:rPr>
        <w:t>e e</w:t>
      </w:r>
      <w:r w:rsidRPr="00085C0E">
        <w:rPr>
          <w:rFonts w:ascii="Arial" w:hAnsi="Arial" w:cs="Arial"/>
          <w:color w:val="000000"/>
          <w:spacing w:val="-2"/>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 al </w:t>
      </w:r>
      <w:r w:rsidRPr="00085C0E">
        <w:rPr>
          <w:rFonts w:ascii="Arial" w:hAnsi="Arial" w:cs="Arial"/>
          <w:color w:val="000000"/>
          <w:spacing w:val="5"/>
        </w:rPr>
        <w:t>m</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rPr>
        <w:t xml:space="preserve">os </w:t>
      </w:r>
      <w:r w:rsidRPr="00085C0E">
        <w:rPr>
          <w:rFonts w:ascii="Arial" w:hAnsi="Arial" w:cs="Arial"/>
          <w:color w:val="000000"/>
        </w:rPr>
        <w:lastRenderedPageBreak/>
        <w:t>l</w:t>
      </w:r>
      <w:r w:rsidRPr="00085C0E">
        <w:rPr>
          <w:rFonts w:ascii="Arial" w:hAnsi="Arial" w:cs="Arial"/>
          <w:color w:val="000000"/>
          <w:spacing w:val="-1"/>
        </w:rPr>
        <w:t>a</w:t>
      </w:r>
      <w:r w:rsidRPr="00085C0E">
        <w:rPr>
          <w:rFonts w:ascii="Arial" w:hAnsi="Arial" w:cs="Arial"/>
          <w:color w:val="000000"/>
        </w:rPr>
        <w:t>s d</w:t>
      </w:r>
      <w:r w:rsidRPr="00085C0E">
        <w:rPr>
          <w:rFonts w:ascii="Arial" w:hAnsi="Arial" w:cs="Arial"/>
          <w:color w:val="000000"/>
          <w:spacing w:val="-1"/>
        </w:rPr>
        <w:t>o</w:t>
      </w:r>
      <w:r w:rsidRPr="00085C0E">
        <w:rPr>
          <w:rFonts w:ascii="Arial" w:hAnsi="Arial" w:cs="Arial"/>
          <w:color w:val="000000"/>
        </w:rPr>
        <w:t>s</w:t>
      </w:r>
      <w:r w:rsidRPr="00085C0E">
        <w:rPr>
          <w:rFonts w:ascii="Arial" w:hAnsi="Arial" w:cs="Arial"/>
          <w:color w:val="000000"/>
          <w:spacing w:val="11"/>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o</w:t>
      </w:r>
      <w:r w:rsidRPr="00085C0E">
        <w:rPr>
          <w:rFonts w:ascii="Arial" w:hAnsi="Arial" w:cs="Arial"/>
          <w:color w:val="000000"/>
          <w:spacing w:val="-1"/>
        </w:rPr>
        <w:t>p</w:t>
      </w:r>
      <w:r w:rsidRPr="00085C0E">
        <w:rPr>
          <w:rFonts w:ascii="Arial" w:hAnsi="Arial" w:cs="Arial"/>
          <w:color w:val="000000"/>
        </w:rPr>
        <w:t>os</w:t>
      </w:r>
      <w:r w:rsidRPr="00085C0E">
        <w:rPr>
          <w:rFonts w:ascii="Arial" w:hAnsi="Arial" w:cs="Arial"/>
          <w:color w:val="000000"/>
          <w:spacing w:val="-1"/>
        </w:rPr>
        <w:t>i</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1"/>
        </w:rPr>
        <w:t>n</w:t>
      </w:r>
      <w:r w:rsidRPr="00085C0E">
        <w:rPr>
          <w:rFonts w:ascii="Arial" w:hAnsi="Arial" w:cs="Arial"/>
          <w:color w:val="000000"/>
        </w:rPr>
        <w:t>es</w:t>
      </w:r>
      <w:r w:rsidRPr="00085C0E">
        <w:rPr>
          <w:rFonts w:ascii="Arial" w:hAnsi="Arial" w:cs="Arial"/>
          <w:color w:val="000000"/>
          <w:spacing w:val="8"/>
        </w:rPr>
        <w:t xml:space="preserve"> </w:t>
      </w:r>
      <w:r w:rsidRPr="00085C0E">
        <w:rPr>
          <w:rFonts w:ascii="Arial" w:hAnsi="Arial" w:cs="Arial"/>
          <w:color w:val="000000"/>
        </w:rPr>
        <w:t>cu</w:t>
      </w:r>
      <w:r w:rsidRPr="00085C0E">
        <w:rPr>
          <w:rFonts w:ascii="Arial" w:hAnsi="Arial" w:cs="Arial"/>
          <w:color w:val="000000"/>
          <w:spacing w:val="-3"/>
        </w:rPr>
        <w:t>y</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prec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1"/>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8"/>
        </w:rPr>
        <w:t xml:space="preserve"> </w:t>
      </w:r>
      <w:r w:rsidRPr="00085C0E">
        <w:rPr>
          <w:rFonts w:ascii="Arial" w:hAnsi="Arial" w:cs="Arial"/>
          <w:color w:val="000000"/>
        </w:rPr>
        <w:t>s</w:t>
      </w:r>
      <w:r w:rsidRPr="00085C0E">
        <w:rPr>
          <w:rFonts w:ascii="Arial" w:hAnsi="Arial" w:cs="Arial"/>
          <w:color w:val="000000"/>
          <w:spacing w:val="-3"/>
        </w:rPr>
        <w:t>e</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spacing w:val="1"/>
        </w:rPr>
        <w:t>m</w:t>
      </w:r>
      <w:r w:rsidRPr="00085C0E">
        <w:rPr>
          <w:rFonts w:ascii="Arial" w:hAnsi="Arial" w:cs="Arial"/>
          <w:color w:val="000000"/>
        </w:rPr>
        <w:t>ás</w:t>
      </w:r>
      <w:r w:rsidRPr="00085C0E">
        <w:rPr>
          <w:rFonts w:ascii="Arial" w:hAnsi="Arial" w:cs="Arial"/>
          <w:color w:val="000000"/>
          <w:spacing w:val="8"/>
        </w:rPr>
        <w:t xml:space="preserve"> </w:t>
      </w:r>
      <w:r w:rsidRPr="00085C0E">
        <w:rPr>
          <w:rFonts w:ascii="Arial" w:hAnsi="Arial" w:cs="Arial"/>
          <w:color w:val="000000"/>
          <w:spacing w:val="-3"/>
        </w:rPr>
        <w:t>b</w:t>
      </w:r>
      <w:r w:rsidRPr="00085C0E">
        <w:rPr>
          <w:rFonts w:ascii="Arial" w:hAnsi="Arial" w:cs="Arial"/>
          <w:color w:val="000000"/>
        </w:rPr>
        <w:t>a</w:t>
      </w:r>
      <w:r w:rsidRPr="00085C0E">
        <w:rPr>
          <w:rFonts w:ascii="Arial" w:hAnsi="Arial" w:cs="Arial"/>
          <w:color w:val="000000"/>
          <w:spacing w:val="1"/>
        </w:rPr>
        <w:t>j</w:t>
      </w:r>
      <w:r w:rsidRPr="00085C0E">
        <w:rPr>
          <w:rFonts w:ascii="Arial" w:hAnsi="Arial" w:cs="Arial"/>
          <w:color w:val="000000"/>
        </w:rPr>
        <w:t>o;</w:t>
      </w:r>
      <w:r w:rsidRPr="00085C0E">
        <w:rPr>
          <w:rFonts w:ascii="Arial" w:hAnsi="Arial" w:cs="Arial"/>
          <w:color w:val="000000"/>
          <w:spacing w:val="9"/>
        </w:rPr>
        <w:t xml:space="preserve"> </w:t>
      </w:r>
      <w:r w:rsidRPr="00085C0E">
        <w:rPr>
          <w:rFonts w:ascii="Arial" w:hAnsi="Arial" w:cs="Arial"/>
          <w:color w:val="000000"/>
        </w:rPr>
        <w:t>de</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2"/>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ar</w:t>
      </w:r>
      <w:r w:rsidRPr="00085C0E">
        <w:rPr>
          <w:rFonts w:ascii="Arial" w:hAnsi="Arial" w:cs="Arial"/>
          <w:color w:val="000000"/>
          <w:spacing w:val="9"/>
        </w:rPr>
        <w:t xml:space="preserve"> </w:t>
      </w:r>
      <w:r w:rsidRPr="00085C0E">
        <w:rPr>
          <w:rFonts w:ascii="Arial" w:hAnsi="Arial" w:cs="Arial"/>
          <w:color w:val="000000"/>
        </w:rPr>
        <w:t>so</w:t>
      </w:r>
      <w:r w:rsidRPr="00085C0E">
        <w:rPr>
          <w:rFonts w:ascii="Arial" w:hAnsi="Arial" w:cs="Arial"/>
          <w:color w:val="000000"/>
          <w:spacing w:val="-1"/>
        </w:rPr>
        <w:t>l</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es,</w:t>
      </w:r>
      <w:r w:rsidRPr="00085C0E">
        <w:rPr>
          <w:rFonts w:ascii="Arial" w:hAnsi="Arial" w:cs="Arial"/>
          <w:color w:val="000000"/>
          <w:spacing w:val="11"/>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án </w:t>
      </w:r>
      <w:r w:rsidRPr="00085C0E">
        <w:rPr>
          <w:rFonts w:ascii="Arial" w:hAnsi="Arial" w:cs="Arial"/>
          <w:color w:val="000000"/>
          <w:spacing w:val="-1"/>
        </w:rPr>
        <w:t>l</w:t>
      </w:r>
      <w:r w:rsidRPr="00085C0E">
        <w:rPr>
          <w:rFonts w:ascii="Arial" w:hAnsi="Arial" w:cs="Arial"/>
          <w:color w:val="000000"/>
        </w:rPr>
        <w:t>as</w:t>
      </w:r>
      <w:r w:rsidRPr="00085C0E">
        <w:rPr>
          <w:rFonts w:ascii="Arial" w:hAnsi="Arial" w:cs="Arial"/>
          <w:color w:val="000000"/>
          <w:spacing w:val="-13"/>
        </w:rPr>
        <w:t xml:space="preserve"> </w:t>
      </w:r>
      <w:r w:rsidRPr="00085C0E">
        <w:rPr>
          <w:rFonts w:ascii="Arial" w:hAnsi="Arial" w:cs="Arial"/>
          <w:color w:val="000000"/>
          <w:spacing w:val="2"/>
        </w:rPr>
        <w:t>q</w:t>
      </w:r>
      <w:r w:rsidRPr="00085C0E">
        <w:rPr>
          <w:rFonts w:ascii="Arial" w:hAnsi="Arial" w:cs="Arial"/>
          <w:color w:val="000000"/>
        </w:rPr>
        <w:t>ue</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4"/>
        </w:rPr>
        <w:t xml:space="preserve"> </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2"/>
        </w:rPr>
        <w:t>g</w:t>
      </w:r>
      <w:r w:rsidRPr="00085C0E">
        <w:rPr>
          <w:rFonts w:ascii="Arial" w:hAnsi="Arial" w:cs="Arial"/>
          <w:color w:val="000000"/>
        </w:rPr>
        <w:t>an</w:t>
      </w:r>
      <w:r w:rsidRPr="00085C0E">
        <w:rPr>
          <w:rFonts w:ascii="Arial" w:hAnsi="Arial" w:cs="Arial"/>
          <w:color w:val="000000"/>
          <w:spacing w:val="-16"/>
        </w:rPr>
        <w:t xml:space="preserve"> </w:t>
      </w:r>
      <w:r w:rsidRPr="00085C0E">
        <w:rPr>
          <w:rFonts w:ascii="Arial" w:hAnsi="Arial" w:cs="Arial"/>
          <w:color w:val="000000"/>
        </w:rPr>
        <w:t>en</w:t>
      </w:r>
      <w:r w:rsidRPr="00085C0E">
        <w:rPr>
          <w:rFonts w:ascii="Arial" w:hAnsi="Arial" w:cs="Arial"/>
          <w:color w:val="000000"/>
          <w:spacing w:val="-14"/>
        </w:rPr>
        <w:t xml:space="preserve"> </w:t>
      </w:r>
      <w:r w:rsidRPr="00085C0E">
        <w:rPr>
          <w:rFonts w:ascii="Arial" w:hAnsi="Arial" w:cs="Arial"/>
          <w:color w:val="000000"/>
        </w:rPr>
        <w:t>prec</w:t>
      </w:r>
      <w:r w:rsidRPr="00085C0E">
        <w:rPr>
          <w:rFonts w:ascii="Arial" w:hAnsi="Arial" w:cs="Arial"/>
          <w:color w:val="000000"/>
          <w:spacing w:val="-3"/>
        </w:rPr>
        <w:t>i</w:t>
      </w:r>
      <w:r w:rsidRPr="00085C0E">
        <w:rPr>
          <w:rFonts w:ascii="Arial" w:hAnsi="Arial" w:cs="Arial"/>
          <w:color w:val="000000"/>
        </w:rPr>
        <w:t>o,</w:t>
      </w:r>
      <w:r w:rsidRPr="00085C0E">
        <w:rPr>
          <w:rFonts w:ascii="Arial" w:hAnsi="Arial" w:cs="Arial"/>
          <w:color w:val="000000"/>
          <w:spacing w:val="-13"/>
        </w:rPr>
        <w:t xml:space="preserve"> </w:t>
      </w: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3"/>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14"/>
        </w:rPr>
        <w:t xml:space="preserve"> </w:t>
      </w:r>
      <w:r w:rsidRPr="00085C0E">
        <w:rPr>
          <w:rFonts w:ascii="Arial" w:hAnsi="Arial" w:cs="Arial"/>
          <w:color w:val="000000"/>
        </w:rPr>
        <w:t>cu</w:t>
      </w:r>
      <w:r w:rsidRPr="00085C0E">
        <w:rPr>
          <w:rFonts w:ascii="Arial" w:hAnsi="Arial" w:cs="Arial"/>
          <w:color w:val="000000"/>
          <w:spacing w:val="-1"/>
        </w:rPr>
        <w:t>a</w:t>
      </w:r>
      <w:r w:rsidRPr="00085C0E">
        <w:rPr>
          <w:rFonts w:ascii="Arial" w:hAnsi="Arial" w:cs="Arial"/>
          <w:color w:val="000000"/>
        </w:rPr>
        <w:t>l</w:t>
      </w:r>
      <w:r w:rsidRPr="00085C0E">
        <w:rPr>
          <w:rFonts w:ascii="Arial" w:hAnsi="Arial" w:cs="Arial"/>
          <w:color w:val="000000"/>
          <w:spacing w:val="-14"/>
        </w:rPr>
        <w:t xml:space="preserve"> </w:t>
      </w:r>
      <w:r w:rsidRPr="00085C0E">
        <w:rPr>
          <w:rFonts w:ascii="Arial" w:hAnsi="Arial" w:cs="Arial"/>
          <w:color w:val="000000"/>
        </w:rPr>
        <w:t>será</w:t>
      </w:r>
      <w:r w:rsidRPr="00085C0E">
        <w:rPr>
          <w:rFonts w:ascii="Arial" w:hAnsi="Arial" w:cs="Arial"/>
          <w:color w:val="000000"/>
          <w:spacing w:val="-13"/>
        </w:rPr>
        <w:t xml:space="preserve"> </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di</w:t>
      </w:r>
      <w:r w:rsidRPr="00085C0E">
        <w:rPr>
          <w:rFonts w:ascii="Arial" w:hAnsi="Arial" w:cs="Arial"/>
          <w:color w:val="000000"/>
        </w:rPr>
        <w:t>sp</w:t>
      </w:r>
      <w:r w:rsidRPr="00085C0E">
        <w:rPr>
          <w:rFonts w:ascii="Arial" w:hAnsi="Arial" w:cs="Arial"/>
          <w:color w:val="000000"/>
          <w:spacing w:val="-1"/>
        </w:rPr>
        <w:t>e</w:t>
      </w:r>
      <w:r w:rsidRPr="00085C0E">
        <w:rPr>
          <w:rFonts w:ascii="Arial" w:hAnsi="Arial" w:cs="Arial"/>
          <w:color w:val="000000"/>
        </w:rPr>
        <w:t>ns</w:t>
      </w:r>
      <w:r w:rsidRPr="00085C0E">
        <w:rPr>
          <w:rFonts w:ascii="Arial" w:hAnsi="Arial" w:cs="Arial"/>
          <w:color w:val="000000"/>
          <w:spacing w:val="-1"/>
        </w:rPr>
        <w:t>a</w:t>
      </w:r>
      <w:r w:rsidRPr="00085C0E">
        <w:rPr>
          <w:rFonts w:ascii="Arial" w:hAnsi="Arial" w:cs="Arial"/>
          <w:color w:val="000000"/>
        </w:rPr>
        <w:t>b</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1"/>
        </w:rPr>
        <w:t xml:space="preserve"> </w:t>
      </w:r>
      <w:r w:rsidRPr="00085C0E">
        <w:rPr>
          <w:rFonts w:ascii="Arial" w:hAnsi="Arial" w:cs="Arial"/>
          <w:color w:val="000000"/>
        </w:rPr>
        <w:t>c</w:t>
      </w:r>
      <w:r w:rsidRPr="00085C0E">
        <w:rPr>
          <w:rFonts w:ascii="Arial" w:hAnsi="Arial" w:cs="Arial"/>
          <w:color w:val="000000"/>
          <w:spacing w:val="-3"/>
        </w:rPr>
        <w:t>u</w:t>
      </w:r>
      <w:r w:rsidRPr="00085C0E">
        <w:rPr>
          <w:rFonts w:ascii="Arial" w:hAnsi="Arial" w:cs="Arial"/>
          <w:color w:val="000000"/>
          <w:spacing w:val="1"/>
        </w:rPr>
        <w:t>m</w:t>
      </w:r>
      <w:r w:rsidRPr="00085C0E">
        <w:rPr>
          <w:rFonts w:ascii="Arial" w:hAnsi="Arial" w:cs="Arial"/>
          <w:color w:val="000000"/>
        </w:rPr>
        <w:t>p</w:t>
      </w:r>
      <w:r w:rsidRPr="00085C0E">
        <w:rPr>
          <w:rFonts w:ascii="Arial" w:hAnsi="Arial" w:cs="Arial"/>
          <w:color w:val="000000"/>
          <w:spacing w:val="-1"/>
        </w:rPr>
        <w:t>li</w:t>
      </w:r>
      <w:r w:rsidRPr="00085C0E">
        <w:rPr>
          <w:rFonts w:ascii="Arial" w:hAnsi="Arial" w:cs="Arial"/>
          <w:color w:val="000000"/>
        </w:rPr>
        <w:t>r</w:t>
      </w:r>
      <w:r w:rsidRPr="00085C0E">
        <w:rPr>
          <w:rFonts w:ascii="Arial" w:hAnsi="Arial" w:cs="Arial"/>
          <w:color w:val="000000"/>
          <w:spacing w:val="-13"/>
        </w:rPr>
        <w:t xml:space="preserve"> </w:t>
      </w:r>
      <w:r w:rsidRPr="00085C0E">
        <w:rPr>
          <w:rFonts w:ascii="Arial" w:hAnsi="Arial" w:cs="Arial"/>
          <w:color w:val="000000"/>
        </w:rPr>
        <w:t>con</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os</w:t>
      </w:r>
      <w:r w:rsidRPr="00085C0E">
        <w:rPr>
          <w:rFonts w:ascii="Arial" w:hAnsi="Arial" w:cs="Arial"/>
          <w:color w:val="000000"/>
          <w:spacing w:val="-13"/>
        </w:rPr>
        <w:t xml:space="preserve">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q</w:t>
      </w:r>
      <w:r w:rsidRPr="00085C0E">
        <w:rPr>
          <w:rFonts w:ascii="Arial" w:hAnsi="Arial" w:cs="Arial"/>
          <w:color w:val="000000"/>
        </w:rPr>
        <w:t>u</w:t>
      </w:r>
      <w:r w:rsidRPr="00085C0E">
        <w:rPr>
          <w:rFonts w:ascii="Arial" w:hAnsi="Arial" w:cs="Arial"/>
          <w:color w:val="000000"/>
          <w:spacing w:val="-1"/>
        </w:rPr>
        <w:t>i</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1"/>
        </w:rPr>
        <w:t>t</w:t>
      </w:r>
      <w:r w:rsidRPr="00085C0E">
        <w:rPr>
          <w:rFonts w:ascii="Arial" w:hAnsi="Arial" w:cs="Arial"/>
          <w:color w:val="000000"/>
        </w:rPr>
        <w:t>os</w:t>
      </w:r>
      <w:r w:rsidRPr="00085C0E">
        <w:rPr>
          <w:rFonts w:ascii="Arial" w:hAnsi="Arial" w:cs="Arial"/>
          <w:color w:val="000000"/>
          <w:spacing w:val="-14"/>
        </w:rPr>
        <w:t xml:space="preserve"> </w:t>
      </w:r>
      <w:r w:rsidRPr="00085C0E">
        <w:rPr>
          <w:rFonts w:ascii="Arial" w:hAnsi="Arial" w:cs="Arial"/>
          <w:color w:val="000000"/>
        </w:rPr>
        <w:t>es</w:t>
      </w:r>
      <w:r w:rsidRPr="00085C0E">
        <w:rPr>
          <w:rFonts w:ascii="Arial" w:hAnsi="Arial" w:cs="Arial"/>
          <w:color w:val="000000"/>
          <w:spacing w:val="-1"/>
        </w:rPr>
        <w:t>p</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spacing w:val="3"/>
        </w:rPr>
        <w:t>f</w:t>
      </w:r>
      <w:r w:rsidRPr="00085C0E">
        <w:rPr>
          <w:rFonts w:ascii="Arial" w:hAnsi="Arial" w:cs="Arial"/>
          <w:color w:val="000000"/>
          <w:spacing w:val="-1"/>
        </w:rPr>
        <w:t>i</w:t>
      </w:r>
      <w:r w:rsidRPr="00085C0E">
        <w:rPr>
          <w:rFonts w:ascii="Arial" w:hAnsi="Arial" w:cs="Arial"/>
          <w:color w:val="000000"/>
        </w:rPr>
        <w:t>ca</w:t>
      </w:r>
      <w:r w:rsidRPr="00085C0E">
        <w:rPr>
          <w:rFonts w:ascii="Arial" w:hAnsi="Arial" w:cs="Arial"/>
          <w:color w:val="000000"/>
          <w:spacing w:val="-1"/>
        </w:rPr>
        <w:t>d</w:t>
      </w:r>
      <w:r w:rsidRPr="00085C0E">
        <w:rPr>
          <w:rFonts w:ascii="Arial" w:hAnsi="Arial" w:cs="Arial"/>
          <w:color w:val="000000"/>
        </w:rPr>
        <w:t>os en las bases y anexos de la convocatoria.</w:t>
      </w:r>
    </w:p>
    <w:p w14:paraId="405CD86C" w14:textId="5325F55B" w:rsidR="00704772" w:rsidRPr="00085C0E" w:rsidRDefault="00704772" w:rsidP="00FF4048">
      <w:pPr>
        <w:pStyle w:val="Prrafodelista"/>
        <w:widowControl w:val="0"/>
        <w:numPr>
          <w:ilvl w:val="0"/>
          <w:numId w:val="25"/>
        </w:numPr>
        <w:autoSpaceDE w:val="0"/>
        <w:autoSpaceDN w:val="0"/>
        <w:adjustRightInd w:val="0"/>
        <w:ind w:right="74"/>
        <w:jc w:val="both"/>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00C60937">
        <w:rPr>
          <w:rFonts w:ascii="Arial" w:hAnsi="Arial" w:cs="Arial"/>
          <w:color w:val="000000"/>
        </w:rPr>
        <w:t>.</w:t>
      </w:r>
    </w:p>
    <w:p w14:paraId="462357D0"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18CF1ED" w14:textId="165678AC" w:rsidR="00D25F1E" w:rsidRPr="00721713"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supu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704772">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 al </w:t>
      </w:r>
      <w:r w:rsidRPr="00721713">
        <w:rPr>
          <w:rFonts w:ascii="Arial" w:eastAsia="Times New Roman" w:hAnsi="Arial" w:cs="Arial"/>
          <w:color w:val="000000"/>
          <w:spacing w:val="5"/>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os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será</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os </w:t>
      </w:r>
      <w:r w:rsidR="007C233B">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z w:val="24"/>
          <w:szCs w:val="24"/>
          <w:lang w:val="es-ES" w:eastAsia="es-ES"/>
        </w:rPr>
        <w:t>los anexos respectivos.</w:t>
      </w:r>
    </w:p>
    <w:p w14:paraId="5729F174" w14:textId="77777777" w:rsidR="00D25F1E" w:rsidRPr="00721713" w:rsidRDefault="00D25F1E" w:rsidP="00704772">
      <w:pPr>
        <w:widowControl w:val="0"/>
        <w:autoSpaceDE w:val="0"/>
        <w:autoSpaceDN w:val="0"/>
        <w:adjustRightInd w:val="0"/>
        <w:spacing w:before="4" w:after="0" w:line="160" w:lineRule="exact"/>
        <w:rPr>
          <w:rFonts w:ascii="Arial" w:eastAsia="Times New Roman" w:hAnsi="Arial" w:cs="Arial"/>
          <w:color w:val="000000"/>
          <w:sz w:val="24"/>
          <w:szCs w:val="24"/>
          <w:lang w:val="es-ES" w:eastAsia="es-ES"/>
        </w:rPr>
      </w:pPr>
    </w:p>
    <w:p w14:paraId="7F20DF9B" w14:textId="54D85FDA" w:rsidR="00D25F1E" w:rsidRPr="00721713"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uti</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etodo</w:t>
      </w:r>
      <w:r w:rsidRPr="00721713">
        <w:rPr>
          <w:rFonts w:ascii="Arial" w:eastAsia="Times New Roman" w:hAnsi="Arial" w:cs="Arial"/>
          <w:color w:val="000000"/>
          <w:spacing w:val="-2"/>
          <w:sz w:val="24"/>
          <w:szCs w:val="24"/>
          <w:lang w:val="es-ES" w:eastAsia="es-ES"/>
        </w:rPr>
        <w:t>l</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6"/>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 h</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 el pri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00704772">
        <w:rPr>
          <w:rFonts w:ascii="Arial" w:eastAsia="Times New Roman" w:hAnsi="Arial" w:cs="Arial"/>
          <w:color w:val="000000"/>
          <w:sz w:val="24"/>
          <w:szCs w:val="24"/>
          <w:lang w:val="es-ES" w:eastAsia="es-ES"/>
        </w:rPr>
        <w:t>os.</w:t>
      </w:r>
    </w:p>
    <w:p w14:paraId="2B2F2FCD" w14:textId="77777777" w:rsidR="00D25F1E" w:rsidRPr="00721713" w:rsidRDefault="00D25F1E" w:rsidP="00704772">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C4993EE" w14:textId="77777777" w:rsidR="00D25F1E" w:rsidRPr="00721713"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ere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arse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propos</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DBCDDBD" w14:textId="77777777" w:rsidR="00D25F1E" w:rsidRPr="00721713" w:rsidRDefault="00D25F1E" w:rsidP="00704772">
      <w:pPr>
        <w:widowControl w:val="0"/>
        <w:autoSpaceDE w:val="0"/>
        <w:autoSpaceDN w:val="0"/>
        <w:adjustRightInd w:val="0"/>
        <w:spacing w:before="3" w:after="0" w:line="160" w:lineRule="exact"/>
        <w:rPr>
          <w:rFonts w:ascii="Arial" w:eastAsia="Times New Roman" w:hAnsi="Arial" w:cs="Arial"/>
          <w:color w:val="000000"/>
          <w:sz w:val="24"/>
          <w:szCs w:val="24"/>
          <w:lang w:val="es-ES" w:eastAsia="es-ES"/>
        </w:rPr>
      </w:pPr>
    </w:p>
    <w:p w14:paraId="1193720E" w14:textId="1F782D8E" w:rsidR="00D25F1E" w:rsidRPr="00721713"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0044255B">
        <w:rPr>
          <w:rFonts w:ascii="Arial" w:eastAsia="Times New Roman" w:hAnsi="Arial" w:cs="Arial"/>
          <w:color w:val="000000"/>
          <w:sz w:val="24"/>
          <w:szCs w:val="24"/>
          <w:lang w:val="es-ES" w:eastAsia="es-ES"/>
        </w:rPr>
        <w:t>, numeral 1,</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fr</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 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 xml:space="preserve">r </w:t>
      </w:r>
      <w:r w:rsidR="00704772">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un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00704772">
        <w:rPr>
          <w:rFonts w:ascii="Arial" w:eastAsia="Times New Roman" w:hAnsi="Arial" w:cs="Arial"/>
          <w:color w:val="000000"/>
          <w:sz w:val="24"/>
          <w:szCs w:val="24"/>
          <w:lang w:val="es-ES" w:eastAsia="es-ES"/>
        </w:rPr>
        <w:t>, según sea el caso.</w:t>
      </w:r>
    </w:p>
    <w:p w14:paraId="47C9B6CF" w14:textId="46644D62" w:rsidR="00D25F1E" w:rsidRPr="006666A9" w:rsidRDefault="00D25F1E" w:rsidP="006666A9">
      <w:pPr>
        <w:pStyle w:val="Ttulo1"/>
      </w:pPr>
      <w:bookmarkStart w:id="21" w:name="_Toc135041698"/>
      <w:r w:rsidRPr="006666A9">
        <w:t>11. PERSONAS QUE PODRÁN PARTICIPAR</w:t>
      </w:r>
      <w:bookmarkEnd w:id="21"/>
    </w:p>
    <w:p w14:paraId="2076FAA5"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Podrán participar en el presente procedimiento de licitación, las personas físicas y jurídicas que cuenten con capacidad de respuesta inmediata, con recursos técnicos, financieros y demás que sean necesarios. </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p>
    <w:p w14:paraId="0BE3F64F" w14:textId="622F803D"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ascii="Arial" w:eastAsia="Times New Roman" w:hAnsi="Arial" w:cs="Arial"/>
          <w:sz w:val="24"/>
          <w:szCs w:val="24"/>
          <w:lang w:val="es-ES" w:eastAsia="es-ES"/>
        </w:rPr>
        <w:t>do de Jalisco y sus Municipios.</w:t>
      </w:r>
    </w:p>
    <w:p w14:paraId="475B3242" w14:textId="0F909DE7" w:rsidR="00D25F1E" w:rsidRPr="0054361C" w:rsidRDefault="00D25F1E" w:rsidP="0054361C">
      <w:pPr>
        <w:pStyle w:val="Ttulo1"/>
      </w:pPr>
      <w:bookmarkStart w:id="22" w:name="_Toc135041699"/>
      <w:r w:rsidRPr="0054361C">
        <w:lastRenderedPageBreak/>
        <w:t>12</w:t>
      </w:r>
      <w:r w:rsidR="00F41914" w:rsidRPr="0054361C">
        <w:t>.</w:t>
      </w:r>
      <w:r w:rsidRPr="0054361C">
        <w:t xml:space="preserve"> CAUSAS EXPRESAS DE DESECHAMIENTO O DESCALIFICACIÓN</w:t>
      </w:r>
      <w:bookmarkEnd w:id="22"/>
    </w:p>
    <w:p w14:paraId="10A3D948" w14:textId="3C235C6D"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falta de cumplimiento de cualquiera de los puntos estableci</w:t>
      </w:r>
      <w:r w:rsidR="0054361C">
        <w:rPr>
          <w:rFonts w:ascii="Arial" w:eastAsia="Times New Roman" w:hAnsi="Arial" w:cs="Arial"/>
          <w:sz w:val="24"/>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p>
    <w:p w14:paraId="613D9E2E" w14:textId="771E4834"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Presentar inconsistencia a los documentos requeridos en el </w:t>
      </w:r>
      <w:r w:rsidR="00085C0E">
        <w:rPr>
          <w:rFonts w:ascii="Arial" w:eastAsia="Times New Roman" w:hAnsi="Arial" w:cs="Arial"/>
          <w:b/>
          <w:sz w:val="24"/>
          <w:szCs w:val="24"/>
          <w:lang w:val="es-ES" w:eastAsia="es-ES"/>
        </w:rPr>
        <w:t>ANEXO 1</w:t>
      </w:r>
      <w:r w:rsidRPr="00721713">
        <w:rPr>
          <w:rFonts w:ascii="Arial" w:eastAsia="Times New Roman" w:hAnsi="Arial" w:cs="Arial"/>
          <w:sz w:val="24"/>
          <w:szCs w:val="24"/>
          <w:lang w:val="es-ES" w:eastAsia="es-ES"/>
        </w:rPr>
        <w:t xml:space="preserve"> de la presente convocatoria. </w:t>
      </w:r>
    </w:p>
    <w:p w14:paraId="13EA436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1D29519D"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acreditar alguna de las especificaciones expresamente requeridas de los servicios licitados.</w:t>
      </w:r>
    </w:p>
    <w:p w14:paraId="552CC388"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31562DE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Incurrir en falsedad de declaraciones ante la Convocante, respecto de los Anexos firmados bajo protesta de decir verdad, así como de </w:t>
      </w:r>
      <w:r w:rsidRPr="00721713">
        <w:rPr>
          <w:rFonts w:ascii="Arial" w:eastAsia="Times New Roman" w:hAnsi="Arial" w:cs="Arial"/>
          <w:b/>
          <w:sz w:val="24"/>
          <w:szCs w:val="24"/>
          <w:lang w:val="es-ES" w:eastAsia="es-ES"/>
        </w:rPr>
        <w:t>TODOS</w:t>
      </w:r>
      <w:r w:rsidRPr="00721713">
        <w:rPr>
          <w:rFonts w:ascii="Arial" w:eastAsia="Times New Roman" w:hAnsi="Arial" w:cs="Arial"/>
          <w:sz w:val="24"/>
          <w:szCs w:val="24"/>
          <w:lang w:val="es-ES" w:eastAsia="es-ES"/>
        </w:rPr>
        <w:t xml:space="preserve"> los documentos solicitados en las Bases de esta Licitación.</w:t>
      </w:r>
    </w:p>
    <w:p w14:paraId="522B7CD6"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696104FE"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un tiempo de entrega mayor al especificado en las Bases.</w:t>
      </w:r>
    </w:p>
    <w:p w14:paraId="4A0969A7"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626FC4A"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03B1F966"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varias propuestas de una misma partida.</w:t>
      </w:r>
    </w:p>
    <w:p w14:paraId="5DB95E33"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2B5FACF1"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4402DC80"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5ED970CB"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76431002"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Presentar las propuestas técnica y económica fuera de los tiempos y formas establecidos en las Bases de la convocatoria.</w:t>
      </w:r>
    </w:p>
    <w:p w14:paraId="05CA040E"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highlight w:val="yellow"/>
          <w:lang w:val="es-ES" w:eastAsia="es-ES"/>
        </w:rPr>
      </w:pPr>
    </w:p>
    <w:p w14:paraId="320A532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Encontrarse en alguno de los supuestos establecidos en el punto 11 Personas que podrán participar, en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w:t>
      </w:r>
    </w:p>
    <w:p w14:paraId="512485E9"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lang w:val="es-ES" w:eastAsia="es-ES"/>
        </w:rPr>
      </w:pPr>
    </w:p>
    <w:p w14:paraId="013222D3" w14:textId="70EAC6C3" w:rsidR="00D25F1E" w:rsidRPr="00721713" w:rsidRDefault="0054361C" w:rsidP="00D25F1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Esto, d</w:t>
      </w:r>
      <w:r w:rsidR="00D25F1E" w:rsidRPr="00721713">
        <w:rPr>
          <w:rFonts w:ascii="Arial" w:eastAsia="Times New Roman" w:hAnsi="Arial" w:cs="Arial"/>
          <w:sz w:val="24"/>
          <w:szCs w:val="24"/>
          <w:lang w:val="es-ES" w:eastAsia="es-ES"/>
        </w:rPr>
        <w:t>e conformidad con el numeral 2 del artículo 69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07D97C5" w14:textId="2FC11B9F"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Dirección General de Administración, Área R</w:t>
      </w:r>
      <w:r w:rsidR="0054361C">
        <w:rPr>
          <w:rFonts w:ascii="Arial" w:eastAsia="Times New Roman" w:hAnsi="Arial" w:cs="Arial"/>
          <w:sz w:val="24"/>
          <w:szCs w:val="24"/>
          <w:lang w:val="es-ES" w:eastAsia="es-ES"/>
        </w:rPr>
        <w:t xml:space="preserve">equirente de la Convocante y el Área </w:t>
      </w:r>
      <w:r w:rsidRPr="00721713">
        <w:rPr>
          <w:rFonts w:ascii="Arial" w:eastAsia="Times New Roman" w:hAnsi="Arial" w:cs="Arial"/>
          <w:sz w:val="24"/>
          <w:szCs w:val="24"/>
          <w:lang w:val="es-ES" w:eastAsia="es-ES"/>
        </w:rPr>
        <w:t xml:space="preserve">de Compras, resolverán el sentido de cualquier situación no prevista en la </w:t>
      </w:r>
      <w:r w:rsidRPr="00721713">
        <w:rPr>
          <w:rFonts w:ascii="Arial" w:eastAsia="Times New Roman" w:hAnsi="Arial" w:cs="Arial"/>
          <w:sz w:val="24"/>
          <w:szCs w:val="24"/>
          <w:lang w:val="es-ES" w:eastAsia="es-ES"/>
        </w:rPr>
        <w:lastRenderedPageBreak/>
        <w:t>presente convocatoria y sus decisiones serán definitivas</w:t>
      </w:r>
      <w:r w:rsidR="0054361C">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mismas que en su caso se presentarán al Comité de Compras de la ASEJ.</w:t>
      </w:r>
    </w:p>
    <w:p w14:paraId="4D3456BA"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72858B33" w14:textId="4B1CC7A9" w:rsidR="00D25F1E" w:rsidRPr="00715B8F" w:rsidRDefault="00D25F1E" w:rsidP="00715B8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ascii="Arial" w:eastAsia="Times New Roman" w:hAnsi="Arial" w:cs="Arial"/>
          <w:b/>
          <w:sz w:val="24"/>
          <w:szCs w:val="24"/>
          <w:lang w:val="es-ES" w:eastAsia="es-ES"/>
        </w:rPr>
        <w:t>no será motivo de desechamiento o descalificación.</w:t>
      </w:r>
    </w:p>
    <w:p w14:paraId="35F8B708" w14:textId="560BCAFC" w:rsidR="00D25F1E" w:rsidRPr="0054361C" w:rsidRDefault="00D25F1E" w:rsidP="0054361C">
      <w:pPr>
        <w:pStyle w:val="Ttulo1"/>
      </w:pPr>
      <w:bookmarkStart w:id="23" w:name="_Toc135041700"/>
      <w:r w:rsidRPr="0054361C">
        <w:t>13</w:t>
      </w:r>
      <w:r w:rsidR="00F41914" w:rsidRPr="0054361C">
        <w:t>. ACLARACIÓN DE LAS PROPUESTAS</w:t>
      </w:r>
      <w:bookmarkEnd w:id="23"/>
    </w:p>
    <w:p w14:paraId="0B9FB0E2" w14:textId="7EA99AE0"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54361C">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r </w:t>
      </w:r>
      <w:r w:rsidR="0054361C">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69</w:t>
      </w:r>
      <w:r w:rsidR="00704772">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7"/>
          <w:sz w:val="24"/>
          <w:szCs w:val="24"/>
          <w:lang w:val="es-ES" w:eastAsia="es-ES"/>
        </w:rPr>
        <w:t xml:space="preserve"> </w:t>
      </w:r>
      <w:r w:rsidRPr="00721713">
        <w:rPr>
          <w:rFonts w:ascii="Arial" w:eastAsia="Times New Roman" w:hAnsi="Arial" w:cs="Arial"/>
          <w:color w:val="000000"/>
          <w:sz w:val="24"/>
          <w:szCs w:val="24"/>
          <w:lang w:val="es-ES" w:eastAsia="es-ES"/>
        </w:rPr>
        <w:t>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sus </w:t>
      </w:r>
      <w:r w:rsidRPr="00721713">
        <w:rPr>
          <w:rFonts w:ascii="Arial" w:eastAsia="Times New Roman" w:hAnsi="Arial" w:cs="Arial"/>
          <w:color w:val="000000"/>
          <w:spacing w:val="-3"/>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0054361C">
        <w:rPr>
          <w:rFonts w:ascii="Arial" w:eastAsia="Times New Roman" w:hAnsi="Arial" w:cs="Arial"/>
          <w:color w:val="000000"/>
          <w:sz w:val="24"/>
          <w:szCs w:val="24"/>
          <w:lang w:val="es-ES" w:eastAsia="es-ES"/>
        </w:rPr>
        <w:t>os.</w:t>
      </w:r>
    </w:p>
    <w:p w14:paraId="3B85A9B0" w14:textId="2D8CB078" w:rsidR="00D25F1E" w:rsidRPr="0054361C" w:rsidRDefault="00D25F1E" w:rsidP="0054361C">
      <w:pPr>
        <w:pStyle w:val="Ttulo1"/>
      </w:pPr>
      <w:bookmarkStart w:id="24" w:name="_Toc135041701"/>
      <w:r w:rsidRPr="0054361C">
        <w:t>14</w:t>
      </w:r>
      <w:r w:rsidR="00F41914" w:rsidRPr="0054361C">
        <w:t>. COMUNICACIÓN</w:t>
      </w:r>
      <w:bookmarkEnd w:id="24"/>
    </w:p>
    <w:p w14:paraId="16022FB1" w14:textId="77777777" w:rsidR="00704772" w:rsidRPr="00085C0E"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eral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00704772">
        <w:rPr>
          <w:rFonts w:ascii="Arial" w:eastAsia="Times New Roman" w:hAnsi="Arial" w:cs="Arial"/>
          <w:color w:val="000000"/>
          <w:sz w:val="24"/>
          <w:szCs w:val="24"/>
          <w:lang w:val="es-ES" w:eastAsia="es-ES"/>
        </w:rPr>
        <w:t>junta de aclaraciones</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00704772">
        <w:rPr>
          <w:rFonts w:ascii="Arial" w:eastAsia="Times New Roman" w:hAnsi="Arial" w:cs="Arial"/>
          <w:color w:val="000000"/>
          <w:spacing w:val="1"/>
          <w:sz w:val="24"/>
          <w:szCs w:val="24"/>
          <w:lang w:val="es-ES" w:eastAsia="es-ES"/>
        </w:rPr>
        <w:t xml:space="preserve">l </w:t>
      </w:r>
      <w:r w:rsidR="00704772" w:rsidRPr="00085C0E">
        <w:rPr>
          <w:rFonts w:ascii="Arial" w:eastAsia="Times New Roman" w:hAnsi="Arial" w:cs="Arial"/>
          <w:color w:val="000000"/>
          <w:spacing w:val="1"/>
          <w:sz w:val="24"/>
          <w:szCs w:val="24"/>
          <w:lang w:val="es-ES" w:eastAsia="es-ES"/>
        </w:rPr>
        <w:t>dictamen de fallo</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nt</w:t>
      </w:r>
      <w:r w:rsidRPr="00085C0E">
        <w:rPr>
          <w:rFonts w:ascii="Arial" w:eastAsia="Times New Roman" w:hAnsi="Arial" w:cs="Arial"/>
          <w:color w:val="000000"/>
          <w:sz w:val="24"/>
          <w:szCs w:val="24"/>
          <w:lang w:val="es-ES" w:eastAsia="es-ES"/>
        </w:rPr>
        <w:t>es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no</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se</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n</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z w:val="24"/>
          <w:szCs w:val="24"/>
          <w:lang w:val="es-ES" w:eastAsia="es-ES"/>
        </w:rPr>
        <w:t>án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en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co</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2"/>
          <w:sz w:val="24"/>
          <w:szCs w:val="24"/>
          <w:lang w:val="es-ES" w:eastAsia="es-ES"/>
        </w:rPr>
        <w:t>t</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m</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em</w:t>
      </w:r>
      <w:r w:rsidRPr="00085C0E">
        <w:rPr>
          <w:rFonts w:ascii="Arial" w:eastAsia="Times New Roman" w:hAnsi="Arial" w:cs="Arial"/>
          <w:color w:val="000000"/>
          <w:spacing w:val="-2"/>
          <w:sz w:val="24"/>
          <w:szCs w:val="24"/>
          <w:lang w:val="es-ES" w:eastAsia="es-ES"/>
        </w:rPr>
        <w:t>b</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C</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pacing w:val="-2"/>
          <w:sz w:val="24"/>
          <w:szCs w:val="24"/>
          <w:lang w:val="es-ES" w:eastAsia="es-ES"/>
        </w:rPr>
        <w:t>v</w:t>
      </w:r>
      <w:r w:rsidRPr="00085C0E">
        <w:rPr>
          <w:rFonts w:ascii="Arial" w:eastAsia="Times New Roman" w:hAnsi="Arial" w:cs="Arial"/>
          <w:color w:val="000000"/>
          <w:sz w:val="24"/>
          <w:szCs w:val="24"/>
          <w:lang w:val="es-ES" w:eastAsia="es-ES"/>
        </w:rPr>
        <w:t>oc</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z w:val="24"/>
          <w:szCs w:val="24"/>
          <w:lang w:val="es-ES" w:eastAsia="es-ES"/>
        </w:rPr>
        <w:t>ara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at</w:t>
      </w:r>
      <w:r w:rsidRPr="00085C0E">
        <w:rPr>
          <w:rFonts w:ascii="Arial" w:eastAsia="Times New Roman" w:hAnsi="Arial" w:cs="Arial"/>
          <w:color w:val="000000"/>
          <w:spacing w:val="-2"/>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s</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 xml:space="preserve">o </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con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de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g</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na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pacing w:val="-2"/>
          <w:sz w:val="24"/>
          <w:szCs w:val="24"/>
          <w:lang w:val="es-ES" w:eastAsia="es-ES"/>
        </w:rPr>
        <w:t>s</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4835D0E4" w14:textId="3C3209F5" w:rsidR="00D25F1E" w:rsidRPr="00721713"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 w:val="24"/>
          <w:szCs w:val="24"/>
          <w:lang w:val="es-ES" w:eastAsia="es-ES"/>
        </w:rPr>
      </w:pPr>
      <w:r w:rsidRPr="00085C0E">
        <w:rPr>
          <w:rFonts w:ascii="Arial" w:eastAsia="Times New Roman" w:hAnsi="Arial" w:cs="Arial"/>
          <w:color w:val="000000"/>
          <w:spacing w:val="1"/>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da proh</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b</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do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nten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o 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 xml:space="preserve">un </w:t>
      </w:r>
      <w:r w:rsidR="00704772"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ar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e</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erc</w:t>
      </w:r>
      <w:r w:rsidRPr="00085C0E">
        <w:rPr>
          <w:rFonts w:ascii="Arial" w:eastAsia="Times New Roman" w:hAnsi="Arial" w:cs="Arial"/>
          <w:color w:val="000000"/>
          <w:spacing w:val="-2"/>
          <w:sz w:val="24"/>
          <w:szCs w:val="24"/>
          <w:lang w:val="es-ES" w:eastAsia="es-ES"/>
        </w:rPr>
        <w:t>e</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3"/>
          <w:sz w:val="24"/>
          <w:szCs w:val="24"/>
          <w:lang w:val="es-ES" w:eastAsia="es-ES"/>
        </w:rPr>
        <w:t>f</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nc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a 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 xml:space="preserve">a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di</w:t>
      </w:r>
      <w:r w:rsidRPr="00085C0E">
        <w:rPr>
          <w:rFonts w:ascii="Arial" w:eastAsia="Times New Roman" w:hAnsi="Arial" w:cs="Arial"/>
          <w:color w:val="000000"/>
          <w:spacing w:val="6"/>
          <w:sz w:val="24"/>
          <w:szCs w:val="24"/>
          <w:lang w:val="es-ES" w:eastAsia="es-ES"/>
        </w:rPr>
        <w:t>c</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tr</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d</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á</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pacing w:val="-3"/>
          <w:sz w:val="24"/>
          <w:szCs w:val="24"/>
          <w:lang w:val="es-ES" w:eastAsia="es-ES"/>
        </w:rPr>
        <w:t>u</w:t>
      </w:r>
      <w:r w:rsidRPr="00085C0E">
        <w:rPr>
          <w:rFonts w:ascii="Arial" w:eastAsia="Times New Roman" w:hAnsi="Arial" w:cs="Arial"/>
          <w:color w:val="000000"/>
          <w:spacing w:val="2"/>
          <w:sz w:val="24"/>
          <w:szCs w:val="24"/>
          <w:lang w:val="es-ES" w:eastAsia="es-ES"/>
        </w:rPr>
        <w:t>g</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q</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b/>
          <w:color w:val="000000"/>
          <w:sz w:val="24"/>
          <w:szCs w:val="24"/>
          <w:lang w:val="es-ES" w:eastAsia="es-ES"/>
        </w:rPr>
        <w:t>se d</w:t>
      </w:r>
      <w:r w:rsidRPr="00085C0E">
        <w:rPr>
          <w:rFonts w:ascii="Arial" w:eastAsia="Times New Roman" w:hAnsi="Arial" w:cs="Arial"/>
          <w:b/>
          <w:color w:val="000000"/>
          <w:spacing w:val="-1"/>
          <w:sz w:val="24"/>
          <w:szCs w:val="24"/>
          <w:lang w:val="es-ES" w:eastAsia="es-ES"/>
        </w:rPr>
        <w:t>e</w:t>
      </w:r>
      <w:r w:rsidRPr="00085C0E">
        <w:rPr>
          <w:rFonts w:ascii="Arial" w:eastAsia="Times New Roman" w:hAnsi="Arial" w:cs="Arial"/>
          <w:b/>
          <w:color w:val="000000"/>
          <w:sz w:val="24"/>
          <w:szCs w:val="24"/>
          <w:lang w:val="es-ES" w:eastAsia="es-ES"/>
        </w:rPr>
        <w:t>sec</w:t>
      </w:r>
      <w:r w:rsidRPr="00085C0E">
        <w:rPr>
          <w:rFonts w:ascii="Arial" w:eastAsia="Times New Roman" w:hAnsi="Arial" w:cs="Arial"/>
          <w:b/>
          <w:color w:val="000000"/>
          <w:spacing w:val="-1"/>
          <w:sz w:val="24"/>
          <w:szCs w:val="24"/>
          <w:lang w:val="es-ES" w:eastAsia="es-ES"/>
        </w:rPr>
        <w:t>h</w:t>
      </w:r>
      <w:r w:rsidRPr="00085C0E">
        <w:rPr>
          <w:rFonts w:ascii="Arial" w:eastAsia="Times New Roman" w:hAnsi="Arial" w:cs="Arial"/>
          <w:b/>
          <w:color w:val="000000"/>
          <w:sz w:val="24"/>
          <w:szCs w:val="24"/>
          <w:lang w:val="es-ES" w:eastAsia="es-ES"/>
        </w:rPr>
        <w:t>e su</w:t>
      </w:r>
      <w:r w:rsidRPr="00085C0E">
        <w:rPr>
          <w:rFonts w:ascii="Arial" w:eastAsia="Times New Roman" w:hAnsi="Arial" w:cs="Arial"/>
          <w:b/>
          <w:color w:val="000000"/>
          <w:spacing w:val="-1"/>
          <w:sz w:val="24"/>
          <w:szCs w:val="24"/>
          <w:lang w:val="es-ES" w:eastAsia="es-ES"/>
        </w:rPr>
        <w:t xml:space="preserve"> </w:t>
      </w:r>
      <w:r w:rsidRPr="00085C0E">
        <w:rPr>
          <w:rFonts w:ascii="Arial" w:eastAsia="Times New Roman" w:hAnsi="Arial" w:cs="Arial"/>
          <w:b/>
          <w:color w:val="000000"/>
          <w:sz w:val="24"/>
          <w:szCs w:val="24"/>
          <w:lang w:val="es-ES" w:eastAsia="es-ES"/>
        </w:rPr>
        <w:t>propos</w:t>
      </w:r>
      <w:r w:rsidRPr="00085C0E">
        <w:rPr>
          <w:rFonts w:ascii="Arial" w:eastAsia="Times New Roman" w:hAnsi="Arial" w:cs="Arial"/>
          <w:b/>
          <w:color w:val="000000"/>
          <w:spacing w:val="-2"/>
          <w:sz w:val="24"/>
          <w:szCs w:val="24"/>
          <w:lang w:val="es-ES" w:eastAsia="es-ES"/>
        </w:rPr>
        <w:t>i</w:t>
      </w:r>
      <w:r w:rsidRPr="00085C0E">
        <w:rPr>
          <w:rFonts w:ascii="Arial" w:eastAsia="Times New Roman" w:hAnsi="Arial" w:cs="Arial"/>
          <w:b/>
          <w:color w:val="000000"/>
          <w:sz w:val="24"/>
          <w:szCs w:val="24"/>
          <w:lang w:val="es-ES" w:eastAsia="es-ES"/>
        </w:rPr>
        <w:t>c</w:t>
      </w:r>
      <w:r w:rsidRPr="00085C0E">
        <w:rPr>
          <w:rFonts w:ascii="Arial" w:eastAsia="Times New Roman" w:hAnsi="Arial" w:cs="Arial"/>
          <w:b/>
          <w:color w:val="000000"/>
          <w:spacing w:val="-1"/>
          <w:sz w:val="24"/>
          <w:szCs w:val="24"/>
          <w:lang w:val="es-ES" w:eastAsia="es-ES"/>
        </w:rPr>
        <w:t>i</w:t>
      </w:r>
      <w:r w:rsidRPr="00085C0E">
        <w:rPr>
          <w:rFonts w:ascii="Arial" w:eastAsia="Times New Roman" w:hAnsi="Arial" w:cs="Arial"/>
          <w:b/>
          <w:color w:val="000000"/>
          <w:sz w:val="24"/>
          <w:szCs w:val="24"/>
          <w:lang w:val="es-ES" w:eastAsia="es-ES"/>
        </w:rPr>
        <w:t>ó</w:t>
      </w:r>
      <w:r w:rsidRPr="00085C0E">
        <w:rPr>
          <w:rFonts w:ascii="Arial" w:eastAsia="Times New Roman" w:hAnsi="Arial" w:cs="Arial"/>
          <w:b/>
          <w:color w:val="000000"/>
          <w:spacing w:val="-1"/>
          <w:sz w:val="24"/>
          <w:szCs w:val="24"/>
          <w:lang w:val="es-ES" w:eastAsia="es-ES"/>
        </w:rPr>
        <w:t>n</w:t>
      </w:r>
      <w:r w:rsidRPr="00085C0E">
        <w:rPr>
          <w:rFonts w:ascii="Arial" w:eastAsia="Times New Roman" w:hAnsi="Arial" w:cs="Arial"/>
          <w:b/>
          <w:color w:val="000000"/>
          <w:sz w:val="24"/>
          <w:szCs w:val="24"/>
          <w:lang w:val="es-ES" w:eastAsia="es-ES"/>
        </w:rPr>
        <w:t>.</w:t>
      </w:r>
      <w:r w:rsidR="0054361C">
        <w:rPr>
          <w:rFonts w:ascii="Arial" w:eastAsia="Times New Roman" w:hAnsi="Arial" w:cs="Arial"/>
          <w:b/>
          <w:color w:val="000000"/>
          <w:sz w:val="24"/>
          <w:szCs w:val="24"/>
          <w:lang w:val="es-ES" w:eastAsia="es-ES"/>
        </w:rPr>
        <w:t xml:space="preserve"> </w:t>
      </w:r>
    </w:p>
    <w:p w14:paraId="147D8075" w14:textId="42C2D4EA" w:rsidR="00D25F1E" w:rsidRPr="0054361C" w:rsidRDefault="00D25F1E" w:rsidP="0054361C">
      <w:pPr>
        <w:pStyle w:val="Ttulo1"/>
      </w:pPr>
      <w:bookmarkStart w:id="25" w:name="_Toc135041702"/>
      <w:r w:rsidRPr="0054361C">
        <w:t>15</w:t>
      </w:r>
      <w:r w:rsidR="00F41914" w:rsidRPr="0054361C">
        <w:t>. DESECHAMIENTO DE PROPUESTAS</w:t>
      </w:r>
      <w:bookmarkEnd w:id="25"/>
    </w:p>
    <w:p w14:paraId="2DB5C619" w14:textId="35918A22" w:rsidR="00D25F1E" w:rsidRPr="00721713"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La Convocante a través de la </w:t>
      </w:r>
      <w:r w:rsidRPr="00085C0E">
        <w:rPr>
          <w:rFonts w:ascii="Arial" w:eastAsia="Times New Roman" w:hAnsi="Arial" w:cs="Arial"/>
          <w:color w:val="000000"/>
          <w:sz w:val="24"/>
          <w:szCs w:val="24"/>
          <w:lang w:val="es-ES" w:eastAsia="es-ES"/>
        </w:rPr>
        <w:t>Dirección General de Administración</w:t>
      </w:r>
      <w:r w:rsidR="00D25F1E" w:rsidRPr="00085C0E">
        <w:rPr>
          <w:rFonts w:ascii="Arial" w:eastAsia="Times New Roman" w:hAnsi="Arial" w:cs="Arial"/>
          <w:color w:val="000000"/>
          <w:sz w:val="24"/>
          <w:szCs w:val="24"/>
          <w:lang w:val="es-ES" w:eastAsia="es-ES"/>
        </w:rPr>
        <w:t xml:space="preserve">, podrá desechar las propuestas </w:t>
      </w:r>
      <w:r w:rsidRPr="00085C0E">
        <w:rPr>
          <w:rFonts w:ascii="Arial" w:eastAsia="Times New Roman" w:hAnsi="Arial" w:cs="Arial"/>
          <w:color w:val="000000"/>
          <w:sz w:val="24"/>
          <w:szCs w:val="24"/>
          <w:lang w:val="es-ES" w:eastAsia="es-ES"/>
        </w:rPr>
        <w:t>de los p</w:t>
      </w:r>
      <w:r w:rsidR="00D25F1E" w:rsidRPr="00085C0E">
        <w:rPr>
          <w:rFonts w:ascii="Arial" w:eastAsia="Times New Roman" w:hAnsi="Arial" w:cs="Arial"/>
          <w:color w:val="000000"/>
          <w:sz w:val="24"/>
          <w:szCs w:val="24"/>
          <w:lang w:val="es-ES" w:eastAsia="es-ES"/>
        </w:rPr>
        <w:t>articipantes</w:t>
      </w:r>
      <w:r w:rsidR="0054361C">
        <w:rPr>
          <w:rFonts w:ascii="Arial" w:eastAsia="Times New Roman" w:hAnsi="Arial" w:cs="Arial"/>
          <w:color w:val="000000"/>
          <w:sz w:val="24"/>
          <w:szCs w:val="24"/>
          <w:lang w:val="es-ES" w:eastAsia="es-ES"/>
        </w:rPr>
        <w:t xml:space="preserve"> </w:t>
      </w:r>
      <w:r w:rsidR="0054361C" w:rsidRPr="00085C0E">
        <w:rPr>
          <w:rFonts w:ascii="Arial" w:eastAsia="Times New Roman" w:hAnsi="Arial" w:cs="Arial"/>
          <w:color w:val="000000"/>
          <w:sz w:val="24"/>
          <w:szCs w:val="24"/>
          <w:lang w:val="es-ES" w:eastAsia="es-ES"/>
        </w:rPr>
        <w:t>total o parcialmente</w:t>
      </w:r>
      <w:r w:rsidR="00D25F1E" w:rsidRPr="00085C0E">
        <w:rPr>
          <w:rFonts w:ascii="Arial" w:eastAsia="Times New Roman" w:hAnsi="Arial" w:cs="Arial"/>
          <w:color w:val="000000"/>
          <w:sz w:val="24"/>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33B44B30" w14:textId="5F88EC31" w:rsidR="00D25F1E" w:rsidRPr="00721713"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52</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 xml:space="preserve">s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y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atac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y sus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estánd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así 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d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p>
    <w:p w14:paraId="1406566F" w14:textId="4F4CEA7B" w:rsidR="00D25F1E" w:rsidRPr="00721713"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0054361C">
        <w:rPr>
          <w:rFonts w:ascii="Arial" w:eastAsia="Times New Roman" w:hAnsi="Arial" w:cs="Arial"/>
          <w:color w:val="000000"/>
          <w:sz w:val="24"/>
          <w:szCs w:val="24"/>
          <w:lang w:val="es-ES" w:eastAsia="es-ES"/>
        </w:rPr>
        <w:t>a</w:t>
      </w:r>
      <w:r w:rsidRPr="00721713">
        <w:rPr>
          <w:rFonts w:ascii="Arial" w:eastAsia="Times New Roman" w:hAnsi="Arial" w:cs="Arial"/>
          <w:color w:val="000000"/>
          <w:sz w:val="24"/>
          <w:szCs w:val="24"/>
          <w:lang w:val="es-ES" w:eastAsia="es-ES"/>
        </w:rPr>
        <w:t xml:space="preserve"> con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en</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a presente </w:t>
      </w:r>
      <w:r w:rsidR="00F54DE6">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 ane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p>
    <w:p w14:paraId="522E98BF"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5"/>
          <w:sz w:val="24"/>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9"/>
          <w:sz w:val="24"/>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la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79641927" w14:textId="77777777" w:rsidR="00D81CBB" w:rsidRDefault="00D81CBB" w:rsidP="00D81CBB">
      <w:pPr>
        <w:pStyle w:val="Prrafodelista"/>
        <w:rPr>
          <w:rFonts w:ascii="Arial" w:hAnsi="Arial" w:cs="Arial"/>
          <w:color w:val="000000"/>
        </w:rPr>
      </w:pPr>
    </w:p>
    <w:p w14:paraId="48DD5394" w14:textId="44F1940A" w:rsidR="00D81CBB" w:rsidRPr="00721713" w:rsidRDefault="00D81CBB"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La no presentación de la constancia del Registro Únicos de Proveedores y Contratistas emitido por la Secretaría de Administración del Estado de Jalisco.</w:t>
      </w:r>
    </w:p>
    <w:p w14:paraId="47DD653E"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 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 w:val="24"/>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ersos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o se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 en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 con el prop</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os sea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acred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atos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sa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 w:val="24"/>
          <w:szCs w:val="24"/>
          <w:lang w:val="es-ES" w:eastAsia="es-ES"/>
        </w:rPr>
      </w:pPr>
    </w:p>
    <w:p w14:paraId="1AABAE25" w14:textId="0E11B9BC" w:rsidR="00D25F1E" w:rsidRPr="00BA18C5"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BA18C5">
        <w:rPr>
          <w:rFonts w:ascii="Arial" w:eastAsia="Times New Roman" w:hAnsi="Arial" w:cs="Arial"/>
          <w:color w:val="000000"/>
          <w:spacing w:val="-1"/>
          <w:sz w:val="24"/>
          <w:szCs w:val="24"/>
          <w:lang w:val="es-ES" w:eastAsia="es-ES"/>
        </w:rPr>
        <w:t>i se acre</w:t>
      </w:r>
      <w:r w:rsidRPr="00721713">
        <w:rPr>
          <w:rFonts w:ascii="Arial" w:eastAsia="Times New Roman" w:hAnsi="Arial" w:cs="Arial"/>
          <w:color w:val="000000"/>
          <w:spacing w:val="-1"/>
          <w:sz w:val="24"/>
          <w:szCs w:val="24"/>
          <w:lang w:val="es-ES" w:eastAsia="es-ES"/>
        </w:rPr>
        <w:t>di</w:t>
      </w:r>
      <w:r w:rsidRPr="00BA18C5">
        <w:rPr>
          <w:rFonts w:ascii="Arial" w:eastAsia="Times New Roman" w:hAnsi="Arial" w:cs="Arial"/>
          <w:color w:val="000000"/>
          <w:spacing w:val="-1"/>
          <w:sz w:val="24"/>
          <w:szCs w:val="24"/>
          <w:lang w:val="es-ES" w:eastAsia="es-ES"/>
        </w:rPr>
        <w:t xml:space="preserve">ta que el </w:t>
      </w:r>
      <w:r w:rsidR="00F54DE6">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ar</w:t>
      </w:r>
      <w:r w:rsidRPr="00721713">
        <w:rPr>
          <w:rFonts w:ascii="Arial" w:eastAsia="Times New Roman" w:hAnsi="Arial" w:cs="Arial"/>
          <w:color w:val="000000"/>
          <w:spacing w:val="-1"/>
          <w:sz w:val="24"/>
          <w:szCs w:val="24"/>
          <w:lang w:val="es-ES" w:eastAsia="es-ES"/>
        </w:rPr>
        <w:t>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BA18C5">
        <w:rPr>
          <w:rFonts w:ascii="Arial" w:eastAsia="Times New Roman" w:hAnsi="Arial" w:cs="Arial"/>
          <w:color w:val="000000"/>
          <w:spacing w:val="-1"/>
          <w:sz w:val="24"/>
          <w:szCs w:val="24"/>
          <w:lang w:val="es-ES" w:eastAsia="es-ES"/>
        </w:rPr>
        <w:t>no demu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stra ten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 ca</w:t>
      </w:r>
      <w:r w:rsidRPr="00721713">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 adm</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strat</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va, f</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era,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ega</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 téc</w:t>
      </w:r>
      <w:r w:rsidRPr="00721713">
        <w:rPr>
          <w:rFonts w:ascii="Arial" w:eastAsia="Times New Roman" w:hAnsi="Arial" w:cs="Arial"/>
          <w:color w:val="000000"/>
          <w:spacing w:val="-1"/>
          <w:sz w:val="24"/>
          <w:szCs w:val="24"/>
          <w:lang w:val="es-ES" w:eastAsia="es-ES"/>
        </w:rPr>
        <w:t>ni</w:t>
      </w:r>
      <w:r w:rsidRPr="00BA18C5">
        <w:rPr>
          <w:rFonts w:ascii="Arial" w:eastAsia="Times New Roman" w:hAnsi="Arial" w:cs="Arial"/>
          <w:color w:val="000000"/>
          <w:spacing w:val="-1"/>
          <w:sz w:val="24"/>
          <w:szCs w:val="24"/>
          <w:lang w:val="es-ES" w:eastAsia="es-ES"/>
        </w:rPr>
        <w:t>ca, de pro</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ucc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o d</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pacing w:val="-1"/>
          <w:sz w:val="24"/>
          <w:szCs w:val="24"/>
          <w:lang w:val="es-ES" w:eastAsia="es-ES"/>
        </w:rPr>
        <w:t>t</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u</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ecu</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da para atender el requ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mie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 xml:space="preserve">to de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os b</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es y</w:t>
      </w:r>
      <w:r w:rsidR="00846876">
        <w:rPr>
          <w:rFonts w:ascii="Arial" w:eastAsia="Times New Roman" w:hAnsi="Arial" w:cs="Arial"/>
          <w:color w:val="000000"/>
          <w:spacing w:val="-1"/>
          <w:sz w:val="24"/>
          <w:szCs w:val="24"/>
          <w:lang w:val="es-ES" w:eastAsia="es-ES"/>
        </w:rPr>
        <w:t>/o</w:t>
      </w:r>
      <w:r w:rsidRPr="00BA18C5">
        <w:rPr>
          <w:rFonts w:ascii="Arial" w:eastAsia="Times New Roman" w:hAnsi="Arial" w:cs="Arial"/>
          <w:color w:val="000000"/>
          <w:spacing w:val="-1"/>
          <w:sz w:val="24"/>
          <w:szCs w:val="24"/>
          <w:lang w:val="es-ES" w:eastAsia="es-ES"/>
        </w:rPr>
        <w:t xml:space="preserve"> serv</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os en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as condic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on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 so</w:t>
      </w:r>
      <w:r w:rsidRPr="00721713">
        <w:rPr>
          <w:rFonts w:ascii="Arial" w:eastAsia="Times New Roman" w:hAnsi="Arial" w:cs="Arial"/>
          <w:color w:val="000000"/>
          <w:spacing w:val="-1"/>
          <w:sz w:val="24"/>
          <w:szCs w:val="24"/>
          <w:lang w:val="es-ES" w:eastAsia="es-ES"/>
        </w:rPr>
        <w:t>li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ta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 w:val="24"/>
          <w:szCs w:val="24"/>
          <w:lang w:val="es-ES" w:eastAsia="es-ES"/>
        </w:rPr>
      </w:pPr>
    </w:p>
    <w:p w14:paraId="2B488A63" w14:textId="150719DB"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l</w:t>
      </w:r>
      <w:r w:rsidR="00846876">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z w:val="24"/>
          <w:szCs w:val="24"/>
          <w:lang w:val="es-ES" w:eastAsia="es-ES"/>
        </w:rPr>
        <w:t>e sus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p>
    <w:p w14:paraId="0B701289" w14:textId="77777777" w:rsidR="00D25F1E" w:rsidRPr="00721713"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ni</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2"/>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de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ili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4"/>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 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2</w:t>
      </w:r>
      <w:r w:rsidRPr="00721713">
        <w:rPr>
          <w:rFonts w:ascii="Arial" w:eastAsia="Times New Roman" w:hAnsi="Arial" w:cs="Arial"/>
          <w:color w:val="000000"/>
          <w:sz w:val="24"/>
          <w:szCs w:val="24"/>
          <w:lang w:val="es-ES" w:eastAsia="es-ES"/>
        </w:rPr>
        <w:t>0</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Ci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p>
    <w:p w14:paraId="6583C671" w14:textId="77777777" w:rsidR="00D25F1E" w:rsidRPr="00721713"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 w:val="24"/>
          <w:szCs w:val="24"/>
          <w:lang w:val="es-ES" w:eastAsia="es-ES"/>
        </w:rPr>
      </w:pPr>
    </w:p>
    <w:p w14:paraId="1C518C97" w14:textId="647CFCAE" w:rsidR="00D25F1E"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38"/>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presad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z w:val="24"/>
          <w:szCs w:val="24"/>
          <w:lang w:val="es-ES" w:eastAsia="es-ES"/>
        </w:rPr>
        <w:t>etas</w:t>
      </w:r>
      <w:r w:rsidRPr="00932C85">
        <w:rPr>
          <w:rFonts w:ascii="Arial" w:eastAsia="Times New Roman" w:hAnsi="Arial" w:cs="Arial"/>
          <w:color w:val="000000"/>
          <w:spacing w:val="37"/>
          <w:sz w:val="24"/>
          <w:szCs w:val="24"/>
          <w:lang w:val="es-ES" w:eastAsia="es-ES"/>
        </w:rPr>
        <w:t xml:space="preserve"> </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 u</w:t>
      </w:r>
      <w:r w:rsidRPr="00932C85">
        <w:rPr>
          <w:rFonts w:ascii="Arial" w:eastAsia="Times New Roman" w:hAnsi="Arial" w:cs="Arial"/>
          <w:color w:val="000000"/>
          <w:spacing w:val="-1"/>
          <w:sz w:val="24"/>
          <w:szCs w:val="24"/>
          <w:lang w:val="es-ES" w:eastAsia="es-ES"/>
        </w:rPr>
        <w:t>ni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ari</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w:t>
      </w:r>
      <w:r w:rsidRPr="00932C85">
        <w:rPr>
          <w:rFonts w:ascii="Arial" w:eastAsia="Times New Roman" w:hAnsi="Arial" w:cs="Arial"/>
          <w:b/>
          <w:color w:val="000000"/>
          <w:sz w:val="24"/>
          <w:szCs w:val="24"/>
          <w:lang w:val="es-ES" w:eastAsia="es-ES"/>
        </w:rPr>
        <w:t>,</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ns</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presup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esta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00932C85">
        <w:rPr>
          <w:rFonts w:ascii="Arial" w:eastAsia="Times New Roman" w:hAnsi="Arial" w:cs="Arial"/>
          <w:b/>
          <w:color w:val="000000"/>
          <w:sz w:val="24"/>
          <w:szCs w:val="24"/>
          <w:lang w:val="es-ES" w:eastAsia="es-ES"/>
        </w:rPr>
        <w:t>)</w:t>
      </w:r>
      <w:r w:rsidR="00932C85">
        <w:rPr>
          <w:rFonts w:ascii="Arial" w:eastAsia="Times New Roman" w:hAnsi="Arial" w:cs="Arial"/>
          <w:color w:val="000000"/>
          <w:sz w:val="24"/>
          <w:szCs w:val="24"/>
          <w:lang w:val="es-ES" w:eastAsia="es-ES"/>
        </w:rPr>
        <w:t>.</w:t>
      </w:r>
    </w:p>
    <w:p w14:paraId="29F68CC3" w14:textId="2655C5B9" w:rsidR="00932C85" w:rsidRPr="00932C85"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p>
    <w:p w14:paraId="7F8B5112" w14:textId="77777777" w:rsidR="00D25F1E" w:rsidRPr="00721713"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presad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 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 xml:space="preserve">o </w:t>
      </w:r>
      <w:r w:rsidRPr="00721713">
        <w:rPr>
          <w:rFonts w:ascii="Arial" w:eastAsia="Times New Roman" w:hAnsi="Arial" w:cs="Arial"/>
          <w:b/>
          <w:color w:val="000000"/>
          <w:spacing w:val="2"/>
          <w:sz w:val="24"/>
          <w:szCs w:val="24"/>
          <w:lang w:val="es-ES" w:eastAsia="es-ES"/>
        </w:rPr>
        <w:t>5</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z w:val="24"/>
          <w:szCs w:val="24"/>
          <w:lang w:val="es-ES" w:eastAsia="es-ES"/>
        </w:rPr>
        <w:lastRenderedPageBreak/>
        <w:t>ent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p>
    <w:p w14:paraId="1EB2260A" w14:textId="77777777" w:rsidR="00D25F1E" w:rsidRPr="00721713"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 w:val="24"/>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 w:val="24"/>
          <w:szCs w:val="24"/>
          <w:lang w:val="es-ES" w:eastAsia="es-ES"/>
        </w:rPr>
      </w:pPr>
      <w:r w:rsidRPr="00771827">
        <w:rPr>
          <w:rFonts w:ascii="Arial" w:eastAsia="Times New Roman" w:hAnsi="Arial" w:cs="Arial"/>
          <w:color w:val="000000"/>
          <w:spacing w:val="-1"/>
          <w:sz w:val="24"/>
          <w:szCs w:val="24"/>
          <w:lang w:val="es-ES" w:eastAsia="es-ES"/>
        </w:rPr>
        <w:t>S</w:t>
      </w:r>
      <w:r w:rsidRPr="00771827">
        <w:rPr>
          <w:rFonts w:ascii="Arial" w:eastAsia="Times New Roman" w:hAnsi="Arial" w:cs="Arial"/>
          <w:color w:val="000000"/>
          <w:sz w:val="24"/>
          <w:szCs w:val="24"/>
          <w:lang w:val="es-ES" w:eastAsia="es-ES"/>
        </w:rPr>
        <w:t>i</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e</w:t>
      </w:r>
      <w:r w:rsidRPr="00771827">
        <w:rPr>
          <w:rFonts w:ascii="Arial" w:eastAsia="Times New Roman" w:hAnsi="Arial" w:cs="Arial"/>
          <w:color w:val="000000"/>
          <w:sz w:val="24"/>
          <w:szCs w:val="24"/>
          <w:lang w:val="es-ES" w:eastAsia="es-ES"/>
        </w:rPr>
        <w:t>l</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a</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a</w:t>
      </w:r>
      <w:r w:rsidRPr="00771827">
        <w:rPr>
          <w:rFonts w:ascii="Arial" w:eastAsia="Times New Roman" w:hAnsi="Arial" w:cs="Arial"/>
          <w:color w:val="000000"/>
          <w:spacing w:val="-3"/>
          <w:sz w:val="24"/>
          <w:szCs w:val="24"/>
          <w:lang w:val="es-ES" w:eastAsia="es-ES"/>
        </w:rPr>
        <w:t>n</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2"/>
          <w:sz w:val="24"/>
          <w:szCs w:val="24"/>
          <w:lang w:val="es-ES" w:eastAsia="es-ES"/>
        </w:rPr>
        <w:t>q</w:t>
      </w:r>
      <w:r w:rsidRPr="00771827">
        <w:rPr>
          <w:rFonts w:ascii="Arial" w:eastAsia="Times New Roman" w:hAnsi="Arial" w:cs="Arial"/>
          <w:color w:val="000000"/>
          <w:sz w:val="24"/>
          <w:szCs w:val="24"/>
          <w:lang w:val="es-ES" w:eastAsia="es-ES"/>
        </w:rPr>
        <w:t>ue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u</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era</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s</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r o</w:t>
      </w:r>
      <w:r w:rsidRPr="00771827">
        <w:rPr>
          <w:rFonts w:ascii="Arial" w:eastAsia="Times New Roman" w:hAnsi="Arial" w:cs="Arial"/>
          <w:color w:val="000000"/>
          <w:spacing w:val="-3"/>
          <w:sz w:val="24"/>
          <w:szCs w:val="24"/>
          <w:lang w:val="es-ES" w:eastAsia="es-ES"/>
        </w:rPr>
        <w:t>b</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eto</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de</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3"/>
          <w:sz w:val="24"/>
          <w:szCs w:val="24"/>
          <w:lang w:val="es-ES" w:eastAsia="es-ES"/>
        </w:rPr>
        <w:t>d</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u</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cac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6"/>
          <w:sz w:val="24"/>
          <w:szCs w:val="24"/>
          <w:lang w:val="es-ES" w:eastAsia="es-ES"/>
        </w:rPr>
        <w:t xml:space="preserve"> </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z w:val="24"/>
          <w:szCs w:val="24"/>
          <w:lang w:val="es-ES" w:eastAsia="es-ES"/>
        </w:rPr>
        <w:t>eri</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r</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1</w:t>
      </w:r>
      <w:r w:rsidRPr="00771827">
        <w:rPr>
          <w:rFonts w:ascii="Arial" w:eastAsia="Times New Roman" w:hAnsi="Arial" w:cs="Arial"/>
          <w:color w:val="000000"/>
          <w:spacing w:val="-1"/>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 xml:space="preserve">o </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n</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or</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 4</w:t>
      </w:r>
      <w:r w:rsidRPr="00771827">
        <w:rPr>
          <w:rFonts w:ascii="Arial" w:eastAsia="Times New Roman" w:hAnsi="Arial" w:cs="Arial"/>
          <w:color w:val="000000"/>
          <w:spacing w:val="-3"/>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es</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o de</w:t>
      </w:r>
      <w:r w:rsidRPr="00771827">
        <w:rPr>
          <w:rFonts w:ascii="Arial" w:eastAsia="Times New Roman" w:hAnsi="Arial" w:cs="Arial"/>
          <w:color w:val="000000"/>
          <w:spacing w:val="-1"/>
          <w:sz w:val="24"/>
          <w:szCs w:val="24"/>
          <w:lang w:val="es-ES" w:eastAsia="es-ES"/>
        </w:rPr>
        <w:t xml:space="preserve"> 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a de</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3"/>
          <w:sz w:val="24"/>
          <w:szCs w:val="24"/>
          <w:lang w:val="es-ES" w:eastAsia="es-ES"/>
        </w:rPr>
        <w:t>p</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ec</w:t>
      </w:r>
      <w:r w:rsidRPr="00771827">
        <w:rPr>
          <w:rFonts w:ascii="Arial" w:eastAsia="Times New Roman" w:hAnsi="Arial" w:cs="Arial"/>
          <w:color w:val="000000"/>
          <w:spacing w:val="-4"/>
          <w:sz w:val="24"/>
          <w:szCs w:val="24"/>
          <w:lang w:val="es-ES" w:eastAsia="es-ES"/>
        </w:rPr>
        <w:t>i</w:t>
      </w:r>
      <w:r w:rsidRPr="00771827">
        <w:rPr>
          <w:rFonts w:ascii="Arial" w:eastAsia="Times New Roman" w:hAnsi="Arial" w:cs="Arial"/>
          <w:color w:val="000000"/>
          <w:sz w:val="24"/>
          <w:szCs w:val="24"/>
          <w:lang w:val="es-ES" w:eastAsia="es-ES"/>
        </w:rPr>
        <w:t>os a</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o</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1"/>
          <w:sz w:val="24"/>
          <w:szCs w:val="24"/>
          <w:lang w:val="es-ES" w:eastAsia="es-ES"/>
        </w:rPr>
        <w:t>d</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 xml:space="preserve">r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 i</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pacing w:val="-2"/>
          <w:sz w:val="24"/>
          <w:szCs w:val="24"/>
          <w:lang w:val="es-ES" w:eastAsia="es-ES"/>
        </w:rPr>
        <w:t>v</w:t>
      </w:r>
      <w:r w:rsidRPr="00771827">
        <w:rPr>
          <w:rFonts w:ascii="Arial" w:eastAsia="Times New Roman" w:hAnsi="Arial" w:cs="Arial"/>
          <w:color w:val="000000"/>
          <w:sz w:val="24"/>
          <w:szCs w:val="24"/>
          <w:lang w:val="es-ES" w:eastAsia="es-ES"/>
        </w:rPr>
        <w:t>esti</w:t>
      </w:r>
      <w:r w:rsidRPr="00771827">
        <w:rPr>
          <w:rFonts w:ascii="Arial" w:eastAsia="Times New Roman" w:hAnsi="Arial" w:cs="Arial"/>
          <w:color w:val="000000"/>
          <w:spacing w:val="2"/>
          <w:sz w:val="24"/>
          <w:szCs w:val="24"/>
          <w:lang w:val="es-ES" w:eastAsia="es-ES"/>
        </w:rPr>
        <w:t>g</w:t>
      </w:r>
      <w:r w:rsidRPr="00771827">
        <w:rPr>
          <w:rFonts w:ascii="Arial" w:eastAsia="Times New Roman" w:hAnsi="Arial" w:cs="Arial"/>
          <w:color w:val="000000"/>
          <w:sz w:val="24"/>
          <w:szCs w:val="24"/>
          <w:lang w:val="es-ES" w:eastAsia="es-ES"/>
        </w:rPr>
        <w:t>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ón de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ercad</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z w:val="24"/>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 w:val="24"/>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 xml:space="preserve">e 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 en 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dec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 w:val="24"/>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ascii="Arial" w:eastAsia="Times New Roman" w:hAnsi="Arial" w:cs="Arial"/>
          <w:color w:val="000000"/>
          <w:sz w:val="24"/>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6" w:name="_Toc135041703"/>
      <w:r w:rsidRPr="00846876">
        <w:t xml:space="preserve">16. SUSPENSIÓN O CANCELACIÓN DEL </w:t>
      </w:r>
      <w:r w:rsidR="00254B00" w:rsidRPr="00846876">
        <w:t>PROCEDIMIENTO</w:t>
      </w:r>
      <w:r w:rsidRPr="00846876">
        <w:t xml:space="preserve"> DE ADQUISICIÓN</w:t>
      </w:r>
      <w:bookmarkEnd w:id="26"/>
    </w:p>
    <w:p w14:paraId="5023C29B" w14:textId="16E3614B"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través del Comité de</w:t>
      </w:r>
      <w:r w:rsidRPr="00721713">
        <w:rPr>
          <w:rFonts w:ascii="Arial" w:eastAsia="Times New Roman" w:hAnsi="Arial" w:cs="Arial"/>
          <w:color w:val="000000"/>
          <w:spacing w:val="1"/>
          <w:sz w:val="24"/>
          <w:szCs w:val="24"/>
          <w:lang w:val="es-ES" w:eastAsia="es-ES"/>
        </w:rPr>
        <w:t xml:space="preserve"> </w:t>
      </w:r>
      <w:r w:rsidR="00846876">
        <w:rPr>
          <w:rFonts w:ascii="Arial" w:eastAsia="Times New Roman" w:hAnsi="Arial" w:cs="Arial"/>
          <w:color w:val="000000"/>
          <w:spacing w:val="-1"/>
          <w:sz w:val="24"/>
          <w:szCs w:val="24"/>
          <w:lang w:val="es-ES" w:eastAsia="es-ES"/>
        </w:rPr>
        <w:t>Adquisiciones</w:t>
      </w:r>
      <w:r w:rsidRPr="00721713">
        <w:rPr>
          <w:rFonts w:ascii="Arial" w:eastAsia="Times New Roman" w:hAnsi="Arial" w:cs="Arial"/>
          <w:color w:val="000000"/>
          <w:sz w:val="24"/>
          <w:szCs w:val="24"/>
          <w:lang w:val="es-ES" w:eastAsia="es-ES"/>
        </w:rPr>
        <w:t xml:space="preserve"> de la ASEJ,</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el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 xml:space="preserve">al o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escri</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 3</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71</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do a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 con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r</w:t>
      </w:r>
      <w:r w:rsidRPr="00721713">
        <w:rPr>
          <w:rFonts w:ascii="Arial" w:eastAsia="Times New Roman" w:hAnsi="Arial" w:cs="Arial"/>
          <w:color w:val="000000"/>
          <w:sz w:val="24"/>
          <w:szCs w:val="24"/>
          <w:lang w:val="es-ES" w:eastAsia="es-ES"/>
        </w:rPr>
        <w:t>, 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00DE4FE9">
        <w:rPr>
          <w:rFonts w:ascii="Arial" w:eastAsia="Times New Roman" w:hAnsi="Arial" w:cs="Arial"/>
          <w:color w:val="000000"/>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 xml:space="preserve">an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1"/>
          <w:sz w:val="24"/>
          <w:szCs w:val="24"/>
          <w:lang w:val="es-ES" w:eastAsia="es-ES"/>
        </w:rPr>
        <w:t xml:space="preserve"> 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ascii="Arial" w:eastAsia="Times New Roman" w:hAnsi="Arial" w:cs="Arial"/>
          <w:color w:val="000000"/>
          <w:sz w:val="24"/>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 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Si ninguna de las ofertas propuestas en este procedimiento de adquisición, aseguran a la ASEJ las mejores condiciones disponibles para la adjudicación de los </w:t>
      </w:r>
      <w:r w:rsidR="00DE4FE9">
        <w:rPr>
          <w:rFonts w:ascii="Arial" w:eastAsia="Times New Roman" w:hAnsi="Arial" w:cs="Arial"/>
          <w:color w:val="000000"/>
          <w:sz w:val="24"/>
          <w:szCs w:val="24"/>
          <w:lang w:val="es-ES" w:eastAsia="es-ES"/>
        </w:rPr>
        <w:t xml:space="preserve">bienes y/o </w:t>
      </w:r>
      <w:r>
        <w:rPr>
          <w:rFonts w:ascii="Arial" w:eastAsia="Times New Roman" w:hAnsi="Arial" w:cs="Arial"/>
          <w:color w:val="000000"/>
          <w:sz w:val="24"/>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 w:val="24"/>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escr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00747F65">
        <w:rPr>
          <w:rFonts w:ascii="Arial" w:eastAsia="Times New Roman" w:hAnsi="Arial" w:cs="Arial"/>
          <w:color w:val="000000"/>
          <w:spacing w:val="6"/>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47F65" w:rsidRPr="00747F65">
        <w:rPr>
          <w:rFonts w:ascii="Arial" w:eastAsia="Times New Roman" w:hAnsi="Arial" w:cs="Arial"/>
          <w:color w:val="000000"/>
          <w:spacing w:val="-1"/>
          <w:sz w:val="24"/>
          <w:szCs w:val="24"/>
          <w:lang w:val="es-ES" w:eastAsia="es-ES"/>
        </w:rPr>
        <w:t>Órgano Interno de Control de la ASEJ</w:t>
      </w:r>
      <w:r w:rsidR="00747F65">
        <w:rPr>
          <w:rFonts w:ascii="Arial" w:eastAsia="Times New Roman" w:hAnsi="Arial" w:cs="Arial"/>
          <w:color w:val="000000"/>
          <w:spacing w:val="-1"/>
          <w:sz w:val="24"/>
          <w:szCs w:val="24"/>
          <w:lang w:val="es-ES" w:eastAsia="es-ES"/>
        </w:rPr>
        <w:t>,</w:t>
      </w:r>
      <w:r w:rsidR="00747F65" w:rsidRPr="00747F65">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ga con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00DE4FE9">
        <w:rPr>
          <w:rFonts w:ascii="Arial" w:eastAsia="Times New Roman" w:hAnsi="Arial" w:cs="Arial"/>
          <w:color w:val="000000"/>
          <w:sz w:val="24"/>
          <w:szCs w:val="24"/>
          <w:lang w:val="es-ES" w:eastAsia="es-ES"/>
        </w:rPr>
        <w:t>.</w:t>
      </w:r>
    </w:p>
    <w:p w14:paraId="2BAACE74" w14:textId="5995F2EE" w:rsidR="00D25F1E" w:rsidRPr="00DE4FE9" w:rsidRDefault="00D25F1E" w:rsidP="00DE4FE9">
      <w:pPr>
        <w:pStyle w:val="Ttulo1"/>
      </w:pPr>
      <w:bookmarkStart w:id="27" w:name="_Toc135041704"/>
      <w:r w:rsidRPr="00DE4FE9">
        <w:t xml:space="preserve">17. DECLARACION DE </w:t>
      </w:r>
      <w:r w:rsidR="00771827" w:rsidRPr="00DE4FE9">
        <w:t>PROCEDIMIENTO</w:t>
      </w:r>
      <w:r w:rsidRPr="00DE4FE9">
        <w:t xml:space="preserve"> DE LICITACIÓN DESIERTO</w:t>
      </w:r>
      <w:bookmarkEnd w:id="27"/>
    </w:p>
    <w:p w14:paraId="52BF108E" w14:textId="0F10C847" w:rsidR="00D25F1E" w:rsidRPr="00932C85"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és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 xml:space="preserve">del Comité de </w:t>
      </w:r>
      <w:r w:rsidR="00DE4FE9">
        <w:rPr>
          <w:rFonts w:ascii="Arial" w:eastAsia="Times New Roman" w:hAnsi="Arial" w:cs="Arial"/>
          <w:color w:val="000000"/>
          <w:spacing w:val="-1"/>
          <w:sz w:val="24"/>
          <w:szCs w:val="24"/>
          <w:lang w:val="es-ES" w:eastAsia="es-ES"/>
        </w:rPr>
        <w:t>Adquisiciones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arar</w:t>
      </w:r>
      <w:r w:rsidRPr="00932C85">
        <w:rPr>
          <w:rFonts w:ascii="Arial" w:eastAsia="Times New Roman" w:hAnsi="Arial" w:cs="Arial"/>
          <w:color w:val="000000"/>
          <w:spacing w:val="3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ad</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lastRenderedPageBreak/>
        <w:t>7</w:t>
      </w:r>
      <w:r w:rsidRPr="00932C85">
        <w:rPr>
          <w:rFonts w:ascii="Arial" w:eastAsia="Times New Roman" w:hAnsi="Arial" w:cs="Arial"/>
          <w:color w:val="000000"/>
          <w:spacing w:val="-1"/>
          <w:sz w:val="24"/>
          <w:szCs w:val="24"/>
          <w:lang w:val="es-ES" w:eastAsia="es-ES"/>
        </w:rPr>
        <w:t>1</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z w:val="24"/>
          <w:szCs w:val="24"/>
          <w:lang w:val="es-ES" w:eastAsia="es-ES"/>
        </w:rPr>
        <w:t>y 72</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y 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 su</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 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 se seña</w:t>
      </w:r>
      <w:r w:rsidRPr="00932C85">
        <w:rPr>
          <w:rFonts w:ascii="Arial" w:eastAsia="Times New Roman" w:hAnsi="Arial" w:cs="Arial"/>
          <w:color w:val="000000"/>
          <w:spacing w:val="-2"/>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ascii="Arial" w:eastAsia="Times New Roman" w:hAnsi="Arial" w:cs="Arial"/>
          <w:color w:val="000000"/>
          <w:sz w:val="24"/>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ba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so</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propu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8"/>
          <w:sz w:val="24"/>
          <w:szCs w:val="24"/>
          <w:lang w:val="es-ES" w:eastAsia="es-ES"/>
        </w:rPr>
        <w:t xml:space="preserve"> </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2"/>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y se</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ori</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con</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 so</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en 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z w:val="24"/>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3A1BA60B" w14:textId="77777777"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2"/>
          <w:sz w:val="24"/>
          <w:szCs w:val="24"/>
          <w:lang w:val="es-ES" w:eastAsia="es-ES"/>
        </w:rPr>
        <w:t>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erio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estas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bre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em</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ntos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a la ASEJ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es.</w:t>
      </w:r>
    </w:p>
    <w:p w14:paraId="51BDCEF5" w14:textId="77777777" w:rsidR="00D25F1E" w:rsidRPr="00932C85"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 w:val="24"/>
          <w:szCs w:val="24"/>
          <w:lang w:val="es-ES" w:eastAsia="es-ES"/>
        </w:rPr>
      </w:pPr>
      <w:r w:rsidRPr="00932C85">
        <w:rPr>
          <w:rFonts w:ascii="Arial" w:hAnsi="Arial" w:cs="Arial"/>
          <w:sz w:val="24"/>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 w:val="24"/>
          <w:szCs w:val="24"/>
          <w:lang w:val="es-ES" w:eastAsia="es-ES"/>
        </w:rPr>
      </w:pPr>
    </w:p>
    <w:p w14:paraId="188C23D3" w14:textId="77777777"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y</w:t>
      </w:r>
    </w:p>
    <w:p w14:paraId="534712F1"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8AE97B7" w14:textId="76F52744"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8"/>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0"/>
          <w:sz w:val="24"/>
          <w:szCs w:val="24"/>
          <w:lang w:val="es-ES" w:eastAsia="es-ES"/>
        </w:rPr>
        <w:t xml:space="preserve"> </w:t>
      </w:r>
      <w:r w:rsidR="00254B00">
        <w:rPr>
          <w:rFonts w:ascii="Arial" w:eastAsia="Times New Roman" w:hAnsi="Arial" w:cs="Arial"/>
          <w:color w:val="000000"/>
          <w:sz w:val="24"/>
          <w:szCs w:val="24"/>
          <w:lang w:val="es-ES" w:eastAsia="es-ES"/>
        </w:rPr>
        <w:t>a la Convocante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00254B00">
        <w:rPr>
          <w:rFonts w:ascii="Arial" w:eastAsia="Times New Roman" w:hAnsi="Arial" w:cs="Arial"/>
          <w:color w:val="000000"/>
          <w:spacing w:val="2"/>
          <w:sz w:val="24"/>
          <w:szCs w:val="24"/>
          <w:lang w:val="es-ES" w:eastAsia="es-ES"/>
        </w:rPr>
        <w:t xml:space="preserve">bien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1"/>
          <w:sz w:val="24"/>
          <w:szCs w:val="24"/>
          <w:lang w:val="es-ES" w:eastAsia="es-ES"/>
        </w:rPr>
        <w:t xml:space="preserve"> </w:t>
      </w:r>
      <w:r w:rsidR="00254B00">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3"/>
          <w:sz w:val="24"/>
          <w:szCs w:val="24"/>
          <w:lang w:val="es-ES" w:eastAsia="es-ES"/>
        </w:rPr>
        <w:t>ep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 no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dr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r con el 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0CFF4477"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28" w:name="_Toc135041705"/>
      <w:r w:rsidRPr="00DE4FE9">
        <w:t>18. FACULTADES DE LA CONVOCANTE</w:t>
      </w:r>
      <w:bookmarkEnd w:id="28"/>
    </w:p>
    <w:p w14:paraId="606DF1B1" w14:textId="4DDB9336" w:rsidR="00D25F1E" w:rsidRPr="00721713"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emás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00254B00">
        <w:rPr>
          <w:rFonts w:ascii="Arial" w:eastAsia="Times New Roman" w:hAnsi="Arial" w:cs="Arial"/>
          <w:color w:val="000000"/>
          <w:sz w:val="24"/>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ascii="Arial" w:eastAsia="Times New Roman" w:hAnsi="Arial" w:cs="Arial"/>
          <w:color w:val="000000"/>
          <w:sz w:val="24"/>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 c</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00DE4FE9">
        <w:rPr>
          <w:rFonts w:ascii="Arial" w:eastAsia="Times New Roman" w:hAnsi="Arial" w:cs="Arial"/>
          <w:color w:val="000000"/>
          <w:sz w:val="24"/>
          <w:szCs w:val="24"/>
          <w:lang w:val="es-ES" w:eastAsia="es-ES"/>
        </w:rPr>
        <w:t xml:space="preserve">bienes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 w:val="24"/>
          <w:szCs w:val="24"/>
          <w:lang w:val="es-ES" w:eastAsia="es-ES"/>
        </w:rPr>
      </w:pPr>
    </w:p>
    <w:p w14:paraId="65AAE8B4" w14:textId="167B4608" w:rsidR="00D25F1E" w:rsidRPr="00721713"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ect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6"/>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sí</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la presunc</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e el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ó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costo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no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cost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 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ell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 w:val="24"/>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arar </w:t>
      </w:r>
      <w:r w:rsidRPr="00721713">
        <w:rPr>
          <w:rFonts w:ascii="Arial" w:eastAsia="Times New Roman" w:hAnsi="Arial" w:cs="Arial"/>
          <w:color w:val="000000"/>
          <w:spacing w:val="10"/>
          <w:sz w:val="24"/>
          <w:szCs w:val="24"/>
          <w:lang w:val="es-ES" w:eastAsia="es-ES"/>
        </w:rPr>
        <w:t>desierta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7"/>
          <w:sz w:val="24"/>
          <w:szCs w:val="24"/>
          <w:lang w:val="es-ES" w:eastAsia="es-ES"/>
        </w:rPr>
        <w:t>una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o 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de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esti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n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lastRenderedPageBreak/>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277BA288" w14:textId="44EFAA41" w:rsidR="00D25F1E" w:rsidRPr="00721713"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al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sar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prop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estas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co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pacing w:val="-1"/>
          <w:sz w:val="24"/>
          <w:szCs w:val="24"/>
          <w:lang w:val="es-ES" w:eastAsia="es-ES"/>
        </w:rPr>
        <w:t>fi</w:t>
      </w:r>
      <w:r w:rsidRPr="00721713">
        <w:rPr>
          <w:rFonts w:ascii="Arial" w:eastAsia="Times New Roman" w:hAnsi="Arial" w:cs="Arial"/>
          <w:color w:val="000000"/>
          <w:sz w:val="24"/>
          <w:szCs w:val="24"/>
          <w:lang w:val="es-ES" w:eastAsia="es-ES"/>
        </w:rPr>
        <w:t xml:space="preserve">co se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0"/>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 será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00C60937">
        <w:rPr>
          <w:rFonts w:ascii="Arial" w:eastAsia="Times New Roman" w:hAnsi="Arial" w:cs="Arial"/>
          <w:color w:val="000000"/>
          <w:sz w:val="24"/>
          <w:szCs w:val="24"/>
          <w:lang w:val="es-ES" w:eastAsia="es-ES"/>
        </w:rPr>
        <w:t>69, numeral 6 de la Ley, 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p</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h</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ecti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omis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 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erdo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presentad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 a un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si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cons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con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áre</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requirentes de la ASEJ</w:t>
      </w:r>
      <w:r w:rsidRPr="00721713">
        <w:rPr>
          <w:rFonts w:ascii="Arial" w:eastAsia="Times New Roman" w:hAnsi="Arial" w:cs="Arial"/>
          <w:color w:val="000000"/>
          <w:sz w:val="24"/>
          <w:szCs w:val="24"/>
          <w:lang w:val="es-ES" w:eastAsia="es-ES"/>
        </w:rPr>
        <w:t>,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 w:val="24"/>
          <w:szCs w:val="24"/>
          <w:lang w:val="es-ES" w:eastAsia="es-ES"/>
        </w:rPr>
      </w:pPr>
    </w:p>
    <w:p w14:paraId="66C85591" w14:textId="3636BE71" w:rsidR="00D25F1E" w:rsidRPr="00715B8F"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ab/>
        <w:t xml:space="preserve">Cancelar, suspender o declarar desierto el presente </w:t>
      </w:r>
      <w:r w:rsidR="00DE4FE9">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de adquisición.</w:t>
      </w:r>
    </w:p>
    <w:p w14:paraId="1F074B5E" w14:textId="22419D71" w:rsidR="00D25F1E" w:rsidRPr="00DE4FE9" w:rsidRDefault="00D25F1E" w:rsidP="00DE4FE9">
      <w:pPr>
        <w:pStyle w:val="Ttulo1"/>
      </w:pPr>
      <w:bookmarkStart w:id="29" w:name="_Toc135041706"/>
      <w:r w:rsidRPr="00DE4FE9">
        <w:t xml:space="preserve">19. DE LA </w:t>
      </w:r>
      <w:r w:rsidR="00254B00" w:rsidRPr="00DE4FE9">
        <w:t>EMISIÓN DEL DICTAMEN DE</w:t>
      </w:r>
      <w:r w:rsidRPr="00DE4FE9">
        <w:t xml:space="preserve"> FALLO</w:t>
      </w:r>
      <w:bookmarkEnd w:id="29"/>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emitirá</w:t>
      </w:r>
      <w:r w:rsidR="00254B00" w:rsidRPr="00932C85">
        <w:rPr>
          <w:rFonts w:ascii="Arial" w:eastAsia="Times New Roman" w:hAnsi="Arial" w:cs="Arial"/>
          <w:color w:val="000000"/>
          <w:spacing w:val="-1"/>
          <w:sz w:val="24"/>
          <w:szCs w:val="24"/>
          <w:lang w:val="es-ES" w:eastAsia="es-ES"/>
        </w:rPr>
        <w:t xml:space="preserve"> el dictamen</w:t>
      </w:r>
      <w:r w:rsidRPr="00932C85">
        <w:rPr>
          <w:rFonts w:ascii="Arial" w:eastAsia="Times New Roman" w:hAnsi="Arial" w:cs="Arial"/>
          <w:color w:val="000000"/>
          <w:spacing w:val="-4"/>
          <w:sz w:val="24"/>
          <w:szCs w:val="24"/>
          <w:lang w:val="es-ES" w:eastAsia="es-ES"/>
        </w:rPr>
        <w:t xml:space="preserve"> </w:t>
      </w:r>
      <w:r w:rsidR="00254B00"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conformidad al calendario establecido en el punto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254B00">
        <w:rPr>
          <w:rFonts w:ascii="Arial" w:eastAsia="Times New Roman" w:hAnsi="Arial" w:cs="Arial"/>
          <w:color w:val="000000"/>
          <w:sz w:val="24"/>
          <w:szCs w:val="24"/>
          <w:lang w:val="es-ES" w:eastAsia="es-ES"/>
        </w:rPr>
        <w:t>,</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30" w:name="_Toc135041707"/>
      <w:r>
        <w:t>2</w:t>
      </w:r>
      <w:r w:rsidR="00D25F1E" w:rsidRPr="00DE4FE9">
        <w:t xml:space="preserve">0. ACTO DE NOTIFICACIÓN DE LA </w:t>
      </w:r>
      <w:r w:rsidR="00254B00" w:rsidRPr="00DE4FE9">
        <w:t>EMISIÓN DEL DICTAMEN DE FALLO</w:t>
      </w:r>
      <w:bookmarkEnd w:id="30"/>
    </w:p>
    <w:p w14:paraId="3D8D9015" w14:textId="592688C7" w:rsidR="00932C85" w:rsidRPr="00DE4FE9" w:rsidRDefault="00D25F1E" w:rsidP="00C97CB8">
      <w:pPr>
        <w:shd w:val="clear" w:color="auto" w:fill="FFFFFF" w:themeFill="background1"/>
        <w:spacing w:after="0" w:line="240" w:lineRule="auto"/>
        <w:jc w:val="both"/>
        <w:rPr>
          <w:rFonts w:ascii="Arial" w:eastAsia="Times New Roman" w:hAnsi="Arial" w:cs="Arial"/>
          <w:b/>
          <w:color w:val="000000"/>
          <w:sz w:val="24"/>
          <w:szCs w:val="24"/>
          <w:lang w:val="es-ES" w:eastAsia="es-ES"/>
        </w:rPr>
      </w:pPr>
      <w:r w:rsidRPr="00721713">
        <w:rPr>
          <w:rFonts w:ascii="Arial" w:eastAsia="Times New Roman" w:hAnsi="Arial" w:cs="Arial"/>
          <w:sz w:val="24"/>
          <w:szCs w:val="24"/>
          <w:lang w:val="es-ES" w:eastAsia="es-ES"/>
        </w:rPr>
        <w:t xml:space="preserve">La Auditoría Superior del Estado de Jalisco publicará el fallo de la presente Licitación en la página web: </w:t>
      </w:r>
      <w:hyperlink r:id="rId12" w:history="1">
        <w:r w:rsidRPr="00721713">
          <w:rPr>
            <w:rFonts w:ascii="Arial" w:eastAsia="Times New Roman" w:hAnsi="Arial" w:cs="Arial"/>
            <w:b/>
            <w:i/>
            <w:color w:val="0000FF"/>
            <w:sz w:val="24"/>
            <w:szCs w:val="24"/>
            <w:u w:val="single"/>
            <w:lang w:val="es-ES" w:eastAsia="es-ES"/>
          </w:rPr>
          <w:t>www.asej.gob.mx</w:t>
        </w:r>
      </w:hyperlink>
      <w:r w:rsidRPr="00721713">
        <w:rPr>
          <w:rFonts w:ascii="Arial" w:eastAsia="Times New Roman" w:hAnsi="Arial" w:cs="Arial"/>
          <w:sz w:val="24"/>
          <w:szCs w:val="24"/>
          <w:lang w:val="es-ES" w:eastAsia="es-ES"/>
        </w:rPr>
        <w:t xml:space="preserve"> donde se encuentra publicada la presente convocatoria, lo cual hará las veces de notificación personal del mismo, de conformidad al </w:t>
      </w:r>
      <w:r w:rsidRPr="00721713">
        <w:rPr>
          <w:rFonts w:ascii="Arial" w:eastAsia="Times New Roman" w:hAnsi="Arial" w:cs="Arial"/>
          <w:color w:val="000000"/>
          <w:spacing w:val="-2"/>
          <w:sz w:val="24"/>
          <w:szCs w:val="24"/>
          <w:lang w:val="es-ES" w:eastAsia="es-ES"/>
        </w:rPr>
        <w:t xml:space="preserve">calendario establecido en el punto número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CALENDARIO DE ACTIVIDADES</w:t>
      </w:r>
      <w:r w:rsidRPr="00721713">
        <w:rPr>
          <w:rFonts w:ascii="Arial" w:eastAsia="Times New Roman" w:hAnsi="Arial" w:cs="Arial"/>
          <w:b/>
          <w:color w:val="000000"/>
          <w:spacing w:val="-2"/>
          <w:sz w:val="24"/>
          <w:szCs w:val="24"/>
          <w:lang w:val="es-ES" w:eastAsia="es-ES"/>
        </w:rPr>
        <w:t xml:space="preserve"> (ACTOS)</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Pr="00721713">
        <w:rPr>
          <w:rFonts w:ascii="Arial" w:eastAsia="Times New Roman" w:hAnsi="Arial" w:cs="Arial"/>
          <w:b/>
          <w:color w:val="000000"/>
          <w:sz w:val="24"/>
          <w:szCs w:val="24"/>
          <w:lang w:val="es-ES" w:eastAsia="es-ES"/>
        </w:rPr>
        <w:t>.</w:t>
      </w:r>
    </w:p>
    <w:p w14:paraId="380635A5" w14:textId="4464476F" w:rsidR="00D25F1E" w:rsidRPr="00DE4FE9" w:rsidRDefault="00D25F1E" w:rsidP="00DE4FE9">
      <w:pPr>
        <w:pStyle w:val="Ttulo1"/>
      </w:pPr>
      <w:bookmarkStart w:id="31" w:name="_Toc135041708"/>
      <w:r w:rsidRPr="00DE4FE9">
        <w:t>21. FIRMA DEL CONTRATO</w:t>
      </w:r>
      <w:bookmarkEnd w:id="31"/>
    </w:p>
    <w:p w14:paraId="6144C9D7" w14:textId="1C3BA0FA" w:rsidR="00D25F1E" w:rsidRPr="00721713"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rm</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sz w:val="24"/>
          <w:szCs w:val="24"/>
          <w:lang w:val="es-ES" w:eastAsia="es-ES"/>
        </w:rPr>
        <w:t>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Dirección General de Administración de la ASEJ</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2"/>
          <w:sz w:val="24"/>
          <w:szCs w:val="24"/>
          <w:lang w:val="es-ES" w:eastAsia="es-ES"/>
        </w:rPr>
        <w:t xml:space="preserve"> 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 proporc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un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a de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 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 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75</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76</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p>
    <w:p w14:paraId="4B06E1DE" w14:textId="45D627D6"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do en el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81</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Ley.</w:t>
      </w:r>
    </w:p>
    <w:p w14:paraId="6213E5E7"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3067AA1B" w14:textId="62B71407" w:rsidR="00D25F1E" w:rsidRPr="00721713"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La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ntan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su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dad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ill</w:t>
      </w:r>
      <w:r w:rsidRPr="00721713">
        <w:rPr>
          <w:rFonts w:ascii="Arial" w:eastAsia="Times New Roman" w:hAnsi="Arial" w:cs="Arial"/>
          <w:color w:val="000000"/>
          <w:sz w:val="24"/>
          <w:szCs w:val="24"/>
          <w:lang w:val="es-ES" w:eastAsia="es-ES"/>
        </w:rPr>
        <w:t>a</w:t>
      </w:r>
      <w:r w:rsidR="00DE4FE9">
        <w:rPr>
          <w:rFonts w:ascii="Arial" w:eastAsia="Times New Roman" w:hAnsi="Arial" w:cs="Arial"/>
          <w:color w:val="000000"/>
          <w:sz w:val="24"/>
          <w:szCs w:val="24"/>
          <w:lang w:val="es-ES" w:eastAsia="es-ES"/>
        </w:rPr>
        <w:t xml:space="preserve"> militar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otar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00932C85">
        <w:rPr>
          <w:rFonts w:ascii="Arial" w:eastAsia="Times New Roman" w:hAnsi="Arial" w:cs="Arial"/>
          <w:color w:val="000000"/>
          <w:sz w:val="24"/>
          <w:szCs w:val="24"/>
          <w:lang w:val="es-ES" w:eastAsia="es-ES"/>
        </w:rPr>
        <w:t>a).</w:t>
      </w:r>
    </w:p>
    <w:p w14:paraId="13F5A9D3" w14:textId="77777777" w:rsidR="00D25F1E" w:rsidRPr="00721713" w:rsidRDefault="00D25F1E" w:rsidP="00D25F1E">
      <w:pPr>
        <w:widowControl w:val="0"/>
        <w:autoSpaceDE w:val="0"/>
        <w:autoSpaceDN w:val="0"/>
        <w:adjustRightInd w:val="0"/>
        <w:spacing w:before="20" w:after="0" w:line="200" w:lineRule="exact"/>
        <w:rPr>
          <w:rFonts w:ascii="Arial" w:eastAsia="Times New Roman" w:hAnsi="Arial" w:cs="Arial"/>
          <w:color w:val="000000"/>
          <w:sz w:val="24"/>
          <w:szCs w:val="24"/>
          <w:lang w:val="es-ES" w:eastAsia="es-ES"/>
        </w:rPr>
      </w:pPr>
    </w:p>
    <w:p w14:paraId="5280B93A" w14:textId="77777777" w:rsidR="00D25F1E" w:rsidRPr="00721713"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pacing w:val="1"/>
          <w:sz w:val="24"/>
          <w:szCs w:val="24"/>
          <w:lang w:val="es-ES" w:eastAsia="es-ES"/>
        </w:rPr>
        <w:t>rt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nte</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pacing w:val="1"/>
          <w:sz w:val="24"/>
          <w:szCs w:val="24"/>
          <w:lang w:val="es-ES" w:eastAsia="es-ES"/>
        </w:rPr>
        <w:t>j</w:t>
      </w:r>
      <w:r w:rsidRPr="00721713">
        <w:rPr>
          <w:rFonts w:ascii="Arial" w:eastAsia="Times New Roman" w:hAnsi="Arial" w:cs="Arial"/>
          <w:b/>
          <w:color w:val="000000"/>
          <w:sz w:val="24"/>
          <w:szCs w:val="24"/>
          <w:lang w:val="es-ES" w:eastAsia="es-ES"/>
        </w:rPr>
        <w:t>u</w:t>
      </w:r>
      <w:r w:rsidRPr="00721713">
        <w:rPr>
          <w:rFonts w:ascii="Arial" w:eastAsia="Times New Roman" w:hAnsi="Arial" w:cs="Arial"/>
          <w:b/>
          <w:color w:val="000000"/>
          <w:spacing w:val="-1"/>
          <w:sz w:val="24"/>
          <w:szCs w:val="24"/>
          <w:lang w:val="es-ES" w:eastAsia="es-ES"/>
        </w:rPr>
        <w:t>di</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b</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á</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3"/>
          <w:sz w:val="24"/>
          <w:szCs w:val="24"/>
          <w:lang w:val="es-ES" w:eastAsia="es-ES"/>
        </w:rPr>
        <w:t>p</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nt</w:t>
      </w:r>
      <w:r w:rsidRPr="00721713">
        <w:rPr>
          <w:rFonts w:ascii="Arial" w:eastAsia="Times New Roman" w:hAnsi="Arial" w:cs="Arial"/>
          <w:b/>
          <w:color w:val="000000"/>
          <w:spacing w:val="-2"/>
          <w:sz w:val="24"/>
          <w:szCs w:val="24"/>
          <w:lang w:val="es-ES" w:eastAsia="es-ES"/>
        </w:rPr>
        <w:t>a</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2"/>
          <w:sz w:val="24"/>
          <w:szCs w:val="24"/>
          <w:lang w:val="es-ES" w:eastAsia="es-ES"/>
        </w:rPr>
        <w:t>c</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bl</w:t>
      </w:r>
      <w:r w:rsidRPr="00721713">
        <w:rPr>
          <w:rFonts w:ascii="Arial" w:eastAsia="Times New Roman" w:hAnsi="Arial" w:cs="Arial"/>
          <w:b/>
          <w:color w:val="000000"/>
          <w:spacing w:val="-3"/>
          <w:sz w:val="24"/>
          <w:szCs w:val="24"/>
          <w:lang w:val="es-ES" w:eastAsia="es-ES"/>
        </w:rPr>
        <w:t>i</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11"/>
          <w:sz w:val="24"/>
          <w:szCs w:val="24"/>
          <w:lang w:val="es-ES" w:eastAsia="es-ES"/>
        </w:rPr>
        <w:t xml:space="preserve"> </w:t>
      </w:r>
      <w:r w:rsidRPr="00721713">
        <w:rPr>
          <w:rFonts w:ascii="Arial" w:eastAsia="Times New Roman" w:hAnsi="Arial" w:cs="Arial"/>
          <w:b/>
          <w:color w:val="000000"/>
          <w:spacing w:val="-2"/>
          <w:sz w:val="24"/>
          <w:szCs w:val="24"/>
          <w:lang w:val="es-ES" w:eastAsia="es-ES"/>
        </w:rPr>
        <w:t>m</w:t>
      </w:r>
      <w:r w:rsidRPr="00721713">
        <w:rPr>
          <w:rFonts w:ascii="Arial" w:eastAsia="Times New Roman" w:hAnsi="Arial" w:cs="Arial"/>
          <w:b/>
          <w:color w:val="000000"/>
          <w:sz w:val="24"/>
          <w:szCs w:val="24"/>
          <w:lang w:val="es-ES" w:eastAsia="es-ES"/>
        </w:rPr>
        <w:t>ate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 de s</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uri</w:t>
      </w:r>
      <w:r w:rsidRPr="00721713">
        <w:rPr>
          <w:rFonts w:ascii="Arial" w:eastAsia="Times New Roman" w:hAnsi="Arial" w:cs="Arial"/>
          <w:b/>
          <w:color w:val="000000"/>
          <w:spacing w:val="-1"/>
          <w:sz w:val="24"/>
          <w:szCs w:val="24"/>
          <w:lang w:val="es-ES" w:eastAsia="es-ES"/>
        </w:rPr>
        <w:t>d</w:t>
      </w:r>
      <w:r w:rsidRPr="00721713">
        <w:rPr>
          <w:rFonts w:ascii="Arial" w:eastAsia="Times New Roman" w:hAnsi="Arial" w:cs="Arial"/>
          <w:b/>
          <w:color w:val="000000"/>
          <w:sz w:val="24"/>
          <w:szCs w:val="24"/>
          <w:lang w:val="es-ES" w:eastAsia="es-ES"/>
        </w:rPr>
        <w:t>ad</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soc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al y</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se</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do p</w:t>
      </w:r>
      <w:r w:rsidRPr="00721713">
        <w:rPr>
          <w:rFonts w:ascii="Arial" w:eastAsia="Times New Roman" w:hAnsi="Arial" w:cs="Arial"/>
          <w:b/>
          <w:color w:val="000000"/>
          <w:spacing w:val="-3"/>
          <w:sz w:val="24"/>
          <w:szCs w:val="24"/>
          <w:lang w:val="es-ES" w:eastAsia="es-ES"/>
        </w:rPr>
        <w:t>o</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 a la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 co</w:t>
      </w:r>
      <w:r w:rsidRPr="00721713">
        <w:rPr>
          <w:rFonts w:ascii="Arial" w:eastAsia="Times New Roman" w:hAnsi="Arial" w:cs="Arial"/>
          <w:b/>
          <w:color w:val="000000"/>
          <w:spacing w:val="-1"/>
          <w:sz w:val="24"/>
          <w:szCs w:val="24"/>
          <w:lang w:val="es-ES" w:eastAsia="es-ES"/>
        </w:rPr>
        <w:t>nt</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ato</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sp</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w:t>
      </w:r>
    </w:p>
    <w:p w14:paraId="2F4EBB0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7A6A47B8" w14:textId="4D9A22F8" w:rsidR="00D25F1E" w:rsidRPr="00721713"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r 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 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0"/>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n c</w:t>
      </w:r>
      <w:r w:rsidRPr="00721713">
        <w:rPr>
          <w:rFonts w:ascii="Arial" w:eastAsia="Times New Roman" w:hAnsi="Arial" w:cs="Arial"/>
          <w:b/>
          <w:bCs/>
          <w:color w:val="000000"/>
          <w:spacing w:val="-1"/>
          <w:sz w:val="24"/>
          <w:szCs w:val="24"/>
          <w:lang w:val="es-ES" w:eastAsia="es-ES"/>
        </w:rPr>
        <w:t>a</w:t>
      </w:r>
      <w:r w:rsidRPr="00721713">
        <w:rPr>
          <w:rFonts w:ascii="Arial" w:eastAsia="Times New Roman" w:hAnsi="Arial" w:cs="Arial"/>
          <w:b/>
          <w:bCs/>
          <w:color w:val="000000"/>
          <w:sz w:val="24"/>
          <w:szCs w:val="24"/>
          <w:lang w:val="es-ES" w:eastAsia="es-ES"/>
        </w:rPr>
        <w:t>so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de</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no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a</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s</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ú</w:t>
      </w:r>
      <w:r w:rsidRPr="00721713">
        <w:rPr>
          <w:rFonts w:ascii="Arial" w:eastAsia="Times New Roman" w:hAnsi="Arial" w:cs="Arial"/>
          <w:b/>
          <w:bCs/>
          <w:color w:val="000000"/>
          <w:sz w:val="24"/>
          <w:szCs w:val="24"/>
          <w:lang w:val="es-ES" w:eastAsia="es-ES"/>
        </w:rPr>
        <w:t>b</w:t>
      </w:r>
      <w:r w:rsidRPr="00721713">
        <w:rPr>
          <w:rFonts w:ascii="Arial" w:eastAsia="Times New Roman" w:hAnsi="Arial" w:cs="Arial"/>
          <w:b/>
          <w:bCs/>
          <w:color w:val="000000"/>
          <w:spacing w:val="-2"/>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z w:val="24"/>
          <w:szCs w:val="24"/>
          <w:lang w:val="es-ES" w:eastAsia="es-ES"/>
        </w:rPr>
        <w:t>,</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se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z w:val="24"/>
          <w:szCs w:val="24"/>
          <w:lang w:val="es-ES" w:eastAsia="es-ES"/>
        </w:rPr>
        <w:t>á</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u</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li</w:t>
      </w:r>
      <w:r w:rsidRPr="00721713">
        <w:rPr>
          <w:rFonts w:ascii="Arial" w:eastAsia="Times New Roman" w:hAnsi="Arial" w:cs="Arial"/>
          <w:b/>
          <w:bCs/>
          <w:color w:val="000000"/>
          <w:sz w:val="24"/>
          <w:szCs w:val="24"/>
          <w:lang w:val="es-ES" w:eastAsia="es-ES"/>
        </w:rPr>
        <w:t>za</w:t>
      </w:r>
      <w:r w:rsidRPr="00721713">
        <w:rPr>
          <w:rFonts w:ascii="Arial" w:eastAsia="Times New Roman" w:hAnsi="Arial" w:cs="Arial"/>
          <w:b/>
          <w:bCs/>
          <w:color w:val="000000"/>
          <w:spacing w:val="-1"/>
          <w:sz w:val="24"/>
          <w:szCs w:val="24"/>
          <w:lang w:val="es-ES" w:eastAsia="es-ES"/>
        </w:rPr>
        <w:t>d</w:t>
      </w:r>
      <w:r w:rsidRPr="00721713">
        <w:rPr>
          <w:rFonts w:ascii="Arial" w:eastAsia="Times New Roman" w:hAnsi="Arial" w:cs="Arial"/>
          <w:b/>
          <w:bCs/>
          <w:color w:val="000000"/>
          <w:sz w:val="24"/>
          <w:szCs w:val="24"/>
          <w:lang w:val="es-ES" w:eastAsia="es-ES"/>
        </w:rPr>
        <w:t>o el</w:t>
      </w:r>
      <w:r w:rsidRPr="00721713">
        <w:rPr>
          <w:rFonts w:ascii="Arial" w:eastAsia="Times New Roman" w:hAnsi="Arial" w:cs="Arial"/>
          <w:b/>
          <w:bCs/>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3"/>
          <w:sz w:val="24"/>
          <w:szCs w:val="24"/>
          <w:lang w:val="es-ES" w:eastAsia="es-ES"/>
        </w:rPr>
        <w:t>e</w:t>
      </w:r>
      <w:r w:rsidRPr="00721713">
        <w:rPr>
          <w:rFonts w:ascii="Arial" w:eastAsia="Times New Roman" w:hAnsi="Arial" w:cs="Arial"/>
          <w:b/>
          <w:bCs/>
          <w:color w:val="000000"/>
          <w:sz w:val="24"/>
          <w:szCs w:val="24"/>
          <w:lang w:val="es-ES" w:eastAsia="es-ES"/>
        </w:rPr>
        <w:t>sto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pacing w:val="1"/>
          <w:sz w:val="24"/>
          <w:szCs w:val="24"/>
          <w:lang w:val="es-ES" w:eastAsia="es-ES"/>
        </w:rPr>
        <w:t>tí</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77 n</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2"/>
          <w:sz w:val="24"/>
          <w:szCs w:val="24"/>
          <w:lang w:val="es-ES" w:eastAsia="es-ES"/>
        </w:rPr>
        <w:t>m</w:t>
      </w:r>
      <w:r w:rsidRPr="00721713">
        <w:rPr>
          <w:rFonts w:ascii="Arial" w:eastAsia="Times New Roman" w:hAnsi="Arial" w:cs="Arial"/>
          <w:b/>
          <w:bCs/>
          <w:color w:val="000000"/>
          <w:sz w:val="24"/>
          <w:szCs w:val="24"/>
          <w:lang w:val="es-ES" w:eastAsia="es-ES"/>
        </w:rPr>
        <w:t>eral</w:t>
      </w:r>
      <w:r w:rsidRPr="00721713">
        <w:rPr>
          <w:rFonts w:ascii="Arial" w:eastAsia="Times New Roman" w:hAnsi="Arial" w:cs="Arial"/>
          <w:b/>
          <w:bCs/>
          <w:color w:val="000000"/>
          <w:spacing w:val="4"/>
          <w:sz w:val="24"/>
          <w:szCs w:val="24"/>
          <w:lang w:val="es-ES" w:eastAsia="es-ES"/>
        </w:rPr>
        <w:t xml:space="preserve"> </w:t>
      </w:r>
      <w:r w:rsidRPr="00721713">
        <w:rPr>
          <w:rFonts w:ascii="Arial" w:eastAsia="Times New Roman" w:hAnsi="Arial" w:cs="Arial"/>
          <w:b/>
          <w:bCs/>
          <w:color w:val="000000"/>
          <w:sz w:val="24"/>
          <w:szCs w:val="24"/>
          <w:lang w:val="es-ES" w:eastAsia="es-ES"/>
        </w:rPr>
        <w:t xml:space="preserve">2 de </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5"/>
          <w:sz w:val="24"/>
          <w:szCs w:val="24"/>
          <w:lang w:val="es-ES" w:eastAsia="es-ES"/>
        </w:rPr>
        <w:t>y</w:t>
      </w:r>
      <w:r w:rsidRPr="00721713">
        <w:rPr>
          <w:rFonts w:ascii="Arial" w:eastAsia="Times New Roman" w:hAnsi="Arial" w:cs="Arial"/>
          <w:b/>
          <w:bCs/>
          <w:color w:val="000000"/>
          <w:sz w:val="24"/>
          <w:szCs w:val="24"/>
          <w:lang w:val="es-ES" w:eastAsia="es-ES"/>
        </w:rPr>
        <w:t>.</w:t>
      </w:r>
    </w:p>
    <w:p w14:paraId="5A4E5CEC"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32428999" w14:textId="77777777" w:rsidR="00C60937" w:rsidRPr="00721713" w:rsidRDefault="00D25F1E" w:rsidP="00C60937">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xml:space="preserve">, </w:t>
      </w:r>
      <w:r w:rsidR="00C60937" w:rsidRPr="00721713">
        <w:rPr>
          <w:rFonts w:ascii="Arial" w:eastAsia="Times New Roman" w:hAnsi="Arial" w:cs="Arial"/>
          <w:color w:val="000000"/>
          <w:sz w:val="24"/>
          <w:szCs w:val="24"/>
          <w:lang w:val="es-ES" w:eastAsia="es-ES"/>
        </w:rPr>
        <w:t>p</w:t>
      </w:r>
      <w:r w:rsidR="00C60937" w:rsidRPr="00721713">
        <w:rPr>
          <w:rFonts w:ascii="Arial" w:eastAsia="Times New Roman" w:hAnsi="Arial" w:cs="Arial"/>
          <w:color w:val="000000"/>
          <w:spacing w:val="-1"/>
          <w:sz w:val="24"/>
          <w:szCs w:val="24"/>
          <w:lang w:val="es-ES" w:eastAsia="es-ES"/>
        </w:rPr>
        <w:t>o</w:t>
      </w:r>
      <w:r w:rsidR="00C60937" w:rsidRPr="00721713">
        <w:rPr>
          <w:rFonts w:ascii="Arial" w:eastAsia="Times New Roman" w:hAnsi="Arial" w:cs="Arial"/>
          <w:color w:val="000000"/>
          <w:sz w:val="24"/>
          <w:szCs w:val="24"/>
          <w:lang w:val="es-ES" w:eastAsia="es-ES"/>
        </w:rPr>
        <w:t>r</w:t>
      </w:r>
      <w:r w:rsidR="00C60937" w:rsidRPr="00721713">
        <w:rPr>
          <w:rFonts w:ascii="Arial" w:eastAsia="Times New Roman" w:hAnsi="Arial" w:cs="Arial"/>
          <w:color w:val="000000"/>
          <w:spacing w:val="35"/>
          <w:sz w:val="24"/>
          <w:szCs w:val="24"/>
          <w:lang w:val="es-ES" w:eastAsia="es-ES"/>
        </w:rPr>
        <w:t xml:space="preserve"> </w:t>
      </w:r>
      <w:r w:rsidR="00C60937" w:rsidRPr="00721713">
        <w:rPr>
          <w:rFonts w:ascii="Arial" w:eastAsia="Times New Roman" w:hAnsi="Arial" w:cs="Arial"/>
          <w:color w:val="000000"/>
          <w:sz w:val="24"/>
          <w:szCs w:val="24"/>
          <w:lang w:val="es-ES" w:eastAsia="es-ES"/>
        </w:rPr>
        <w:t>ca</w:t>
      </w:r>
      <w:r w:rsidR="00C60937" w:rsidRPr="00721713">
        <w:rPr>
          <w:rFonts w:ascii="Arial" w:eastAsia="Times New Roman" w:hAnsi="Arial" w:cs="Arial"/>
          <w:color w:val="000000"/>
          <w:spacing w:val="-3"/>
          <w:sz w:val="24"/>
          <w:szCs w:val="24"/>
          <w:lang w:val="es-ES" w:eastAsia="es-ES"/>
        </w:rPr>
        <w:t>u</w:t>
      </w:r>
      <w:r w:rsidR="00C60937" w:rsidRPr="00721713">
        <w:rPr>
          <w:rFonts w:ascii="Arial" w:eastAsia="Times New Roman" w:hAnsi="Arial" w:cs="Arial"/>
          <w:color w:val="000000"/>
          <w:sz w:val="24"/>
          <w:szCs w:val="24"/>
          <w:lang w:val="es-ES" w:eastAsia="es-ES"/>
        </w:rPr>
        <w:t>sas</w:t>
      </w:r>
      <w:r w:rsidR="00C60937" w:rsidRPr="00721713">
        <w:rPr>
          <w:rFonts w:ascii="Arial" w:eastAsia="Times New Roman" w:hAnsi="Arial" w:cs="Arial"/>
          <w:color w:val="000000"/>
          <w:spacing w:val="32"/>
          <w:sz w:val="24"/>
          <w:szCs w:val="24"/>
          <w:lang w:val="es-ES" w:eastAsia="es-ES"/>
        </w:rPr>
        <w:t xml:space="preserve"> </w:t>
      </w:r>
      <w:r w:rsidR="00C60937" w:rsidRPr="00721713">
        <w:rPr>
          <w:rFonts w:ascii="Arial" w:eastAsia="Times New Roman" w:hAnsi="Arial" w:cs="Arial"/>
          <w:color w:val="000000"/>
          <w:spacing w:val="-1"/>
          <w:sz w:val="24"/>
          <w:szCs w:val="24"/>
          <w:lang w:val="es-ES" w:eastAsia="es-ES"/>
        </w:rPr>
        <w:t>i</w:t>
      </w:r>
      <w:r w:rsidR="00C60937" w:rsidRPr="00721713">
        <w:rPr>
          <w:rFonts w:ascii="Arial" w:eastAsia="Times New Roman" w:hAnsi="Arial" w:cs="Arial"/>
          <w:color w:val="000000"/>
          <w:spacing w:val="1"/>
          <w:sz w:val="24"/>
          <w:szCs w:val="24"/>
          <w:lang w:val="es-ES" w:eastAsia="es-ES"/>
        </w:rPr>
        <w:t>m</w:t>
      </w:r>
      <w:r w:rsidR="00C60937" w:rsidRPr="00721713">
        <w:rPr>
          <w:rFonts w:ascii="Arial" w:eastAsia="Times New Roman" w:hAnsi="Arial" w:cs="Arial"/>
          <w:color w:val="000000"/>
          <w:sz w:val="24"/>
          <w:szCs w:val="24"/>
          <w:lang w:val="es-ES" w:eastAsia="es-ES"/>
        </w:rPr>
        <w:t>p</w:t>
      </w:r>
      <w:r w:rsidR="00C60937" w:rsidRPr="00721713">
        <w:rPr>
          <w:rFonts w:ascii="Arial" w:eastAsia="Times New Roman" w:hAnsi="Arial" w:cs="Arial"/>
          <w:color w:val="000000"/>
          <w:spacing w:val="-1"/>
          <w:sz w:val="24"/>
          <w:szCs w:val="24"/>
          <w:lang w:val="es-ES" w:eastAsia="es-ES"/>
        </w:rPr>
        <w:t>u</w:t>
      </w:r>
      <w:r w:rsidR="00C60937" w:rsidRPr="00721713">
        <w:rPr>
          <w:rFonts w:ascii="Arial" w:eastAsia="Times New Roman" w:hAnsi="Arial" w:cs="Arial"/>
          <w:color w:val="000000"/>
          <w:spacing w:val="1"/>
          <w:sz w:val="24"/>
          <w:szCs w:val="24"/>
          <w:lang w:val="es-ES" w:eastAsia="es-ES"/>
        </w:rPr>
        <w:t>t</w:t>
      </w:r>
      <w:r w:rsidR="00C60937" w:rsidRPr="00721713">
        <w:rPr>
          <w:rFonts w:ascii="Arial" w:eastAsia="Times New Roman" w:hAnsi="Arial" w:cs="Arial"/>
          <w:color w:val="000000"/>
          <w:sz w:val="24"/>
          <w:szCs w:val="24"/>
          <w:lang w:val="es-ES" w:eastAsia="es-ES"/>
        </w:rPr>
        <w:t>a</w:t>
      </w:r>
      <w:r w:rsidR="00C60937" w:rsidRPr="00721713">
        <w:rPr>
          <w:rFonts w:ascii="Arial" w:eastAsia="Times New Roman" w:hAnsi="Arial" w:cs="Arial"/>
          <w:color w:val="000000"/>
          <w:spacing w:val="-1"/>
          <w:sz w:val="24"/>
          <w:szCs w:val="24"/>
          <w:lang w:val="es-ES" w:eastAsia="es-ES"/>
        </w:rPr>
        <w:t>bl</w:t>
      </w:r>
      <w:r w:rsidR="00C60937" w:rsidRPr="00721713">
        <w:rPr>
          <w:rFonts w:ascii="Arial" w:eastAsia="Times New Roman" w:hAnsi="Arial" w:cs="Arial"/>
          <w:color w:val="000000"/>
          <w:sz w:val="24"/>
          <w:szCs w:val="24"/>
          <w:lang w:val="es-ES" w:eastAsia="es-ES"/>
        </w:rPr>
        <w:t>es</w:t>
      </w:r>
      <w:r w:rsidR="00C60937" w:rsidRPr="00721713">
        <w:rPr>
          <w:rFonts w:ascii="Arial" w:eastAsia="Times New Roman" w:hAnsi="Arial" w:cs="Arial"/>
          <w:color w:val="000000"/>
          <w:spacing w:val="29"/>
          <w:sz w:val="24"/>
          <w:szCs w:val="24"/>
          <w:lang w:val="es-ES" w:eastAsia="es-ES"/>
        </w:rPr>
        <w:t xml:space="preserve"> </w:t>
      </w:r>
      <w:r w:rsidR="00C60937" w:rsidRPr="00721713">
        <w:rPr>
          <w:rFonts w:ascii="Arial" w:eastAsia="Times New Roman" w:hAnsi="Arial" w:cs="Arial"/>
          <w:color w:val="000000"/>
          <w:sz w:val="24"/>
          <w:szCs w:val="24"/>
          <w:lang w:val="es-ES" w:eastAsia="es-ES"/>
        </w:rPr>
        <w:t>a</w:t>
      </w:r>
      <w:r w:rsidR="00C60937" w:rsidRPr="00721713">
        <w:rPr>
          <w:rFonts w:ascii="Arial" w:eastAsia="Times New Roman" w:hAnsi="Arial" w:cs="Arial"/>
          <w:color w:val="000000"/>
          <w:spacing w:val="34"/>
          <w:sz w:val="24"/>
          <w:szCs w:val="24"/>
          <w:lang w:val="es-ES" w:eastAsia="es-ES"/>
        </w:rPr>
        <w:t xml:space="preserve"> </w:t>
      </w:r>
      <w:r w:rsidR="00C60937" w:rsidRPr="00721713">
        <w:rPr>
          <w:rFonts w:ascii="Arial" w:eastAsia="Times New Roman" w:hAnsi="Arial" w:cs="Arial"/>
          <w:color w:val="000000"/>
          <w:sz w:val="24"/>
          <w:szCs w:val="24"/>
          <w:lang w:val="es-ES" w:eastAsia="es-ES"/>
        </w:rPr>
        <w:t>é</w:t>
      </w:r>
      <w:r w:rsidR="00C60937" w:rsidRPr="00721713">
        <w:rPr>
          <w:rFonts w:ascii="Arial" w:eastAsia="Times New Roman" w:hAnsi="Arial" w:cs="Arial"/>
          <w:color w:val="000000"/>
          <w:spacing w:val="-1"/>
          <w:sz w:val="24"/>
          <w:szCs w:val="24"/>
          <w:lang w:val="es-ES" w:eastAsia="es-ES"/>
        </w:rPr>
        <w:t>l</w:t>
      </w:r>
      <w:r w:rsidR="00C60937" w:rsidRPr="00721713">
        <w:rPr>
          <w:rFonts w:ascii="Arial" w:eastAsia="Times New Roman" w:hAnsi="Arial" w:cs="Arial"/>
          <w:color w:val="000000"/>
          <w:sz w:val="24"/>
          <w:szCs w:val="24"/>
          <w:lang w:val="es-ES" w:eastAsia="es-ES"/>
        </w:rPr>
        <w:t>,</w:t>
      </w:r>
      <w:r w:rsidR="00C60937" w:rsidRPr="00721713">
        <w:rPr>
          <w:rFonts w:ascii="Arial" w:eastAsia="Times New Roman" w:hAnsi="Arial" w:cs="Arial"/>
          <w:color w:val="000000"/>
          <w:spacing w:val="33"/>
          <w:sz w:val="24"/>
          <w:szCs w:val="24"/>
          <w:lang w:val="es-ES" w:eastAsia="es-ES"/>
        </w:rPr>
        <w:t xml:space="preserve"> </w:t>
      </w:r>
      <w:r w:rsidR="00C60937" w:rsidRPr="00721713">
        <w:rPr>
          <w:rFonts w:ascii="Arial" w:eastAsia="Times New Roman" w:hAnsi="Arial" w:cs="Arial"/>
          <w:color w:val="000000"/>
          <w:sz w:val="24"/>
          <w:szCs w:val="24"/>
          <w:lang w:val="es-ES" w:eastAsia="es-ES"/>
        </w:rPr>
        <w:t>de</w:t>
      </w:r>
      <w:r w:rsidR="00C60937" w:rsidRPr="00721713">
        <w:rPr>
          <w:rFonts w:ascii="Arial" w:eastAsia="Times New Roman" w:hAnsi="Arial" w:cs="Arial"/>
          <w:color w:val="000000"/>
          <w:spacing w:val="31"/>
          <w:sz w:val="24"/>
          <w:szCs w:val="24"/>
          <w:lang w:val="es-ES" w:eastAsia="es-ES"/>
        </w:rPr>
        <w:t xml:space="preserve"> </w:t>
      </w:r>
      <w:r w:rsidR="00C60937" w:rsidRPr="00721713">
        <w:rPr>
          <w:rFonts w:ascii="Arial" w:eastAsia="Times New Roman" w:hAnsi="Arial" w:cs="Arial"/>
          <w:color w:val="000000"/>
          <w:spacing w:val="1"/>
          <w:sz w:val="24"/>
          <w:szCs w:val="24"/>
          <w:lang w:val="es-ES" w:eastAsia="es-ES"/>
        </w:rPr>
        <w:t>r</w:t>
      </w:r>
      <w:r w:rsidR="00C60937" w:rsidRPr="00721713">
        <w:rPr>
          <w:rFonts w:ascii="Arial" w:eastAsia="Times New Roman" w:hAnsi="Arial" w:cs="Arial"/>
          <w:color w:val="000000"/>
          <w:sz w:val="24"/>
          <w:szCs w:val="24"/>
          <w:lang w:val="es-ES" w:eastAsia="es-ES"/>
        </w:rPr>
        <w:t>es</w:t>
      </w:r>
      <w:r w:rsidR="00C60937" w:rsidRPr="00721713">
        <w:rPr>
          <w:rFonts w:ascii="Arial" w:eastAsia="Times New Roman" w:hAnsi="Arial" w:cs="Arial"/>
          <w:color w:val="000000"/>
          <w:spacing w:val="-1"/>
          <w:sz w:val="24"/>
          <w:szCs w:val="24"/>
          <w:lang w:val="es-ES" w:eastAsia="es-ES"/>
        </w:rPr>
        <w:t>ul</w:t>
      </w:r>
      <w:r w:rsidR="00C60937" w:rsidRPr="00721713">
        <w:rPr>
          <w:rFonts w:ascii="Arial" w:eastAsia="Times New Roman" w:hAnsi="Arial" w:cs="Arial"/>
          <w:color w:val="000000"/>
          <w:spacing w:val="1"/>
          <w:sz w:val="24"/>
          <w:szCs w:val="24"/>
          <w:lang w:val="es-ES" w:eastAsia="es-ES"/>
        </w:rPr>
        <w:t>t</w:t>
      </w:r>
      <w:r w:rsidR="00C60937" w:rsidRPr="00721713">
        <w:rPr>
          <w:rFonts w:ascii="Arial" w:eastAsia="Times New Roman" w:hAnsi="Arial" w:cs="Arial"/>
          <w:color w:val="000000"/>
          <w:spacing w:val="-3"/>
          <w:sz w:val="24"/>
          <w:szCs w:val="24"/>
          <w:lang w:val="es-ES" w:eastAsia="es-ES"/>
        </w:rPr>
        <w:t>a</w:t>
      </w:r>
      <w:r w:rsidR="00C60937" w:rsidRPr="00721713">
        <w:rPr>
          <w:rFonts w:ascii="Arial" w:eastAsia="Times New Roman" w:hAnsi="Arial" w:cs="Arial"/>
          <w:color w:val="000000"/>
          <w:sz w:val="24"/>
          <w:szCs w:val="24"/>
          <w:lang w:val="es-ES" w:eastAsia="es-ES"/>
        </w:rPr>
        <w:t>r</w:t>
      </w:r>
      <w:r w:rsidR="00C60937" w:rsidRPr="00721713">
        <w:rPr>
          <w:rFonts w:ascii="Arial" w:eastAsia="Times New Roman" w:hAnsi="Arial" w:cs="Arial"/>
          <w:color w:val="000000"/>
          <w:spacing w:val="33"/>
          <w:sz w:val="24"/>
          <w:szCs w:val="24"/>
          <w:lang w:val="es-ES" w:eastAsia="es-ES"/>
        </w:rPr>
        <w:t xml:space="preserve"> </w:t>
      </w:r>
      <w:r w:rsidR="00C60937" w:rsidRPr="00721713">
        <w:rPr>
          <w:rFonts w:ascii="Arial" w:eastAsia="Times New Roman" w:hAnsi="Arial" w:cs="Arial"/>
          <w:color w:val="000000"/>
          <w:sz w:val="24"/>
          <w:szCs w:val="24"/>
          <w:lang w:val="es-ES" w:eastAsia="es-ES"/>
        </w:rPr>
        <w:t>co</w:t>
      </w:r>
      <w:r w:rsidR="00C60937" w:rsidRPr="00721713">
        <w:rPr>
          <w:rFonts w:ascii="Arial" w:eastAsia="Times New Roman" w:hAnsi="Arial" w:cs="Arial"/>
          <w:color w:val="000000"/>
          <w:spacing w:val="-1"/>
          <w:sz w:val="24"/>
          <w:szCs w:val="24"/>
          <w:lang w:val="es-ES" w:eastAsia="es-ES"/>
        </w:rPr>
        <w:t>n</w:t>
      </w:r>
      <w:r w:rsidR="00C60937" w:rsidRPr="00721713">
        <w:rPr>
          <w:rFonts w:ascii="Arial" w:eastAsia="Times New Roman" w:hAnsi="Arial" w:cs="Arial"/>
          <w:color w:val="000000"/>
          <w:spacing w:val="-2"/>
          <w:sz w:val="24"/>
          <w:szCs w:val="24"/>
          <w:lang w:val="es-ES" w:eastAsia="es-ES"/>
        </w:rPr>
        <w:t>v</w:t>
      </w:r>
      <w:r w:rsidR="00C60937" w:rsidRPr="00721713">
        <w:rPr>
          <w:rFonts w:ascii="Arial" w:eastAsia="Times New Roman" w:hAnsi="Arial" w:cs="Arial"/>
          <w:color w:val="000000"/>
          <w:sz w:val="24"/>
          <w:szCs w:val="24"/>
          <w:lang w:val="es-ES" w:eastAsia="es-ES"/>
        </w:rPr>
        <w:t>e</w:t>
      </w:r>
      <w:r w:rsidR="00C60937" w:rsidRPr="00721713">
        <w:rPr>
          <w:rFonts w:ascii="Arial" w:eastAsia="Times New Roman" w:hAnsi="Arial" w:cs="Arial"/>
          <w:color w:val="000000"/>
          <w:spacing w:val="-1"/>
          <w:sz w:val="24"/>
          <w:szCs w:val="24"/>
          <w:lang w:val="es-ES" w:eastAsia="es-ES"/>
        </w:rPr>
        <w:t>ni</w:t>
      </w:r>
      <w:r w:rsidR="00C60937" w:rsidRPr="00721713">
        <w:rPr>
          <w:rFonts w:ascii="Arial" w:eastAsia="Times New Roman" w:hAnsi="Arial" w:cs="Arial"/>
          <w:color w:val="000000"/>
          <w:sz w:val="24"/>
          <w:szCs w:val="24"/>
          <w:lang w:val="es-ES" w:eastAsia="es-ES"/>
        </w:rPr>
        <w:t>e</w:t>
      </w:r>
      <w:r w:rsidR="00C60937" w:rsidRPr="00721713">
        <w:rPr>
          <w:rFonts w:ascii="Arial" w:eastAsia="Times New Roman" w:hAnsi="Arial" w:cs="Arial"/>
          <w:color w:val="000000"/>
          <w:spacing w:val="-1"/>
          <w:sz w:val="24"/>
          <w:szCs w:val="24"/>
          <w:lang w:val="es-ES" w:eastAsia="es-ES"/>
        </w:rPr>
        <w:t>n</w:t>
      </w:r>
      <w:r w:rsidR="00C60937" w:rsidRPr="00721713">
        <w:rPr>
          <w:rFonts w:ascii="Arial" w:eastAsia="Times New Roman" w:hAnsi="Arial" w:cs="Arial"/>
          <w:color w:val="000000"/>
          <w:spacing w:val="1"/>
          <w:sz w:val="24"/>
          <w:szCs w:val="24"/>
          <w:lang w:val="es-ES" w:eastAsia="es-ES"/>
        </w:rPr>
        <w:t>t</w:t>
      </w:r>
      <w:r w:rsidR="00C60937" w:rsidRPr="00721713">
        <w:rPr>
          <w:rFonts w:ascii="Arial" w:eastAsia="Times New Roman" w:hAnsi="Arial" w:cs="Arial"/>
          <w:color w:val="000000"/>
          <w:sz w:val="24"/>
          <w:szCs w:val="24"/>
          <w:lang w:val="es-ES" w:eastAsia="es-ES"/>
        </w:rPr>
        <w:t>e</w:t>
      </w:r>
      <w:r w:rsidR="00C60937" w:rsidRPr="00721713">
        <w:rPr>
          <w:rFonts w:ascii="Arial" w:eastAsia="Times New Roman" w:hAnsi="Arial" w:cs="Arial"/>
          <w:color w:val="000000"/>
          <w:spacing w:val="34"/>
          <w:sz w:val="24"/>
          <w:szCs w:val="24"/>
          <w:lang w:val="es-ES" w:eastAsia="es-ES"/>
        </w:rPr>
        <w:t xml:space="preserve"> </w:t>
      </w:r>
      <w:r w:rsidR="00C60937" w:rsidRPr="00721713">
        <w:rPr>
          <w:rFonts w:ascii="Arial" w:eastAsia="Times New Roman" w:hAnsi="Arial" w:cs="Arial"/>
          <w:color w:val="000000"/>
          <w:sz w:val="24"/>
          <w:szCs w:val="24"/>
          <w:lang w:val="es-ES" w:eastAsia="es-ES"/>
        </w:rPr>
        <w:t>se</w:t>
      </w:r>
      <w:r w:rsidR="00C60937" w:rsidRPr="00721713">
        <w:rPr>
          <w:rFonts w:ascii="Arial" w:eastAsia="Times New Roman" w:hAnsi="Arial" w:cs="Arial"/>
          <w:color w:val="000000"/>
          <w:spacing w:val="32"/>
          <w:sz w:val="24"/>
          <w:szCs w:val="24"/>
          <w:lang w:val="es-ES" w:eastAsia="es-ES"/>
        </w:rPr>
        <w:t xml:space="preserve"> </w:t>
      </w:r>
      <w:r w:rsidR="00C60937" w:rsidRPr="00721713">
        <w:rPr>
          <w:rFonts w:ascii="Arial" w:eastAsia="Times New Roman" w:hAnsi="Arial" w:cs="Arial"/>
          <w:color w:val="000000"/>
          <w:sz w:val="24"/>
          <w:szCs w:val="24"/>
          <w:lang w:val="es-ES" w:eastAsia="es-ES"/>
        </w:rPr>
        <w:t>p</w:t>
      </w:r>
      <w:r w:rsidR="00C60937" w:rsidRPr="00721713">
        <w:rPr>
          <w:rFonts w:ascii="Arial" w:eastAsia="Times New Roman" w:hAnsi="Arial" w:cs="Arial"/>
          <w:color w:val="000000"/>
          <w:spacing w:val="-1"/>
          <w:sz w:val="24"/>
          <w:szCs w:val="24"/>
          <w:lang w:val="es-ES" w:eastAsia="es-ES"/>
        </w:rPr>
        <w:t>o</w:t>
      </w:r>
      <w:r w:rsidR="00C60937" w:rsidRPr="00721713">
        <w:rPr>
          <w:rFonts w:ascii="Arial" w:eastAsia="Times New Roman" w:hAnsi="Arial" w:cs="Arial"/>
          <w:color w:val="000000"/>
          <w:sz w:val="24"/>
          <w:szCs w:val="24"/>
          <w:lang w:val="es-ES" w:eastAsia="es-ES"/>
        </w:rPr>
        <w:t>drá</w:t>
      </w:r>
      <w:r w:rsidR="00C60937" w:rsidRPr="00721713">
        <w:rPr>
          <w:rFonts w:ascii="Arial" w:eastAsia="Times New Roman" w:hAnsi="Arial" w:cs="Arial"/>
          <w:color w:val="000000"/>
          <w:spacing w:val="32"/>
          <w:sz w:val="24"/>
          <w:szCs w:val="24"/>
          <w:lang w:val="es-ES" w:eastAsia="es-ES"/>
        </w:rPr>
        <w:t xml:space="preserve"> </w:t>
      </w:r>
      <w:r w:rsidR="00C60937" w:rsidRPr="00721713">
        <w:rPr>
          <w:rFonts w:ascii="Arial" w:eastAsia="Times New Roman" w:hAnsi="Arial" w:cs="Arial"/>
          <w:color w:val="000000"/>
          <w:sz w:val="24"/>
          <w:szCs w:val="24"/>
          <w:lang w:val="es-ES" w:eastAsia="es-ES"/>
        </w:rPr>
        <w:t>ce</w:t>
      </w:r>
      <w:r w:rsidR="00C60937" w:rsidRPr="00721713">
        <w:rPr>
          <w:rFonts w:ascii="Arial" w:eastAsia="Times New Roman" w:hAnsi="Arial" w:cs="Arial"/>
          <w:color w:val="000000"/>
          <w:spacing w:val="-1"/>
          <w:sz w:val="24"/>
          <w:szCs w:val="24"/>
          <w:lang w:val="es-ES" w:eastAsia="es-ES"/>
        </w:rPr>
        <w:t>l</w:t>
      </w:r>
      <w:r w:rsidR="00C60937" w:rsidRPr="00721713">
        <w:rPr>
          <w:rFonts w:ascii="Arial" w:eastAsia="Times New Roman" w:hAnsi="Arial" w:cs="Arial"/>
          <w:color w:val="000000"/>
          <w:sz w:val="24"/>
          <w:szCs w:val="24"/>
          <w:lang w:val="es-ES" w:eastAsia="es-ES"/>
        </w:rPr>
        <w:t>e</w:t>
      </w:r>
      <w:r w:rsidR="00C60937" w:rsidRPr="00721713">
        <w:rPr>
          <w:rFonts w:ascii="Arial" w:eastAsia="Times New Roman" w:hAnsi="Arial" w:cs="Arial"/>
          <w:color w:val="000000"/>
          <w:spacing w:val="-3"/>
          <w:sz w:val="24"/>
          <w:szCs w:val="24"/>
          <w:lang w:val="es-ES" w:eastAsia="es-ES"/>
        </w:rPr>
        <w:t>b</w:t>
      </w:r>
      <w:r w:rsidR="00C60937" w:rsidRPr="00721713">
        <w:rPr>
          <w:rFonts w:ascii="Arial" w:eastAsia="Times New Roman" w:hAnsi="Arial" w:cs="Arial"/>
          <w:color w:val="000000"/>
          <w:spacing w:val="1"/>
          <w:sz w:val="24"/>
          <w:szCs w:val="24"/>
          <w:lang w:val="es-ES" w:eastAsia="es-ES"/>
        </w:rPr>
        <w:t>r</w:t>
      </w:r>
      <w:r w:rsidR="00C60937" w:rsidRPr="00721713">
        <w:rPr>
          <w:rFonts w:ascii="Arial" w:eastAsia="Times New Roman" w:hAnsi="Arial" w:cs="Arial"/>
          <w:color w:val="000000"/>
          <w:sz w:val="24"/>
          <w:szCs w:val="24"/>
          <w:lang w:val="es-ES" w:eastAsia="es-ES"/>
        </w:rPr>
        <w:t>ar</w:t>
      </w:r>
      <w:r w:rsidR="00C60937" w:rsidRPr="00721713">
        <w:rPr>
          <w:rFonts w:ascii="Arial" w:eastAsia="Times New Roman" w:hAnsi="Arial" w:cs="Arial"/>
          <w:color w:val="000000"/>
          <w:spacing w:val="30"/>
          <w:sz w:val="24"/>
          <w:szCs w:val="24"/>
          <w:lang w:val="es-ES" w:eastAsia="es-ES"/>
        </w:rPr>
        <w:t xml:space="preserve"> </w:t>
      </w:r>
      <w:r w:rsidR="00C60937" w:rsidRPr="00721713">
        <w:rPr>
          <w:rFonts w:ascii="Arial" w:eastAsia="Times New Roman" w:hAnsi="Arial" w:cs="Arial"/>
          <w:color w:val="000000"/>
          <w:sz w:val="24"/>
          <w:szCs w:val="24"/>
          <w:lang w:val="es-ES" w:eastAsia="es-ES"/>
        </w:rPr>
        <w:t>con</w:t>
      </w:r>
      <w:r w:rsidR="00C60937" w:rsidRPr="00721713">
        <w:rPr>
          <w:rFonts w:ascii="Arial" w:eastAsia="Times New Roman" w:hAnsi="Arial" w:cs="Arial"/>
          <w:color w:val="000000"/>
          <w:spacing w:val="34"/>
          <w:sz w:val="24"/>
          <w:szCs w:val="24"/>
          <w:lang w:val="es-ES" w:eastAsia="es-ES"/>
        </w:rPr>
        <w:t xml:space="preserve"> </w:t>
      </w:r>
      <w:r w:rsidR="00C60937" w:rsidRPr="00D96D3D">
        <w:rPr>
          <w:rFonts w:ascii="Arial" w:eastAsia="Times New Roman" w:hAnsi="Arial" w:cs="Arial"/>
          <w:color w:val="000000"/>
          <w:sz w:val="24"/>
          <w:szCs w:val="24"/>
          <w:lang w:val="es-ES" w:eastAsia="es-ES"/>
        </w:rPr>
        <w:t>quien haya presentado la mejor propuesta después de la del adjudicado incumplido, de conformidad con lo establecido en el artículo 69, numeral 5 de la “Ley”.</w:t>
      </w:r>
    </w:p>
    <w:p w14:paraId="099F0BF0" w14:textId="14C3AFF8"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p>
    <w:p w14:paraId="3599BECB"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b/>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ese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 xml:space="preserve">se </w:t>
      </w:r>
      <w:r w:rsidRPr="00721713">
        <w:rPr>
          <w:rFonts w:ascii="Arial" w:eastAsia="Times New Roman" w:hAnsi="Arial" w:cs="Arial"/>
          <w:color w:val="000000"/>
          <w:spacing w:val="-6"/>
          <w:sz w:val="24"/>
          <w:szCs w:val="24"/>
          <w:lang w:val="es-ES" w:eastAsia="es-ES"/>
        </w:rPr>
        <w:t xml:space="preserve">convocará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 xml:space="preserve">orar su </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b/>
          <w:color w:val="000000"/>
          <w:sz w:val="24"/>
          <w:szCs w:val="24"/>
          <w:lang w:val="es-ES" w:eastAsia="es-ES"/>
        </w:rPr>
        <w:t>la 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o</w:t>
      </w:r>
      <w:r w:rsidRPr="00721713">
        <w:rPr>
          <w:rFonts w:ascii="Arial" w:eastAsia="Times New Roman" w:hAnsi="Arial" w:cs="Arial"/>
          <w:b/>
          <w:color w:val="000000"/>
          <w:sz w:val="24"/>
          <w:szCs w:val="24"/>
          <w:lang w:val="es-ES" w:eastAsia="es-ES"/>
        </w:rPr>
        <w:t>r prec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5FE8B519" w14:textId="177A593A" w:rsidR="00D25F1E" w:rsidRPr="00FB33FF"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podrá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 i</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FB33FF">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00FB33FF">
        <w:rPr>
          <w:rFonts w:ascii="Arial" w:eastAsia="Times New Roman" w:hAnsi="Arial" w:cs="Arial"/>
          <w:color w:val="000000"/>
          <w:sz w:val="24"/>
          <w:szCs w:val="24"/>
          <w:lang w:val="es-ES" w:eastAsia="es-ES"/>
        </w:rPr>
        <w:t>.</w:t>
      </w:r>
    </w:p>
    <w:p w14:paraId="11689302" w14:textId="4C789EFE" w:rsidR="00D25F1E" w:rsidRPr="00FB33FF" w:rsidRDefault="00B7089A" w:rsidP="00FB33FF">
      <w:pPr>
        <w:pStyle w:val="Ttulo1"/>
      </w:pPr>
      <w:bookmarkStart w:id="32" w:name="_Toc135041709"/>
      <w:r w:rsidRPr="00FB33FF">
        <w:t>22. VIGENCIA DEL CONTRATO</w:t>
      </w:r>
      <w:bookmarkEnd w:id="32"/>
    </w:p>
    <w:p w14:paraId="692B0AAA" w14:textId="2D9FED3B"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arse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presente</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color w:val="000000"/>
          <w:spacing w:val="-3"/>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00197543">
        <w:rPr>
          <w:rFonts w:ascii="Arial" w:eastAsia="Times New Roman" w:hAnsi="Arial" w:cs="Arial"/>
          <w:color w:val="000000"/>
          <w:sz w:val="24"/>
          <w:szCs w:val="24"/>
          <w:lang w:val="es-ES" w:eastAsia="es-ES"/>
        </w:rPr>
        <w:t>bien y/o servicio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pro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ud </w:t>
      </w:r>
      <w:r w:rsidR="00140C59">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ASEJ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ust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lo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p>
    <w:p w14:paraId="7AD61A7D" w14:textId="5416DE58" w:rsidR="00D25F1E" w:rsidRPr="00FB33FF" w:rsidRDefault="00926113" w:rsidP="00FB33FF">
      <w:pPr>
        <w:pStyle w:val="Ttulo1"/>
      </w:pPr>
      <w:bookmarkStart w:id="33" w:name="_Toc135041710"/>
      <w:r w:rsidRPr="00FB33FF">
        <w:t>23. DEL RECHAZO Y DEVOLUCIONES</w:t>
      </w:r>
      <w:bookmarkEnd w:id="33"/>
    </w:p>
    <w:p w14:paraId="02C31F15" w14:textId="56E82B68"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con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ASEJ</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pod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cha</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r</w:t>
      </w:r>
      <w:r w:rsidR="00197543">
        <w:rPr>
          <w:rFonts w:ascii="Arial" w:eastAsia="Times New Roman" w:hAnsi="Arial" w:cs="Arial"/>
          <w:color w:val="000000"/>
          <w:sz w:val="24"/>
          <w:szCs w:val="24"/>
          <w:lang w:val="es-ES" w:eastAsia="es-ES"/>
        </w:rPr>
        <w:t>los.</w:t>
      </w:r>
      <w:r w:rsidRPr="00721713">
        <w:rPr>
          <w:rFonts w:ascii="Arial" w:eastAsia="Times New Roman" w:hAnsi="Arial" w:cs="Arial"/>
          <w:color w:val="000000"/>
          <w:spacing w:val="-8"/>
          <w:sz w:val="24"/>
          <w:szCs w:val="24"/>
          <w:lang w:val="es-ES" w:eastAsia="es-ES"/>
        </w:rPr>
        <w:t xml:space="preserve"> </w:t>
      </w:r>
      <w:r w:rsidR="00197543">
        <w:rPr>
          <w:rFonts w:ascii="Arial" w:eastAsia="Times New Roman" w:hAnsi="Arial" w:cs="Arial"/>
          <w:color w:val="000000"/>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hab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eal</w:t>
      </w:r>
      <w:r w:rsidRPr="00721713">
        <w:rPr>
          <w:rFonts w:ascii="Arial" w:eastAsia="Times New Roman" w:hAnsi="Arial" w:cs="Arial"/>
          <w:color w:val="000000"/>
          <w:spacing w:val="-2"/>
          <w:sz w:val="24"/>
          <w:szCs w:val="24"/>
          <w:lang w:val="es-ES" w:eastAsia="es-ES"/>
        </w:rPr>
        <w:t>iz</w:t>
      </w:r>
      <w:r w:rsidRPr="00721713">
        <w:rPr>
          <w:rFonts w:ascii="Arial" w:eastAsia="Times New Roman" w:hAnsi="Arial" w:cs="Arial"/>
          <w:color w:val="000000"/>
          <w:sz w:val="24"/>
          <w:szCs w:val="24"/>
          <w:lang w:val="es-ES" w:eastAsia="es-ES"/>
        </w:rPr>
        <w:t>ado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eedor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obl</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g</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 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a en los numerales 25 y 26 de la presente </w:t>
      </w:r>
      <w:r w:rsidR="00197543">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ñ</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42788139" w14:textId="521301AB" w:rsidR="00D25F1E" w:rsidRPr="00FB33FF"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lastRenderedPageBreak/>
        <w:t>A</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6"/>
          <w:sz w:val="24"/>
          <w:szCs w:val="24"/>
          <w:lang w:val="es-ES" w:eastAsia="es-ES"/>
        </w:rPr>
        <w:t>a</w:t>
      </w:r>
      <w:r w:rsidRPr="00932C85">
        <w:rPr>
          <w:rFonts w:ascii="Arial" w:eastAsia="Times New Roman" w:hAnsi="Arial" w:cs="Arial"/>
          <w:color w:val="000000"/>
          <w:sz w:val="24"/>
          <w:szCs w:val="24"/>
          <w:lang w:val="es-ES" w:eastAsia="es-ES"/>
        </w:rPr>
        <w:t xml:space="preserve">l </w:t>
      </w:r>
      <w:r w:rsidR="00197543" w:rsidRPr="00932C85">
        <w:rPr>
          <w:rFonts w:ascii="Arial" w:eastAsia="Times New Roman" w:hAnsi="Arial" w:cs="Arial"/>
          <w:color w:val="000000"/>
          <w:sz w:val="24"/>
          <w:szCs w:val="24"/>
          <w:lang w:val="es-ES" w:eastAsia="es-ES"/>
        </w:rPr>
        <w:t>de Asuntos Jurídicos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 la Auditoría Superior del Estado de Jalisco 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bo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el proced</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sp</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é</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ca</w:t>
      </w:r>
      <w:r w:rsidRPr="00932C85">
        <w:rPr>
          <w:rFonts w:ascii="Arial" w:eastAsia="Times New Roman" w:hAnsi="Arial" w:cs="Arial"/>
          <w:color w:val="000000"/>
          <w:spacing w:val="-1"/>
          <w:sz w:val="24"/>
          <w:szCs w:val="24"/>
          <w:lang w:val="es-ES" w:eastAsia="es-ES"/>
        </w:rPr>
        <w:t>bl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nc</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 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w:t>
      </w:r>
    </w:p>
    <w:p w14:paraId="06D59B4F" w14:textId="720846BD" w:rsidR="00D25F1E" w:rsidRPr="00FB33FF" w:rsidRDefault="00926113" w:rsidP="00FB33FF">
      <w:pPr>
        <w:pStyle w:val="Ttulo1"/>
      </w:pPr>
      <w:bookmarkStart w:id="34" w:name="_Toc135041711"/>
      <w:r w:rsidRPr="00FB33FF">
        <w:t>24. ANTICIPO</w:t>
      </w:r>
      <w:bookmarkEnd w:id="34"/>
    </w:p>
    <w:p w14:paraId="4BB3DFC5" w14:textId="0DF45195"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drá</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lang w:val="es-ES" w:eastAsia="es-ES"/>
        </w:rPr>
        <w:t>ot</w:t>
      </w:r>
      <w:r w:rsidRPr="00932C85">
        <w:rPr>
          <w:rFonts w:ascii="Arial" w:eastAsia="Times New Roman" w:hAnsi="Arial" w:cs="Arial"/>
          <w:color w:val="000000"/>
          <w:spacing w:val="-2"/>
          <w:sz w:val="24"/>
          <w:szCs w:val="24"/>
          <w:lang w:val="es-ES" w:eastAsia="es-ES"/>
        </w:rPr>
        <w:t>or</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u w:val="single"/>
          <w:lang w:val="es-ES" w:eastAsia="es-ES"/>
        </w:rPr>
        <w:t>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pacing w:val="1"/>
          <w:sz w:val="24"/>
          <w:szCs w:val="24"/>
          <w:u w:val="single"/>
          <w:lang w:val="es-ES" w:eastAsia="es-ES"/>
        </w:rPr>
        <w:t>j</w:t>
      </w:r>
      <w:r w:rsidRPr="00932C85">
        <w:rPr>
          <w:rFonts w:ascii="Arial" w:eastAsia="Times New Roman" w:hAnsi="Arial" w:cs="Arial"/>
          <w:color w:val="000000"/>
          <w:sz w:val="24"/>
          <w:szCs w:val="24"/>
          <w:u w:val="single"/>
          <w:lang w:val="es-ES" w:eastAsia="es-ES"/>
        </w:rPr>
        <w:t>u</w:t>
      </w:r>
      <w:r w:rsidRPr="00932C85">
        <w:rPr>
          <w:rFonts w:ascii="Arial" w:eastAsia="Times New Roman" w:hAnsi="Arial" w:cs="Arial"/>
          <w:color w:val="000000"/>
          <w:spacing w:val="-1"/>
          <w:sz w:val="24"/>
          <w:szCs w:val="24"/>
          <w:u w:val="single"/>
          <w:lang w:val="es-ES" w:eastAsia="es-ES"/>
        </w:rPr>
        <w:t>di</w:t>
      </w:r>
      <w:r w:rsidRPr="00932C85">
        <w:rPr>
          <w:rFonts w:ascii="Arial" w:eastAsia="Times New Roman" w:hAnsi="Arial" w:cs="Arial"/>
          <w:color w:val="000000"/>
          <w:sz w:val="24"/>
          <w:szCs w:val="24"/>
          <w:u w:val="single"/>
          <w:lang w:val="es-ES" w:eastAsia="es-ES"/>
        </w:rPr>
        <w:t>ca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z w:val="24"/>
          <w:szCs w:val="24"/>
          <w:u w:val="single"/>
          <w:lang w:val="es-ES" w:eastAsia="es-ES"/>
        </w:rPr>
        <w:t>o</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pr</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un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po,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se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ñ</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en los respectivos anexos de la presente Convocatoria y pre</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h</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b</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óli</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 xml:space="preserve">o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5"/>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5"/>
          <w:sz w:val="24"/>
          <w:szCs w:val="24"/>
          <w:lang w:val="es-ES" w:eastAsia="es-ES"/>
        </w:rPr>
        <w:t xml:space="preserve"> </w:t>
      </w:r>
      <w:r w:rsidR="00197543" w:rsidRPr="00932C85">
        <w:rPr>
          <w:rFonts w:ascii="Arial" w:eastAsia="Times New Roman" w:hAnsi="Arial" w:cs="Arial"/>
          <w:color w:val="000000"/>
          <w:spacing w:val="5"/>
          <w:sz w:val="24"/>
          <w:szCs w:val="24"/>
          <w:lang w:val="es-ES" w:eastAsia="es-ES"/>
        </w:rPr>
        <w:t xml:space="preserve">con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76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 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84 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 xml:space="preserve">a Ley.  </w:t>
      </w:r>
      <w:r w:rsidRPr="00932C85">
        <w:rPr>
          <w:rFonts w:ascii="Arial" w:eastAsia="Times New Roman" w:hAnsi="Arial" w:cs="Arial"/>
          <w:color w:val="000000"/>
          <w:spacing w:val="-1"/>
          <w:sz w:val="24"/>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z w:val="24"/>
          <w:szCs w:val="24"/>
          <w:lang w:val="es-ES" w:eastAsia="es-ES"/>
        </w:rPr>
        <w:t xml:space="preserve">Deberá </w:t>
      </w:r>
      <w:r w:rsidR="00C97CB8" w:rsidRPr="00932C85">
        <w:rPr>
          <w:rFonts w:ascii="Arial" w:eastAsia="Times New Roman" w:hAnsi="Arial" w:cs="Arial"/>
          <w:color w:val="000000"/>
          <w:sz w:val="24"/>
          <w:szCs w:val="24"/>
          <w:lang w:val="es-ES" w:eastAsia="es-ES"/>
        </w:rPr>
        <w:t>presentar el</w:t>
      </w:r>
      <w:r w:rsidRPr="00932C85">
        <w:rPr>
          <w:rFonts w:ascii="Arial" w:eastAsia="Times New Roman" w:hAnsi="Arial" w:cs="Arial"/>
          <w:color w:val="000000"/>
          <w:sz w:val="24"/>
          <w:szCs w:val="24"/>
          <w:lang w:val="es-ES" w:eastAsia="es-ES"/>
        </w:rPr>
        <w:t xml:space="preserve"> </w:t>
      </w:r>
      <w:r w:rsidRPr="00932C85">
        <w:rPr>
          <w:rFonts w:ascii="Arial" w:eastAsia="Times New Roman" w:hAnsi="Arial" w:cs="Arial"/>
          <w:b/>
          <w:color w:val="000000"/>
          <w:sz w:val="24"/>
          <w:szCs w:val="24"/>
          <w:lang w:val="es-ES" w:eastAsia="es-ES"/>
        </w:rPr>
        <w:t xml:space="preserve">ANEXO 15 </w:t>
      </w:r>
      <w:r w:rsidR="00932C85">
        <w:rPr>
          <w:rFonts w:ascii="Arial" w:eastAsia="Times New Roman" w:hAnsi="Arial" w:cs="Arial"/>
          <w:b/>
          <w:color w:val="000000"/>
          <w:sz w:val="24"/>
          <w:szCs w:val="24"/>
          <w:lang w:val="es-ES" w:eastAsia="es-ES"/>
        </w:rPr>
        <w:t>“</w:t>
      </w:r>
      <w:r w:rsidR="00197543" w:rsidRPr="00932C85">
        <w:rPr>
          <w:rFonts w:ascii="Arial" w:eastAsia="Times New Roman" w:hAnsi="Arial" w:cs="Arial"/>
          <w:b/>
          <w:color w:val="000000"/>
          <w:sz w:val="24"/>
          <w:szCs w:val="24"/>
          <w:lang w:val="es-ES" w:eastAsia="es-ES"/>
        </w:rPr>
        <w:t>FIANZA DE ANTICIPO</w:t>
      </w:r>
      <w:r w:rsidR="00932C85">
        <w:rPr>
          <w:rFonts w:ascii="Arial" w:eastAsia="Times New Roman" w:hAnsi="Arial" w:cs="Arial"/>
          <w:b/>
          <w:color w:val="000000"/>
          <w:sz w:val="24"/>
          <w:szCs w:val="24"/>
          <w:lang w:val="es-ES" w:eastAsia="es-ES"/>
        </w:rPr>
        <w:t>”</w:t>
      </w:r>
      <w:r w:rsidRPr="00932C85">
        <w:rPr>
          <w:rFonts w:ascii="Arial" w:eastAsia="Times New Roman" w:hAnsi="Arial" w:cs="Arial"/>
          <w:color w:val="000000"/>
          <w:sz w:val="24"/>
          <w:szCs w:val="24"/>
          <w:lang w:val="es-ES" w:eastAsia="es-ES"/>
        </w:rPr>
        <w:t xml:space="preserve"> (en su caso y cuando aplique)</w:t>
      </w:r>
      <w:r w:rsidR="00C97CB8" w:rsidRPr="00932C85">
        <w:rPr>
          <w:rFonts w:ascii="Arial" w:eastAsia="Times New Roman" w:hAnsi="Arial" w:cs="Arial"/>
          <w:color w:val="000000"/>
          <w:sz w:val="24"/>
          <w:szCs w:val="24"/>
          <w:lang w:val="es-ES" w:eastAsia="es-ES"/>
        </w:rPr>
        <w:t xml:space="preserve"> para la entrega del anticipo.</w:t>
      </w:r>
    </w:p>
    <w:p w14:paraId="73160F6E" w14:textId="52C333F7" w:rsidR="00D25F1E" w:rsidRPr="00FB33FF" w:rsidRDefault="00D25F1E" w:rsidP="00FB33FF">
      <w:pPr>
        <w:pStyle w:val="Ttulo1"/>
      </w:pPr>
      <w:bookmarkStart w:id="35" w:name="_Toc135041712"/>
      <w:r w:rsidRPr="00FB33FF">
        <w:t>25. GARANTIAS.</w:t>
      </w:r>
      <w:bookmarkEnd w:id="35"/>
    </w:p>
    <w:p w14:paraId="305ADB3C"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po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és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óli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ascii="Arial" w:eastAsia="Times New Roman" w:hAnsi="Arial" w:cs="Arial"/>
          <w:color w:val="000000"/>
          <w:sz w:val="24"/>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n cons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 en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mon</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a nacion</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ascii="Arial" w:eastAsia="Times New Roman" w:hAnsi="Arial" w:cs="Arial"/>
          <w:color w:val="000000"/>
          <w:sz w:val="24"/>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um</w:t>
      </w:r>
      <w:proofErr w:type="spellEnd"/>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ará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otal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do</w:t>
      </w:r>
      <w:proofErr w:type="spellEnd"/>
      <w:r w:rsidR="00FB33FF">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I</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V</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0019754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 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po</w:t>
      </w:r>
      <w:r w:rsidRPr="00721713">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3"/>
          <w:sz w:val="24"/>
          <w:szCs w:val="24"/>
          <w:lang w:val="es-ES" w:eastAsia="es-ES"/>
        </w:rPr>
        <w:t xml:space="preserve"> </w:t>
      </w:r>
      <w:r w:rsidR="00197543" w:rsidRPr="00932C85">
        <w:rPr>
          <w:rFonts w:ascii="Arial" w:eastAsia="Times New Roman" w:hAnsi="Arial" w:cs="Arial"/>
          <w:color w:val="000000"/>
          <w:sz w:val="24"/>
          <w:szCs w:val="24"/>
          <w:lang w:val="es-ES" w:eastAsia="es-ES"/>
        </w:rPr>
        <w:t>entrarán</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h</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at</w:t>
      </w:r>
      <w:r w:rsidRPr="00932C85">
        <w:rPr>
          <w:rFonts w:ascii="Arial" w:eastAsia="Times New Roman" w:hAnsi="Arial" w:cs="Arial"/>
          <w:color w:val="000000"/>
          <w:spacing w:val="-2"/>
          <w:sz w:val="24"/>
          <w:szCs w:val="24"/>
          <w:lang w:val="es-ES" w:eastAsia="es-ES"/>
        </w:rPr>
        <w:t>o</w:t>
      </w:r>
      <w:r w:rsidR="00197543" w:rsidRPr="00932C85">
        <w:rPr>
          <w:rFonts w:ascii="Arial" w:eastAsia="Times New Roman" w:hAnsi="Arial" w:cs="Arial"/>
          <w:color w:val="000000"/>
          <w:sz w:val="24"/>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6EDC10A2" w14:textId="6109338E" w:rsidR="00923D2C" w:rsidRDefault="00923D2C" w:rsidP="00923D2C">
      <w:pPr>
        <w:spacing w:after="0" w:line="240" w:lineRule="auto"/>
        <w:jc w:val="both"/>
        <w:rPr>
          <w:rFonts w:ascii="Arial" w:eastAsia="Times New Roman" w:hAnsi="Arial" w:cs="Arial"/>
          <w:color w:val="000000" w:themeColor="text1"/>
          <w:sz w:val="24"/>
          <w:szCs w:val="24"/>
          <w:lang w:val="es-ES" w:eastAsia="es-ES"/>
        </w:rPr>
      </w:pPr>
      <w:r w:rsidRPr="00923D2C">
        <w:rPr>
          <w:rFonts w:ascii="Arial" w:eastAsia="Times New Roman" w:hAnsi="Arial" w:cs="Arial"/>
          <w:color w:val="000000" w:themeColor="text1"/>
          <w:sz w:val="24"/>
          <w:szCs w:val="24"/>
          <w:lang w:val="es-ES" w:eastAsia="es-ES"/>
        </w:rPr>
        <w:t xml:space="preserve">El </w:t>
      </w:r>
      <w:r w:rsidRPr="00923D2C">
        <w:rPr>
          <w:rFonts w:ascii="Arial" w:eastAsia="Times New Roman" w:hAnsi="Arial" w:cs="Arial"/>
          <w:b/>
          <w:color w:val="000000" w:themeColor="text1"/>
          <w:sz w:val="24"/>
          <w:szCs w:val="24"/>
          <w:u w:val="single"/>
          <w:lang w:val="es-ES" w:eastAsia="es-ES"/>
        </w:rPr>
        <w:t>proveedor adjudicado</w:t>
      </w:r>
      <w:r w:rsidRPr="00923D2C">
        <w:rPr>
          <w:rFonts w:ascii="Arial" w:eastAsia="Times New Roman" w:hAnsi="Arial" w:cs="Arial"/>
          <w:color w:val="000000" w:themeColor="text1"/>
          <w:sz w:val="24"/>
          <w:szCs w:val="24"/>
          <w:lang w:val="es-ES" w:eastAsia="es-ES"/>
        </w:rPr>
        <w:t xml:space="preserve"> deberá entregar dentro de los cinco días naturales posteriores a la emisión del fallo las siguientes </w:t>
      </w:r>
      <w:r w:rsidRPr="00C97CB8">
        <w:rPr>
          <w:rFonts w:ascii="Arial" w:eastAsia="Times New Roman" w:hAnsi="Arial" w:cs="Arial"/>
          <w:b/>
          <w:color w:val="000000" w:themeColor="text1"/>
          <w:sz w:val="24"/>
          <w:szCs w:val="24"/>
          <w:u w:val="single"/>
          <w:lang w:val="es-ES" w:eastAsia="es-ES"/>
        </w:rPr>
        <w:t>fianzas</w:t>
      </w:r>
      <w:r w:rsidR="00C97CB8">
        <w:rPr>
          <w:rFonts w:ascii="Arial" w:eastAsia="Times New Roman" w:hAnsi="Arial" w:cs="Arial"/>
          <w:color w:val="000000" w:themeColor="text1"/>
          <w:sz w:val="24"/>
          <w:szCs w:val="24"/>
          <w:lang w:val="es-ES" w:eastAsia="es-ES"/>
        </w:rPr>
        <w:t xml:space="preserve">, </w:t>
      </w:r>
      <w:r w:rsidRPr="00C97CB8">
        <w:rPr>
          <w:rFonts w:ascii="Arial" w:eastAsia="Times New Roman" w:hAnsi="Arial" w:cs="Arial"/>
          <w:color w:val="000000" w:themeColor="text1"/>
          <w:sz w:val="24"/>
          <w:szCs w:val="24"/>
          <w:lang w:val="es-ES" w:eastAsia="es-ES"/>
        </w:rPr>
        <w:t>cuando</w:t>
      </w:r>
      <w:r w:rsidRPr="00923D2C">
        <w:rPr>
          <w:rFonts w:ascii="Arial" w:eastAsia="Times New Roman" w:hAnsi="Arial" w:cs="Arial"/>
          <w:color w:val="000000" w:themeColor="text1"/>
          <w:sz w:val="24"/>
          <w:szCs w:val="24"/>
          <w:lang w:val="es-ES" w:eastAsia="es-ES"/>
        </w:rPr>
        <w:t xml:space="preserve"> apliquen</w:t>
      </w:r>
      <w:r>
        <w:rPr>
          <w:rFonts w:ascii="Arial" w:eastAsia="Times New Roman" w:hAnsi="Arial" w:cs="Arial"/>
          <w:color w:val="000000" w:themeColor="text1"/>
          <w:sz w:val="24"/>
          <w:szCs w:val="24"/>
          <w:lang w:val="es-ES" w:eastAsia="es-ES"/>
        </w:rPr>
        <w:t>:</w:t>
      </w:r>
    </w:p>
    <w:p w14:paraId="0A7FB174" w14:textId="77777777" w:rsidR="00923D2C" w:rsidRPr="00923D2C" w:rsidRDefault="00923D2C" w:rsidP="00923D2C">
      <w:pPr>
        <w:spacing w:after="0" w:line="240" w:lineRule="auto"/>
        <w:jc w:val="both"/>
        <w:rPr>
          <w:rFonts w:ascii="Arial" w:eastAsia="Times New Roman" w:hAnsi="Arial" w:cs="Arial"/>
          <w:color w:val="000000" w:themeColor="text1"/>
          <w:sz w:val="24"/>
          <w:szCs w:val="24"/>
          <w:lang w:val="es-ES" w:eastAsia="es-ES"/>
        </w:rPr>
      </w:pPr>
    </w:p>
    <w:p w14:paraId="5B8F5DC0" w14:textId="7785A7C6" w:rsidR="00C97CB8" w:rsidRPr="00932C85" w:rsidRDefault="00923D2C" w:rsidP="00FF4048">
      <w:pPr>
        <w:pStyle w:val="Prrafodelista"/>
        <w:widowControl w:val="0"/>
        <w:numPr>
          <w:ilvl w:val="0"/>
          <w:numId w:val="27"/>
        </w:numPr>
        <w:autoSpaceDE w:val="0"/>
        <w:autoSpaceDN w:val="0"/>
        <w:adjustRightInd w:val="0"/>
        <w:spacing w:line="258" w:lineRule="auto"/>
        <w:ind w:right="60"/>
        <w:jc w:val="both"/>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13992957" w14:textId="7F199323" w:rsidR="00932C85" w:rsidRDefault="00D25F1E" w:rsidP="00FF4048">
      <w:pPr>
        <w:pStyle w:val="Prrafodelista"/>
        <w:widowControl w:val="0"/>
        <w:numPr>
          <w:ilvl w:val="0"/>
          <w:numId w:val="27"/>
        </w:numPr>
        <w:autoSpaceDE w:val="0"/>
        <w:autoSpaceDN w:val="0"/>
        <w:adjustRightInd w:val="0"/>
        <w:ind w:right="69"/>
        <w:jc w:val="both"/>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4371B0DC" w14:textId="77777777" w:rsidR="00CE6334" w:rsidRPr="00CE6334" w:rsidRDefault="00CE6334" w:rsidP="00CE6334">
      <w:pPr>
        <w:pStyle w:val="Prrafodelista"/>
        <w:rPr>
          <w:rFonts w:ascii="Arial" w:hAnsi="Arial" w:cs="Arial"/>
          <w:color w:val="000000"/>
        </w:rPr>
      </w:pPr>
    </w:p>
    <w:p w14:paraId="3F818D7A" w14:textId="22F9F344" w:rsidR="0094249D" w:rsidRPr="0094249D" w:rsidRDefault="0094249D" w:rsidP="00535361">
      <w:pPr>
        <w:widowControl w:val="0"/>
        <w:shd w:val="clear" w:color="auto" w:fill="E2EFD9" w:themeFill="accent6" w:themeFillTint="33"/>
        <w:autoSpaceDE w:val="0"/>
        <w:autoSpaceDN w:val="0"/>
        <w:adjustRightInd w:val="0"/>
        <w:ind w:right="69"/>
        <w:jc w:val="both"/>
        <w:rPr>
          <w:rFonts w:ascii="Arial" w:hAnsi="Arial" w:cs="Arial"/>
          <w:color w:val="000000"/>
        </w:rPr>
      </w:pPr>
      <w:r>
        <w:rPr>
          <w:rFonts w:ascii="Arial" w:hAnsi="Arial" w:cs="Arial"/>
          <w:color w:val="000000"/>
        </w:rPr>
        <w:t>Garantía de los bienes y/o servicios en caso de que la convocante lo solicite en ESPECIFICACIONES TÉCNCAS PARA LOS ANEXOS 1 Y 5.</w:t>
      </w:r>
    </w:p>
    <w:p w14:paraId="2D86F3AD" w14:textId="6AAE71C0" w:rsidR="00D25F1E" w:rsidRPr="00FB33FF" w:rsidRDefault="00D25F1E" w:rsidP="00FB33FF">
      <w:pPr>
        <w:pStyle w:val="Ttulo1"/>
      </w:pPr>
      <w:bookmarkStart w:id="36" w:name="_Toc135041713"/>
      <w:r w:rsidRPr="00FB33FF">
        <w:t>26</w:t>
      </w:r>
      <w:r w:rsidR="00F41914" w:rsidRPr="00FB33FF">
        <w:t>.</w:t>
      </w:r>
      <w:r w:rsidR="00112D85" w:rsidRPr="00FB33FF">
        <w:t xml:space="preserve"> PARA EL CUMPLIMIENTO DEL CONTR</w:t>
      </w:r>
      <w:r w:rsidRPr="00FB33FF">
        <w:t>AT</w:t>
      </w:r>
      <w:r w:rsidR="00F41914" w:rsidRPr="00FB33FF">
        <w:t>O</w:t>
      </w:r>
      <w:bookmarkEnd w:id="36"/>
    </w:p>
    <w:p w14:paraId="2E5D9671" w14:textId="0CBFE0F9" w:rsidR="00FF1D96" w:rsidRPr="00721713" w:rsidRDefault="00FF1D96" w:rsidP="00FF1D96">
      <w:pPr>
        <w:widowControl w:val="0"/>
        <w:autoSpaceDE w:val="0"/>
        <w:autoSpaceDN w:val="0"/>
        <w:adjustRightInd w:val="0"/>
        <w:spacing w:before="75" w:after="0" w:line="240" w:lineRule="auto"/>
        <w:ind w:right="-2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De conformidad a lo establecido en el </w:t>
      </w:r>
      <w:r w:rsidR="00C678FA">
        <w:rPr>
          <w:rFonts w:ascii="Arial" w:eastAsia="Times New Roman" w:hAnsi="Arial" w:cs="Arial"/>
          <w:color w:val="000000"/>
          <w:sz w:val="24"/>
          <w:szCs w:val="24"/>
          <w:lang w:val="es-ES" w:eastAsia="es-ES"/>
        </w:rPr>
        <w:t>Artículo 84, numeral 5</w:t>
      </w:r>
      <w:r w:rsidR="009636C7">
        <w:rPr>
          <w:rFonts w:ascii="Arial" w:eastAsia="Times New Roman" w:hAnsi="Arial" w:cs="Arial"/>
          <w:color w:val="000000"/>
          <w:sz w:val="24"/>
          <w:szCs w:val="24"/>
          <w:lang w:val="es-ES" w:eastAsia="es-ES"/>
        </w:rPr>
        <w:t xml:space="preserve"> de la Ley</w:t>
      </w:r>
      <w:r w:rsidR="00C678FA" w:rsidRPr="00FB33FF">
        <w:rPr>
          <w:rFonts w:ascii="Arial" w:eastAsia="Times New Roman" w:hAnsi="Arial" w:cs="Arial"/>
          <w:b/>
          <w:color w:val="000000"/>
          <w:sz w:val="24"/>
          <w:szCs w:val="24"/>
          <w:lang w:val="es-ES" w:eastAsia="es-ES"/>
        </w:rPr>
        <w:t xml:space="preserve">, </w:t>
      </w:r>
      <w:r w:rsidR="00C678FA" w:rsidRPr="00715B8F">
        <w:rPr>
          <w:rFonts w:ascii="Arial" w:eastAsia="Times New Roman" w:hAnsi="Arial" w:cs="Arial"/>
          <w:b/>
          <w:color w:val="000000"/>
          <w:sz w:val="24"/>
          <w:szCs w:val="24"/>
          <w:highlight w:val="cyan"/>
          <w:lang w:val="es-ES" w:eastAsia="es-ES"/>
        </w:rPr>
        <w:t>para los</w:t>
      </w:r>
      <w:r w:rsidRPr="00715B8F">
        <w:rPr>
          <w:rFonts w:ascii="Arial" w:eastAsia="Times New Roman" w:hAnsi="Arial" w:cs="Arial"/>
          <w:b/>
          <w:color w:val="000000"/>
          <w:sz w:val="24"/>
          <w:szCs w:val="24"/>
          <w:highlight w:val="cyan"/>
          <w:lang w:val="es-ES" w:eastAsia="es-ES"/>
        </w:rPr>
        <w:t xml:space="preserve"> contratos superiores a 4000 (cuatro mil) veces el valor diario de la Unidad de Medida y Actualización (UMA)</w:t>
      </w:r>
      <w:r w:rsidR="00FB33FF" w:rsidRPr="00715B8F">
        <w:rPr>
          <w:rFonts w:ascii="Arial" w:eastAsia="Times New Roman" w:hAnsi="Arial" w:cs="Arial"/>
          <w:b/>
          <w:color w:val="000000"/>
          <w:sz w:val="24"/>
          <w:szCs w:val="24"/>
          <w:highlight w:val="cyan"/>
          <w:lang w:val="es-ES" w:eastAsia="es-ES"/>
        </w:rPr>
        <w:t>, el p</w:t>
      </w:r>
      <w:r w:rsidR="007A70E7" w:rsidRPr="00715B8F">
        <w:rPr>
          <w:rFonts w:ascii="Arial" w:eastAsia="Times New Roman" w:hAnsi="Arial" w:cs="Arial"/>
          <w:b/>
          <w:color w:val="000000"/>
          <w:sz w:val="24"/>
          <w:szCs w:val="24"/>
          <w:highlight w:val="cyan"/>
          <w:lang w:val="es-ES" w:eastAsia="es-ES"/>
        </w:rPr>
        <w:t>roveedor deberá entregar una garantía del 10 % (diez por ciento) del mon</w:t>
      </w:r>
      <w:r w:rsidR="00FB33FF" w:rsidRPr="00715B8F">
        <w:rPr>
          <w:rFonts w:ascii="Arial" w:eastAsia="Times New Roman" w:hAnsi="Arial" w:cs="Arial"/>
          <w:b/>
          <w:color w:val="000000"/>
          <w:sz w:val="24"/>
          <w:szCs w:val="24"/>
          <w:highlight w:val="cyan"/>
          <w:lang w:val="es-ES" w:eastAsia="es-ES"/>
        </w:rPr>
        <w:t xml:space="preserve">to total del contrato </w:t>
      </w:r>
      <w:r w:rsidR="00715B8F" w:rsidRPr="00715B8F">
        <w:rPr>
          <w:rFonts w:ascii="Arial" w:eastAsia="Times New Roman" w:hAnsi="Arial" w:cs="Arial"/>
          <w:b/>
          <w:color w:val="000000"/>
          <w:sz w:val="24"/>
          <w:szCs w:val="24"/>
          <w:highlight w:val="cyan"/>
          <w:lang w:val="es-ES" w:eastAsia="es-ES"/>
        </w:rPr>
        <w:t>incluyendo</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I.</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V.</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A</w:t>
      </w:r>
      <w:r w:rsidR="00FB33FF" w:rsidRPr="00715B8F">
        <w:rPr>
          <w:rFonts w:ascii="Arial" w:eastAsia="Times New Roman" w:hAnsi="Arial" w:cs="Arial"/>
          <w:b/>
          <w:color w:val="000000"/>
          <w:sz w:val="24"/>
          <w:szCs w:val="24"/>
          <w:highlight w:val="cyan"/>
          <w:lang w:val="es-ES" w:eastAsia="es-ES"/>
        </w:rPr>
        <w:t>.</w:t>
      </w:r>
      <w:r w:rsidR="007A70E7">
        <w:rPr>
          <w:rFonts w:ascii="Arial" w:eastAsia="Times New Roman" w:hAnsi="Arial" w:cs="Arial"/>
          <w:color w:val="000000"/>
          <w:sz w:val="24"/>
          <w:szCs w:val="24"/>
          <w:lang w:val="es-ES" w:eastAsia="es-ES"/>
        </w:rPr>
        <w:t xml:space="preserve">, para responder por el cumplimiento de las obligaciones establecidas en las presentes </w:t>
      </w:r>
      <w:r w:rsidR="007A70E7">
        <w:rPr>
          <w:rFonts w:ascii="Arial" w:eastAsia="Times New Roman" w:hAnsi="Arial" w:cs="Arial"/>
          <w:color w:val="000000"/>
          <w:sz w:val="24"/>
          <w:szCs w:val="24"/>
          <w:lang w:val="es-ES" w:eastAsia="es-ES"/>
        </w:rPr>
        <w:lastRenderedPageBreak/>
        <w:t xml:space="preserve">bases y en el contrato respectivo y/o vicios ocultos del </w:t>
      </w:r>
      <w:r w:rsidR="00FB33FF">
        <w:rPr>
          <w:rFonts w:ascii="Arial" w:eastAsia="Times New Roman" w:hAnsi="Arial" w:cs="Arial"/>
          <w:color w:val="000000"/>
          <w:sz w:val="24"/>
          <w:szCs w:val="24"/>
          <w:lang w:val="es-ES" w:eastAsia="es-ES"/>
        </w:rPr>
        <w:t xml:space="preserve">bien y/o </w:t>
      </w:r>
      <w:r w:rsidR="007A70E7">
        <w:rPr>
          <w:rFonts w:ascii="Arial" w:eastAsia="Times New Roman" w:hAnsi="Arial" w:cs="Arial"/>
          <w:color w:val="000000"/>
          <w:sz w:val="24"/>
          <w:szCs w:val="24"/>
          <w:lang w:val="es-ES" w:eastAsia="es-ES"/>
        </w:rPr>
        <w:t xml:space="preserve">servicio. </w:t>
      </w:r>
      <w:r>
        <w:rPr>
          <w:rFonts w:ascii="Arial" w:eastAsia="Times New Roman" w:hAnsi="Arial" w:cs="Arial"/>
          <w:color w:val="000000"/>
          <w:sz w:val="24"/>
          <w:szCs w:val="24"/>
          <w:lang w:val="es-ES" w:eastAsia="es-ES"/>
        </w:rPr>
        <w:t xml:space="preserve">  </w:t>
      </w:r>
    </w:p>
    <w:p w14:paraId="35B6DDE1" w14:textId="77777777" w:rsidR="00D25F1E" w:rsidRPr="00721713"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436AD508" w14:textId="796A3983" w:rsidR="00D25F1E" w:rsidRPr="008918D7" w:rsidRDefault="004962BC" w:rsidP="00D25F1E">
      <w:pPr>
        <w:widowControl w:val="0"/>
        <w:autoSpaceDE w:val="0"/>
        <w:autoSpaceDN w:val="0"/>
        <w:adjustRightInd w:val="0"/>
        <w:spacing w:after="0" w:line="252" w:lineRule="exact"/>
        <w:ind w:right="60"/>
        <w:jc w:val="both"/>
        <w:rPr>
          <w:rFonts w:ascii="Arial" w:eastAsia="Times New Roman" w:hAnsi="Arial" w:cs="Arial"/>
          <w:color w:val="000000"/>
          <w:sz w:val="24"/>
          <w:szCs w:val="24"/>
          <w:lang w:val="es-ES" w:eastAsia="es-ES"/>
        </w:rPr>
      </w:pPr>
      <w:r>
        <w:rPr>
          <w:rFonts w:ascii="Arial" w:eastAsia="Times New Roman" w:hAnsi="Arial" w:cs="Arial"/>
          <w:color w:val="000000"/>
          <w:spacing w:val="-1"/>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Pr>
          <w:rFonts w:ascii="Arial" w:eastAsia="Times New Roman" w:hAnsi="Arial" w:cs="Arial"/>
          <w:color w:val="000000"/>
          <w:spacing w:val="-7"/>
          <w:sz w:val="24"/>
          <w:szCs w:val="24"/>
          <w:lang w:val="es-ES" w:eastAsia="es-ES"/>
        </w:rPr>
        <w:t>p</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Pr>
          <w:rFonts w:ascii="Arial" w:eastAsia="Times New Roman" w:hAnsi="Arial" w:cs="Arial"/>
          <w:color w:val="000000"/>
          <w:sz w:val="24"/>
          <w:szCs w:val="24"/>
          <w:lang w:val="es-ES" w:eastAsia="es-ES"/>
        </w:rPr>
        <w:t>deberá</w:t>
      </w:r>
      <w:r w:rsidR="00D25F1E" w:rsidRPr="004962BC">
        <w:rPr>
          <w:rFonts w:ascii="Arial" w:eastAsia="Times New Roman" w:hAnsi="Arial" w:cs="Arial"/>
          <w:color w:val="000000"/>
          <w:spacing w:val="-8"/>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g</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ar</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C97CB8">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és</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óli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ésta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b</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á ser</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da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3"/>
          <w:sz w:val="24"/>
          <w:szCs w:val="24"/>
          <w:lang w:val="es-ES" w:eastAsia="es-ES"/>
        </w:rPr>
        <w:t xml:space="preserve"> a</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n</w:t>
      </w:r>
      <w:r w:rsidR="00D25F1E" w:rsidRPr="004962BC">
        <w:rPr>
          <w:rFonts w:ascii="Arial" w:eastAsia="Times New Roman" w:hAnsi="Arial" w:cs="Arial"/>
          <w:color w:val="000000"/>
          <w:spacing w:val="-1"/>
          <w:sz w:val="24"/>
          <w:szCs w:val="24"/>
          <w:lang w:val="es-ES" w:eastAsia="es-ES"/>
        </w:rPr>
        <w:t>a</w:t>
      </w:r>
      <w:r w:rsidR="00D25F1E" w:rsidRPr="004962BC">
        <w:rPr>
          <w:rFonts w:ascii="Arial" w:eastAsia="Times New Roman" w:hAnsi="Arial" w:cs="Arial"/>
          <w:color w:val="000000"/>
          <w:sz w:val="24"/>
          <w:szCs w:val="24"/>
          <w:lang w:val="es-ES" w:eastAsia="es-ES"/>
        </w:rPr>
        <w:t>c</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z w:val="24"/>
          <w:szCs w:val="24"/>
          <w:lang w:val="es-ES" w:eastAsia="es-ES"/>
        </w:rPr>
        <w:t>al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y</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 xml:space="preserve">l </w:t>
      </w:r>
      <w:r w:rsidR="00D25F1E" w:rsidRPr="004962BC">
        <w:rPr>
          <w:rFonts w:ascii="Arial" w:eastAsia="Times New Roman" w:hAnsi="Arial" w:cs="Arial"/>
          <w:b/>
          <w:bCs/>
          <w:color w:val="000000"/>
          <w:spacing w:val="-6"/>
          <w:sz w:val="24"/>
          <w:szCs w:val="24"/>
          <w:lang w:val="es-ES" w:eastAsia="es-ES"/>
        </w:rPr>
        <w:t>A</w:t>
      </w:r>
      <w:r w:rsidR="00D25F1E" w:rsidRPr="004962BC">
        <w:rPr>
          <w:rFonts w:ascii="Arial" w:eastAsia="Times New Roman" w:hAnsi="Arial" w:cs="Arial"/>
          <w:b/>
          <w:bCs/>
          <w:color w:val="000000"/>
          <w:sz w:val="24"/>
          <w:szCs w:val="24"/>
          <w:lang w:val="es-ES" w:eastAsia="es-ES"/>
        </w:rPr>
        <w:t>n</w:t>
      </w:r>
      <w:r w:rsidR="00D25F1E" w:rsidRPr="004962BC">
        <w:rPr>
          <w:rFonts w:ascii="Arial" w:eastAsia="Times New Roman" w:hAnsi="Arial" w:cs="Arial"/>
          <w:b/>
          <w:bCs/>
          <w:color w:val="000000"/>
          <w:spacing w:val="-1"/>
          <w:sz w:val="24"/>
          <w:szCs w:val="24"/>
          <w:lang w:val="es-ES" w:eastAsia="es-ES"/>
        </w:rPr>
        <w:t>e</w:t>
      </w:r>
      <w:r w:rsidR="00D25F1E" w:rsidRPr="004962BC">
        <w:rPr>
          <w:rFonts w:ascii="Arial" w:eastAsia="Times New Roman" w:hAnsi="Arial" w:cs="Arial"/>
          <w:b/>
          <w:bCs/>
          <w:color w:val="000000"/>
          <w:sz w:val="24"/>
          <w:szCs w:val="24"/>
          <w:lang w:val="es-ES" w:eastAsia="es-ES"/>
        </w:rPr>
        <w:t>xo</w:t>
      </w:r>
      <w:r w:rsidR="00FE7FF0" w:rsidRPr="004962BC">
        <w:rPr>
          <w:rFonts w:ascii="Arial" w:eastAsia="Times New Roman" w:hAnsi="Arial" w:cs="Arial"/>
          <w:b/>
          <w:bCs/>
          <w:color w:val="000000"/>
          <w:spacing w:val="-4"/>
          <w:sz w:val="24"/>
          <w:szCs w:val="24"/>
          <w:lang w:val="es-ES" w:eastAsia="es-ES"/>
        </w:rPr>
        <w:t xml:space="preserve"> 16</w:t>
      </w:r>
      <w:r w:rsidR="00D25F1E" w:rsidRPr="004962BC">
        <w:rPr>
          <w:rFonts w:ascii="Arial" w:eastAsia="Times New Roman" w:hAnsi="Arial" w:cs="Arial"/>
          <w:b/>
          <w:bCs/>
          <w:color w:val="000000"/>
          <w:spacing w:val="-4"/>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1</w:t>
      </w:r>
      <w:r w:rsidR="00D25F1E" w:rsidRPr="004962BC">
        <w:rPr>
          <w:rFonts w:ascii="Arial" w:eastAsia="Times New Roman" w:hAnsi="Arial" w:cs="Arial"/>
          <w:color w:val="000000"/>
          <w:spacing w:val="-1"/>
          <w:sz w:val="24"/>
          <w:szCs w:val="24"/>
          <w:lang w:val="es-ES" w:eastAsia="es-ES"/>
        </w:rPr>
        <w:t>0</w:t>
      </w:r>
      <w:r w:rsidR="00D25F1E" w:rsidRPr="004962BC">
        <w:rPr>
          <w:rFonts w:ascii="Arial" w:eastAsia="Times New Roman" w:hAnsi="Arial" w:cs="Arial"/>
          <w:color w:val="000000"/>
          <w:sz w:val="24"/>
          <w:szCs w:val="24"/>
          <w:lang w:val="es-ES" w:eastAsia="es-ES"/>
        </w:rPr>
        <w:t>%</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3"/>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 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 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Pr>
          <w:rFonts w:ascii="Arial" w:eastAsia="Times New Roman" w:hAnsi="Arial" w:cs="Arial"/>
          <w:color w:val="000000"/>
          <w:sz w:val="24"/>
          <w:szCs w:val="24"/>
          <w:lang w:val="es-ES" w:eastAsia="es-ES"/>
        </w:rPr>
        <w:t xml:space="preserve"> </w:t>
      </w:r>
      <w:r w:rsidR="00715B8F">
        <w:rPr>
          <w:rFonts w:ascii="Arial" w:eastAsia="Times New Roman" w:hAnsi="Arial" w:cs="Arial"/>
          <w:color w:val="000000"/>
          <w:sz w:val="24"/>
          <w:szCs w:val="24"/>
          <w:lang w:val="es-ES" w:eastAsia="es-ES"/>
        </w:rPr>
        <w:t xml:space="preserve">incluyendo </w:t>
      </w:r>
      <w:r w:rsidR="007A70E7">
        <w:rPr>
          <w:rFonts w:ascii="Arial" w:eastAsia="Times New Roman" w:hAnsi="Arial" w:cs="Arial"/>
          <w:color w:val="000000"/>
          <w:sz w:val="24"/>
          <w:szCs w:val="24"/>
          <w:lang w:val="es-ES" w:eastAsia="es-ES"/>
        </w:rPr>
        <w:t>impuestos</w:t>
      </w:r>
      <w:r>
        <w:rPr>
          <w:rFonts w:ascii="Arial" w:eastAsia="Times New Roman" w:hAnsi="Arial" w:cs="Arial"/>
          <w:color w:val="000000"/>
          <w:sz w:val="24"/>
          <w:szCs w:val="24"/>
          <w:lang w:val="es-ES" w:eastAsia="es-ES"/>
        </w:rPr>
        <w:t xml:space="preserve">, para responder por el cumplimiento de las obligaciones establecidas en las presentes bases y el contrato respectivo y/o vicios ocultos del </w:t>
      </w:r>
      <w:r w:rsidR="00FB33FF">
        <w:rPr>
          <w:rFonts w:ascii="Arial" w:eastAsia="Times New Roman" w:hAnsi="Arial" w:cs="Arial"/>
          <w:color w:val="000000"/>
          <w:sz w:val="24"/>
          <w:szCs w:val="24"/>
          <w:lang w:val="es-ES" w:eastAsia="es-ES"/>
        </w:rPr>
        <w:t xml:space="preserve">bien y/o </w:t>
      </w:r>
      <w:r>
        <w:rPr>
          <w:rFonts w:ascii="Arial" w:eastAsia="Times New Roman" w:hAnsi="Arial" w:cs="Arial"/>
          <w:color w:val="000000"/>
          <w:sz w:val="24"/>
          <w:szCs w:val="24"/>
          <w:lang w:val="es-ES" w:eastAsia="es-ES"/>
        </w:rPr>
        <w:t>servicio)</w:t>
      </w:r>
      <w:r w:rsidR="008918D7">
        <w:rPr>
          <w:rFonts w:ascii="Arial" w:eastAsia="Times New Roman" w:hAnsi="Arial" w:cs="Arial"/>
          <w:bCs/>
          <w:color w:val="000000"/>
          <w:sz w:val="24"/>
          <w:szCs w:val="24"/>
          <w:lang w:val="es-ES" w:eastAsia="es-ES"/>
        </w:rPr>
        <w:t>.</w:t>
      </w:r>
    </w:p>
    <w:p w14:paraId="747B7B01" w14:textId="77777777" w:rsidR="00D25F1E" w:rsidRPr="004962BC" w:rsidRDefault="00D25F1E" w:rsidP="00D25F1E">
      <w:pPr>
        <w:widowControl w:val="0"/>
        <w:autoSpaceDE w:val="0"/>
        <w:autoSpaceDN w:val="0"/>
        <w:adjustRightInd w:val="0"/>
        <w:spacing w:before="12" w:after="0" w:line="240" w:lineRule="exact"/>
        <w:rPr>
          <w:rFonts w:ascii="Arial" w:eastAsia="Times New Roman" w:hAnsi="Arial" w:cs="Arial"/>
          <w:color w:val="000000"/>
          <w:sz w:val="24"/>
          <w:szCs w:val="24"/>
          <w:lang w:val="es-ES" w:eastAsia="es-ES"/>
        </w:rPr>
      </w:pPr>
    </w:p>
    <w:p w14:paraId="402AD32B" w14:textId="151CD0F2" w:rsidR="00D25F1E" w:rsidRPr="004962BC"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4962BC">
        <w:rPr>
          <w:rFonts w:ascii="Arial" w:eastAsia="Times New Roman" w:hAnsi="Arial" w:cs="Arial"/>
          <w:color w:val="000000"/>
          <w:sz w:val="24"/>
          <w:szCs w:val="24"/>
          <w:lang w:val="es-ES" w:eastAsia="es-ES"/>
        </w:rPr>
        <w:t>La</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z w:val="24"/>
          <w:szCs w:val="24"/>
          <w:lang w:val="es-ES" w:eastAsia="es-ES"/>
        </w:rPr>
        <w:t>ara</w:t>
      </w:r>
      <w:r w:rsidRPr="004962BC">
        <w:rPr>
          <w:rFonts w:ascii="Arial" w:eastAsia="Times New Roman" w:hAnsi="Arial" w:cs="Arial"/>
          <w:color w:val="000000"/>
          <w:spacing w:val="-3"/>
          <w:sz w:val="24"/>
          <w:szCs w:val="24"/>
          <w:lang w:val="es-ES" w:eastAsia="es-ES"/>
        </w:rPr>
        <w:t>n</w:t>
      </w:r>
      <w:r w:rsidRPr="004962BC">
        <w:rPr>
          <w:rFonts w:ascii="Arial" w:eastAsia="Times New Roman" w:hAnsi="Arial" w:cs="Arial"/>
          <w:color w:val="000000"/>
          <w:spacing w:val="1"/>
          <w:sz w:val="24"/>
          <w:szCs w:val="24"/>
          <w:lang w:val="es-ES" w:eastAsia="es-ES"/>
        </w:rPr>
        <w:t>t</w:t>
      </w:r>
      <w:r w:rsidRPr="004962BC">
        <w:rPr>
          <w:rFonts w:ascii="Arial" w:eastAsia="Times New Roman" w:hAnsi="Arial" w:cs="Arial"/>
          <w:color w:val="000000"/>
          <w:spacing w:val="-4"/>
          <w:sz w:val="24"/>
          <w:szCs w:val="24"/>
          <w:lang w:val="es-ES" w:eastAsia="es-ES"/>
        </w:rPr>
        <w:t>í</w:t>
      </w:r>
      <w:r w:rsidRPr="004962BC">
        <w:rPr>
          <w:rFonts w:ascii="Arial" w:eastAsia="Times New Roman" w:hAnsi="Arial" w:cs="Arial"/>
          <w:color w:val="000000"/>
          <w:sz w:val="24"/>
          <w:szCs w:val="24"/>
          <w:lang w:val="es-ES" w:eastAsia="es-ES"/>
        </w:rPr>
        <w:t>a</w:t>
      </w:r>
      <w:r w:rsidRPr="004962BC">
        <w:rPr>
          <w:rFonts w:ascii="Arial" w:eastAsia="Times New Roman" w:hAnsi="Arial" w:cs="Arial"/>
          <w:color w:val="000000"/>
          <w:spacing w:val="32"/>
          <w:sz w:val="24"/>
          <w:szCs w:val="24"/>
          <w:lang w:val="es-ES" w:eastAsia="es-ES"/>
        </w:rPr>
        <w:t xml:space="preserve"> </w:t>
      </w:r>
      <w:r w:rsidRPr="004962BC">
        <w:rPr>
          <w:rFonts w:ascii="Arial" w:eastAsia="Times New Roman" w:hAnsi="Arial" w:cs="Arial"/>
          <w:color w:val="000000"/>
          <w:sz w:val="24"/>
          <w:szCs w:val="24"/>
          <w:lang w:val="es-ES" w:eastAsia="es-ES"/>
        </w:rPr>
        <w:t>d</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z w:val="24"/>
          <w:szCs w:val="24"/>
          <w:lang w:val="es-ES" w:eastAsia="es-ES"/>
        </w:rPr>
        <w:t>b</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pacing w:val="1"/>
          <w:sz w:val="24"/>
          <w:szCs w:val="24"/>
          <w:lang w:val="es-ES" w:eastAsia="es-ES"/>
        </w:rPr>
        <w:t>r</w:t>
      </w:r>
      <w:r w:rsidRPr="004962BC">
        <w:rPr>
          <w:rFonts w:ascii="Arial" w:eastAsia="Times New Roman" w:hAnsi="Arial" w:cs="Arial"/>
          <w:color w:val="000000"/>
          <w:sz w:val="24"/>
          <w:szCs w:val="24"/>
          <w:lang w:val="es-ES" w:eastAsia="es-ES"/>
        </w:rPr>
        <w:t>á</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1"/>
          <w:sz w:val="24"/>
          <w:szCs w:val="24"/>
          <w:lang w:val="es-ES" w:eastAsia="es-ES"/>
        </w:rPr>
        <w:t>nt</w:t>
      </w:r>
      <w:r w:rsidRPr="004962BC">
        <w:rPr>
          <w:rFonts w:ascii="Arial" w:eastAsia="Times New Roman" w:hAnsi="Arial" w:cs="Arial"/>
          <w:color w:val="000000"/>
          <w:spacing w:val="-2"/>
          <w:sz w:val="24"/>
          <w:szCs w:val="24"/>
          <w:lang w:val="es-ES" w:eastAsia="es-ES"/>
        </w:rPr>
        <w:t>r</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pacing w:val="-3"/>
          <w:sz w:val="24"/>
          <w:szCs w:val="24"/>
          <w:lang w:val="es-ES" w:eastAsia="es-ES"/>
        </w:rPr>
        <w:t>a</w:t>
      </w:r>
      <w:r w:rsidRPr="004962BC">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se dentro de los cinco días naturales posteriores a la emisión del dictamen de fallo</w:t>
      </w:r>
      <w:r w:rsidR="00D3650B">
        <w:rPr>
          <w:rFonts w:ascii="Arial" w:eastAsia="Times New Roman" w:hAnsi="Arial" w:cs="Arial"/>
          <w:color w:val="000000"/>
          <w:sz w:val="24"/>
          <w:szCs w:val="24"/>
          <w:lang w:val="es-ES" w:eastAsia="es-ES"/>
        </w:rPr>
        <w:t xml:space="preserve">, en </w:t>
      </w:r>
      <w:r w:rsidR="00FE7FF0" w:rsidRPr="004962BC">
        <w:rPr>
          <w:rFonts w:ascii="Arial" w:eastAsia="Times New Roman" w:hAnsi="Arial" w:cs="Arial"/>
          <w:color w:val="000000"/>
          <w:spacing w:val="-1"/>
          <w:sz w:val="24"/>
          <w:szCs w:val="24"/>
          <w:lang w:val="es-ES" w:eastAsia="es-ES"/>
        </w:rPr>
        <w:t>el domicilio de la Convocante</w:t>
      </w:r>
      <w:r w:rsidRPr="004962BC">
        <w:rPr>
          <w:rFonts w:ascii="Arial" w:eastAsia="Times New Roman" w:hAnsi="Arial" w:cs="Arial"/>
          <w:color w:val="000000"/>
          <w:sz w:val="24"/>
          <w:szCs w:val="24"/>
          <w:lang w:val="es-ES" w:eastAsia="es-ES"/>
        </w:rPr>
        <w:t>.</w:t>
      </w:r>
    </w:p>
    <w:p w14:paraId="45F3F190" w14:textId="77777777" w:rsidR="00D25F1E" w:rsidRPr="004962BC"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010B657A" w14:textId="15AE18BE" w:rsidR="00D25F1E" w:rsidRPr="00284988" w:rsidRDefault="00D25F1E" w:rsidP="00284988">
      <w:pPr>
        <w:widowControl w:val="0"/>
        <w:autoSpaceDE w:val="0"/>
        <w:autoSpaceDN w:val="0"/>
        <w:adjustRightInd w:val="0"/>
        <w:spacing w:after="0" w:line="252" w:lineRule="exact"/>
        <w:ind w:right="59"/>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z w:val="24"/>
          <w:szCs w:val="24"/>
          <w:lang w:val="es-ES" w:eastAsia="es-ES"/>
        </w:rPr>
        <w:t>h</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cho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no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con</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z w:val="24"/>
          <w:szCs w:val="24"/>
          <w:lang w:val="es-ES" w:eastAsia="es-ES"/>
        </w:rPr>
        <w:t>prese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ón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 esta</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ara</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4"/>
          <w:sz w:val="24"/>
          <w:szCs w:val="24"/>
          <w:lang w:val="es-ES" w:eastAsia="es-ES"/>
        </w:rPr>
        <w:t>í</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será</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u</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3"/>
          <w:sz w:val="24"/>
          <w:szCs w:val="24"/>
          <w:lang w:val="es-ES" w:eastAsia="es-ES"/>
        </w:rPr>
        <w:t>u</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e</w:t>
      </w:r>
      <w:r w:rsidR="00D3650B">
        <w:rPr>
          <w:rFonts w:ascii="Arial" w:eastAsia="Times New Roman" w:hAnsi="Arial" w:cs="Arial"/>
          <w:b/>
          <w:color w:val="000000"/>
          <w:sz w:val="24"/>
          <w:szCs w:val="24"/>
          <w:lang w:val="es-ES" w:eastAsia="es-ES"/>
        </w:rPr>
        <w:t xml:space="preserve"> para</w:t>
      </w:r>
      <w:r w:rsidRPr="00721713">
        <w:rPr>
          <w:rFonts w:ascii="Arial" w:eastAsia="Times New Roman" w:hAnsi="Arial" w:cs="Arial"/>
          <w:b/>
          <w:color w:val="000000"/>
          <w:spacing w:val="3"/>
          <w:sz w:val="24"/>
          <w:szCs w:val="24"/>
          <w:lang w:val="es-ES" w:eastAsia="es-ES"/>
        </w:rPr>
        <w:t xml:space="preserve"> </w:t>
      </w:r>
      <w:r w:rsidR="00FD468C" w:rsidRPr="00932C85">
        <w:rPr>
          <w:rFonts w:ascii="Arial" w:eastAsia="Times New Roman" w:hAnsi="Arial" w:cs="Arial"/>
          <w:b/>
          <w:color w:val="000000"/>
          <w:spacing w:val="3"/>
          <w:sz w:val="24"/>
          <w:szCs w:val="24"/>
          <w:lang w:val="es-ES" w:eastAsia="es-ES"/>
        </w:rPr>
        <w:t xml:space="preserve">no hacer la entrega de la orden de compra y </w:t>
      </w:r>
      <w:r w:rsidR="00D3650B" w:rsidRPr="00932C85">
        <w:rPr>
          <w:rFonts w:ascii="Arial" w:eastAsia="Times New Roman" w:hAnsi="Arial" w:cs="Arial"/>
          <w:b/>
          <w:color w:val="000000"/>
          <w:spacing w:val="3"/>
          <w:sz w:val="24"/>
          <w:szCs w:val="24"/>
          <w:lang w:val="es-ES" w:eastAsia="es-ES"/>
        </w:rPr>
        <w:t xml:space="preserve">no </w:t>
      </w:r>
      <w:r w:rsidR="00FD468C" w:rsidRPr="00932C85">
        <w:rPr>
          <w:rFonts w:ascii="Arial" w:eastAsia="Times New Roman" w:hAnsi="Arial" w:cs="Arial"/>
          <w:b/>
          <w:color w:val="000000"/>
          <w:spacing w:val="3"/>
          <w:sz w:val="24"/>
          <w:szCs w:val="24"/>
          <w:lang w:val="es-ES" w:eastAsia="es-ES"/>
        </w:rPr>
        <w:t xml:space="preserve">se </w:t>
      </w:r>
      <w:r w:rsidR="00D3650B" w:rsidRPr="00932C85">
        <w:rPr>
          <w:rFonts w:ascii="Arial" w:eastAsia="Times New Roman" w:hAnsi="Arial" w:cs="Arial"/>
          <w:b/>
          <w:color w:val="000000"/>
          <w:spacing w:val="3"/>
          <w:sz w:val="24"/>
          <w:szCs w:val="24"/>
          <w:lang w:val="es-ES" w:eastAsia="es-ES"/>
        </w:rPr>
        <w:t xml:space="preserve">formalizará </w:t>
      </w:r>
      <w:r w:rsidR="00FD468C" w:rsidRPr="00932C85">
        <w:rPr>
          <w:rFonts w:ascii="Arial" w:eastAsia="Times New Roman" w:hAnsi="Arial" w:cs="Arial"/>
          <w:b/>
          <w:color w:val="000000"/>
          <w:spacing w:val="3"/>
          <w:sz w:val="24"/>
          <w:szCs w:val="24"/>
          <w:lang w:val="es-ES" w:eastAsia="es-ES"/>
        </w:rPr>
        <w:t xml:space="preserve">la </w:t>
      </w:r>
      <w:r w:rsidR="00D3650B" w:rsidRPr="00932C85">
        <w:rPr>
          <w:rFonts w:ascii="Arial" w:eastAsia="Times New Roman" w:hAnsi="Arial" w:cs="Arial"/>
          <w:b/>
          <w:color w:val="000000"/>
          <w:spacing w:val="3"/>
          <w:sz w:val="24"/>
          <w:szCs w:val="24"/>
          <w:lang w:val="es-ES" w:eastAsia="es-ES"/>
        </w:rPr>
        <w:t>firma d</w:t>
      </w:r>
      <w:r w:rsidRPr="00932C85">
        <w:rPr>
          <w:rFonts w:ascii="Arial" w:eastAsia="Times New Roman" w:hAnsi="Arial" w:cs="Arial"/>
          <w:b/>
          <w:color w:val="000000"/>
          <w:sz w:val="24"/>
          <w:szCs w:val="24"/>
          <w:lang w:val="es-ES" w:eastAsia="es-ES"/>
        </w:rPr>
        <w:t>el co</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pacing w:val="1"/>
          <w:sz w:val="24"/>
          <w:szCs w:val="24"/>
          <w:lang w:val="es-ES" w:eastAsia="es-ES"/>
        </w:rPr>
        <w:t>tr</w:t>
      </w:r>
      <w:r w:rsidRPr="00932C85">
        <w:rPr>
          <w:rFonts w:ascii="Arial" w:eastAsia="Times New Roman" w:hAnsi="Arial" w:cs="Arial"/>
          <w:b/>
          <w:color w:val="000000"/>
          <w:spacing w:val="-3"/>
          <w:sz w:val="24"/>
          <w:szCs w:val="24"/>
          <w:lang w:val="es-ES" w:eastAsia="es-ES"/>
        </w:rPr>
        <w:t>a</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5"/>
          <w:sz w:val="24"/>
          <w:szCs w:val="24"/>
          <w:lang w:val="es-ES" w:eastAsia="es-ES"/>
        </w:rPr>
        <w:t xml:space="preserve"> </w:t>
      </w:r>
      <w:r w:rsidRPr="00932C85">
        <w:rPr>
          <w:rFonts w:ascii="Arial" w:eastAsia="Times New Roman" w:hAnsi="Arial" w:cs="Arial"/>
          <w:b/>
          <w:color w:val="000000"/>
          <w:sz w:val="24"/>
          <w:szCs w:val="24"/>
          <w:lang w:val="es-ES" w:eastAsia="es-ES"/>
        </w:rPr>
        <w:t>p</w:t>
      </w:r>
      <w:r w:rsidRPr="00932C85">
        <w:rPr>
          <w:rFonts w:ascii="Arial" w:eastAsia="Times New Roman" w:hAnsi="Arial" w:cs="Arial"/>
          <w:b/>
          <w:color w:val="000000"/>
          <w:spacing w:val="-1"/>
          <w:sz w:val="24"/>
          <w:szCs w:val="24"/>
          <w:lang w:val="es-ES" w:eastAsia="es-ES"/>
        </w:rPr>
        <w:t>u</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3"/>
          <w:sz w:val="24"/>
          <w:szCs w:val="24"/>
          <w:lang w:val="es-ES" w:eastAsia="es-ES"/>
        </w:rPr>
        <w:t>i</w:t>
      </w:r>
      <w:r w:rsidRPr="00932C85">
        <w:rPr>
          <w:rFonts w:ascii="Arial" w:eastAsia="Times New Roman" w:hAnsi="Arial" w:cs="Arial"/>
          <w:b/>
          <w:color w:val="000000"/>
          <w:sz w:val="24"/>
          <w:szCs w:val="24"/>
          <w:lang w:val="es-ES" w:eastAsia="es-ES"/>
        </w:rPr>
        <w:t>cárse</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z w:val="24"/>
          <w:szCs w:val="24"/>
          <w:lang w:val="es-ES" w:eastAsia="es-ES"/>
        </w:rPr>
        <w:t>al</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3"/>
          <w:sz w:val="24"/>
          <w:szCs w:val="24"/>
          <w:lang w:val="es-ES" w:eastAsia="es-ES"/>
        </w:rPr>
        <w:t>e</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pacing w:val="-3"/>
          <w:sz w:val="24"/>
          <w:szCs w:val="24"/>
          <w:lang w:val="es-ES" w:eastAsia="es-ES"/>
        </w:rPr>
        <w:t>u</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ar</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ue</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h</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y</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pacing w:val="-3"/>
          <w:sz w:val="24"/>
          <w:szCs w:val="24"/>
          <w:lang w:val="es-ES" w:eastAsia="es-ES"/>
        </w:rPr>
        <w:t>p</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es</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6"/>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1"/>
          <w:sz w:val="24"/>
          <w:szCs w:val="24"/>
          <w:lang w:val="es-ES" w:eastAsia="es-ES"/>
        </w:rPr>
        <w:t xml:space="preserve"> </w:t>
      </w:r>
      <w:r w:rsidRPr="00932C85">
        <w:rPr>
          <w:rFonts w:ascii="Arial" w:eastAsia="Times New Roman" w:hAnsi="Arial" w:cs="Arial"/>
          <w:b/>
          <w:color w:val="000000"/>
          <w:spacing w:val="1"/>
          <w:sz w:val="24"/>
          <w:szCs w:val="24"/>
          <w:lang w:val="es-ES" w:eastAsia="es-ES"/>
        </w:rPr>
        <w:t>m</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pacing w:val="-5"/>
          <w:sz w:val="24"/>
          <w:szCs w:val="24"/>
          <w:lang w:val="es-ES" w:eastAsia="es-ES"/>
        </w:rPr>
        <w:t>o</w:t>
      </w:r>
      <w:r w:rsidRPr="00932C85">
        <w:rPr>
          <w:rFonts w:ascii="Arial" w:eastAsia="Times New Roman" w:hAnsi="Arial" w:cs="Arial"/>
          <w:b/>
          <w:color w:val="000000"/>
          <w:sz w:val="24"/>
          <w:szCs w:val="24"/>
          <w:lang w:val="es-ES" w:eastAsia="es-ES"/>
        </w:rPr>
        <w:t>r propu</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2"/>
          <w:sz w:val="24"/>
          <w:szCs w:val="24"/>
          <w:lang w:val="es-ES" w:eastAsia="es-ES"/>
        </w:rPr>
        <w:t>t</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o de</w:t>
      </w:r>
      <w:r w:rsidR="00D3650B" w:rsidRPr="00932C85">
        <w:rPr>
          <w:rFonts w:ascii="Arial" w:eastAsia="Times New Roman" w:hAnsi="Arial" w:cs="Arial"/>
          <w:b/>
          <w:color w:val="000000"/>
          <w:spacing w:val="-1"/>
          <w:sz w:val="24"/>
          <w:szCs w:val="24"/>
          <w:lang w:val="es-ES" w:eastAsia="es-ES"/>
        </w:rPr>
        <w:t xml:space="preserve">l </w:t>
      </w:r>
      <w:r w:rsidR="00D3650B" w:rsidRPr="00932C85">
        <w:rPr>
          <w:rFonts w:ascii="Arial" w:eastAsia="Times New Roman" w:hAnsi="Arial" w:cs="Arial"/>
          <w:b/>
          <w:color w:val="000000"/>
          <w:sz w:val="24"/>
          <w:szCs w:val="24"/>
          <w:lang w:val="es-ES" w:eastAsia="es-ES"/>
        </w:rPr>
        <w:t>procedimiento</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 xml:space="preserve">de </w:t>
      </w:r>
      <w:r w:rsidRPr="00932C85">
        <w:rPr>
          <w:rFonts w:ascii="Arial" w:eastAsia="Times New Roman" w:hAnsi="Arial" w:cs="Arial"/>
          <w:b/>
          <w:color w:val="000000"/>
          <w:spacing w:val="-3"/>
          <w:sz w:val="24"/>
          <w:szCs w:val="24"/>
          <w:lang w:val="es-ES" w:eastAsia="es-ES"/>
        </w:rPr>
        <w:t>ad</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c</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ó</w:t>
      </w:r>
      <w:r w:rsidRPr="00932C85">
        <w:rPr>
          <w:rFonts w:ascii="Arial" w:eastAsia="Times New Roman" w:hAnsi="Arial" w:cs="Arial"/>
          <w:b/>
          <w:color w:val="000000"/>
          <w:spacing w:val="-1"/>
          <w:sz w:val="24"/>
          <w:szCs w:val="24"/>
          <w:lang w:val="es-ES" w:eastAsia="es-ES"/>
        </w:rPr>
        <w:t>n</w:t>
      </w:r>
      <w:r w:rsidR="00284988">
        <w:rPr>
          <w:rFonts w:ascii="Arial" w:eastAsia="Times New Roman" w:hAnsi="Arial" w:cs="Arial"/>
          <w:b/>
          <w:color w:val="000000"/>
          <w:sz w:val="24"/>
          <w:szCs w:val="24"/>
          <w:lang w:val="es-ES" w:eastAsia="es-ES"/>
        </w:rPr>
        <w:t>, cuando aplique.</w:t>
      </w:r>
    </w:p>
    <w:p w14:paraId="23AAF15F" w14:textId="148200D0" w:rsidR="00D25F1E" w:rsidRPr="00284988" w:rsidRDefault="00D25F1E" w:rsidP="00284988">
      <w:pPr>
        <w:pStyle w:val="Ttulo1"/>
      </w:pPr>
      <w:bookmarkStart w:id="37" w:name="_Toc135041714"/>
      <w:r w:rsidRPr="00284988">
        <w:t>27. FORMA DE PAGO</w:t>
      </w:r>
      <w:bookmarkEnd w:id="37"/>
    </w:p>
    <w:p w14:paraId="7CC29C27" w14:textId="454018B6" w:rsidR="00D25F1E" w:rsidRPr="00721713"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2"/>
          <w:sz w:val="24"/>
          <w:szCs w:val="24"/>
          <w:lang w:val="es-ES" w:eastAsia="es-ES"/>
        </w:rPr>
        <w:t>é</w:t>
      </w:r>
      <w:r w:rsidRPr="00721713">
        <w:rPr>
          <w:rFonts w:ascii="Arial" w:eastAsia="Times New Roman" w:hAnsi="Arial" w:cs="Arial"/>
          <w:color w:val="000000"/>
          <w:sz w:val="24"/>
          <w:szCs w:val="24"/>
          <w:lang w:val="es-ES" w:eastAsia="es-ES"/>
        </w:rPr>
        <w:t>s de</w:t>
      </w:r>
      <w:r w:rsidR="00FD468C">
        <w:rPr>
          <w:rFonts w:ascii="Arial" w:eastAsia="Times New Roman" w:hAnsi="Arial" w:cs="Arial"/>
          <w:color w:val="000000"/>
          <w:sz w:val="24"/>
          <w:szCs w:val="24"/>
          <w:lang w:val="es-ES" w:eastAsia="es-ES"/>
        </w:rPr>
        <w:t>l</w:t>
      </w:r>
      <w:r w:rsidRPr="00721713">
        <w:rPr>
          <w:rFonts w:ascii="Arial" w:eastAsia="Times New Roman" w:hAnsi="Arial" w:cs="Arial"/>
          <w:color w:val="000000"/>
          <w:sz w:val="24"/>
          <w:szCs w:val="24"/>
          <w:lang w:val="es-ES" w:eastAsia="es-ES"/>
        </w:rPr>
        <w:t xml:space="preserve"> </w:t>
      </w:r>
      <w:r w:rsidR="00FD468C">
        <w:rPr>
          <w:rFonts w:ascii="Arial" w:eastAsia="Times New Roman" w:hAnsi="Arial" w:cs="Arial"/>
          <w:color w:val="000000"/>
          <w:sz w:val="24"/>
          <w:szCs w:val="24"/>
          <w:lang w:val="es-ES" w:eastAsia="es-ES"/>
        </w:rPr>
        <w:t>Á</w:t>
      </w:r>
      <w:r w:rsidR="00FD468C">
        <w:rPr>
          <w:rFonts w:ascii="Arial" w:eastAsia="Times New Roman" w:hAnsi="Arial" w:cs="Arial"/>
          <w:color w:val="000000"/>
          <w:spacing w:val="-1"/>
          <w:sz w:val="24"/>
          <w:szCs w:val="24"/>
          <w:lang w:val="es-ES" w:eastAsia="es-ES"/>
        </w:rPr>
        <w:t>rea</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pras</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os 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 d</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00284988">
        <w:rPr>
          <w:rFonts w:ascii="Arial" w:eastAsia="Times New Roman" w:hAnsi="Arial" w:cs="Arial"/>
          <w:color w:val="000000"/>
          <w:sz w:val="24"/>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scal 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D3650B">
        <w:rPr>
          <w:rFonts w:ascii="Arial" w:eastAsia="Times New Roman" w:hAnsi="Arial" w:cs="Arial"/>
          <w:color w:val="000000"/>
          <w:sz w:val="24"/>
          <w:szCs w:val="24"/>
          <w:lang w:val="es-ES" w:eastAsia="es-ES"/>
        </w:rPr>
        <w:t>a Auditoria Superior d</w:t>
      </w:r>
      <w:r w:rsidRPr="00721713">
        <w:rPr>
          <w:rFonts w:ascii="Arial" w:eastAsia="Times New Roman" w:hAnsi="Arial" w:cs="Arial"/>
          <w:color w:val="000000"/>
          <w:sz w:val="24"/>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por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ntic</w:t>
      </w:r>
      <w:r w:rsidRPr="00721713">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po</w:t>
      </w:r>
      <w:r w:rsidRPr="00721713">
        <w:rPr>
          <w:rFonts w:ascii="Arial" w:eastAsia="Times New Roman" w:hAnsi="Arial" w:cs="Arial"/>
          <w:color w:val="000000"/>
          <w:sz w:val="24"/>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ascii="Arial" w:eastAsia="Times New Roman" w:hAnsi="Arial" w:cs="Arial"/>
          <w:color w:val="000000"/>
          <w:sz w:val="24"/>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 w:val="24"/>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 w:val="24"/>
          <w:szCs w:val="24"/>
          <w:lang w:val="es-ES" w:eastAsia="es-ES"/>
        </w:rPr>
      </w:pPr>
      <w:r w:rsidRPr="00284988">
        <w:rPr>
          <w:rFonts w:ascii="Arial" w:eastAsia="Times New Roman" w:hAnsi="Arial" w:cs="Arial"/>
          <w:b/>
          <w:spacing w:val="-1"/>
          <w:sz w:val="24"/>
          <w:szCs w:val="24"/>
          <w:lang w:val="es-ES" w:eastAsia="es-ES"/>
        </w:rPr>
        <w:t>Nota: e</w:t>
      </w:r>
      <w:r w:rsidR="00D25F1E" w:rsidRPr="00284988">
        <w:rPr>
          <w:rFonts w:ascii="Arial" w:eastAsia="Times New Roman" w:hAnsi="Arial" w:cs="Arial"/>
          <w:b/>
          <w:spacing w:val="-1"/>
          <w:sz w:val="24"/>
          <w:szCs w:val="24"/>
          <w:lang w:val="es-ES" w:eastAsia="es-ES"/>
        </w:rPr>
        <w:t xml:space="preserve">n caso de que el pedido y/o contrato rebase el importe de </w:t>
      </w:r>
      <w:r w:rsidR="007A70E7" w:rsidRPr="00284988">
        <w:rPr>
          <w:rFonts w:ascii="Arial" w:eastAsia="Times New Roman" w:hAnsi="Arial" w:cs="Arial"/>
          <w:b/>
          <w:color w:val="000000"/>
          <w:sz w:val="24"/>
          <w:szCs w:val="24"/>
          <w:lang w:val="es-ES" w:eastAsia="es-ES"/>
        </w:rPr>
        <w:t>4000 (cuatro mil) veces el valor diario de la Unidad de Medida y Actualización (UMA)</w:t>
      </w:r>
      <w:r w:rsidR="00D25F1E" w:rsidRPr="00284988">
        <w:rPr>
          <w:rFonts w:ascii="Arial" w:eastAsia="Times New Roman" w:hAnsi="Arial" w:cs="Arial"/>
          <w:b/>
          <w:spacing w:val="-1"/>
          <w:sz w:val="24"/>
          <w:szCs w:val="24"/>
          <w:lang w:val="es-ES" w:eastAsia="es-ES"/>
        </w:rPr>
        <w:t xml:space="preserve"> deberá de presentar conjuntamente con los documentos arriba señalados Fianza de Garantía p</w:t>
      </w:r>
      <w:r w:rsidRPr="00284988">
        <w:rPr>
          <w:rFonts w:ascii="Arial" w:eastAsia="Times New Roman" w:hAnsi="Arial" w:cs="Arial"/>
          <w:b/>
          <w:spacing w:val="-1"/>
          <w:sz w:val="24"/>
          <w:szCs w:val="24"/>
          <w:lang w:val="es-ES" w:eastAsia="es-ES"/>
        </w:rPr>
        <w:t>or el Cumplimiento del contrato</w:t>
      </w:r>
      <w:r w:rsidR="00D25F1E" w:rsidRPr="00284988">
        <w:rPr>
          <w:rFonts w:ascii="Arial" w:eastAsia="Times New Roman" w:hAnsi="Arial" w:cs="Arial"/>
          <w:b/>
          <w:spacing w:val="-1"/>
          <w:sz w:val="24"/>
          <w:szCs w:val="24"/>
          <w:lang w:val="es-ES" w:eastAsia="es-ES"/>
        </w:rPr>
        <w:t xml:space="preserve"> (original)</w:t>
      </w:r>
      <w:r w:rsidRPr="00284988">
        <w:rPr>
          <w:rFonts w:ascii="Arial" w:eastAsia="Times New Roman" w:hAnsi="Arial" w:cs="Arial"/>
          <w:b/>
          <w:spacing w:val="-1"/>
          <w:sz w:val="24"/>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 w:val="24"/>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ser</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 w:val="24"/>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atá</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(original</w:t>
      </w:r>
      <w:r w:rsidRPr="00932C85">
        <w:rPr>
          <w:rFonts w:ascii="Arial" w:eastAsia="Times New Roman" w:hAnsi="Arial" w:cs="Arial"/>
          <w:color w:val="000000"/>
          <w:spacing w:val="1"/>
          <w:sz w:val="24"/>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 w:val="24"/>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Extensión de la Fianza de Garantía, en caso de que se incremente el monto total contratado, de conformidad a lo establecido en el ar</w:t>
      </w:r>
      <w:r w:rsidR="00284988">
        <w:rPr>
          <w:rFonts w:ascii="Arial" w:eastAsia="Times New Roman" w:hAnsi="Arial" w:cs="Arial"/>
          <w:color w:val="000000"/>
          <w:spacing w:val="-1"/>
          <w:sz w:val="24"/>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lastRenderedPageBreak/>
        <w:t>N</w:t>
      </w:r>
      <w:r w:rsidRPr="00715B8F">
        <w:rPr>
          <w:rFonts w:ascii="Arial" w:eastAsia="Times New Roman" w:hAnsi="Arial" w:cs="Arial"/>
          <w:b/>
          <w:color w:val="000000"/>
          <w:sz w:val="24"/>
          <w:szCs w:val="24"/>
          <w:highlight w:val="cyan"/>
          <w:lang w:val="es-ES" w:eastAsia="es-ES"/>
        </w:rPr>
        <w:t>ot</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w:t>
      </w:r>
      <w:r w:rsidRPr="00715B8F">
        <w:rPr>
          <w:rFonts w:ascii="Arial" w:eastAsia="Times New Roman" w:hAnsi="Arial" w:cs="Arial"/>
          <w:b/>
          <w:color w:val="000000"/>
          <w:spacing w:val="19"/>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4000 (cuatro mil) veces el valor diario de la Unidad de Medida y Actualización (UMA) 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0"/>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ba</w:t>
      </w:r>
      <w:r w:rsidRPr="00715B8F">
        <w:rPr>
          <w:rFonts w:ascii="Arial" w:eastAsia="Times New Roman" w:hAnsi="Arial" w:cs="Arial"/>
          <w:b/>
          <w:color w:val="000000"/>
          <w:spacing w:val="48"/>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prim</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 xml:space="preserve">l,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 de</w:t>
      </w:r>
      <w:r w:rsidRPr="00715B8F">
        <w:rPr>
          <w:rFonts w:ascii="Arial" w:eastAsia="Times New Roman" w:hAnsi="Arial" w:cs="Arial"/>
          <w:b/>
          <w:color w:val="000000"/>
          <w:spacing w:val="1"/>
          <w:sz w:val="24"/>
          <w:szCs w:val="24"/>
          <w:highlight w:val="cyan"/>
          <w:lang w:val="es-ES" w:eastAsia="es-ES"/>
        </w:rPr>
        <w:t xml:space="preserve"> 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 xml:space="preserve">a </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ori</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pacing w:val="-3"/>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Rep</w:t>
      </w:r>
      <w:r w:rsidR="00284988">
        <w:rPr>
          <w:rFonts w:ascii="Arial" w:eastAsia="Times New Roman" w:hAnsi="Arial" w:cs="Arial"/>
          <w:color w:val="000000"/>
          <w:spacing w:val="-1"/>
          <w:sz w:val="24"/>
          <w:szCs w:val="24"/>
          <w:lang w:val="es-ES" w:eastAsia="es-ES"/>
        </w:rPr>
        <w:t>orte de Estimación; Generadores</w:t>
      </w:r>
      <w:r w:rsidRPr="00932C85">
        <w:rPr>
          <w:rFonts w:ascii="Arial" w:eastAsia="Times New Roman" w:hAnsi="Arial" w:cs="Arial"/>
          <w:color w:val="000000"/>
          <w:spacing w:val="-1"/>
          <w:sz w:val="24"/>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Bitácora de Servicio</w:t>
      </w:r>
      <w:r w:rsidR="00D25F1E" w:rsidRPr="00932C85">
        <w:rPr>
          <w:rFonts w:ascii="Arial" w:eastAsia="Times New Roman" w:hAnsi="Arial" w:cs="Arial"/>
          <w:color w:val="000000"/>
          <w:spacing w:val="-1"/>
          <w:sz w:val="24"/>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Anexo de entregas</w:t>
      </w:r>
      <w:r w:rsidR="00D25F1E" w:rsidRPr="00932C85">
        <w:rPr>
          <w:rFonts w:ascii="Arial" w:eastAsia="Times New Roman" w:hAnsi="Arial" w:cs="Arial"/>
          <w:color w:val="000000"/>
          <w:spacing w:val="-1"/>
          <w:sz w:val="24"/>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 w:val="24"/>
          <w:szCs w:val="24"/>
          <w:u w:val="single"/>
          <w:lang w:val="es-ES" w:eastAsia="es-ES"/>
        </w:rPr>
      </w:pPr>
      <w:r>
        <w:rPr>
          <w:rFonts w:ascii="Arial" w:eastAsia="Times New Roman" w:hAnsi="Arial" w:cs="Arial"/>
          <w:color w:val="000000"/>
          <w:spacing w:val="-1"/>
          <w:sz w:val="24"/>
          <w:szCs w:val="24"/>
          <w:lang w:val="es-ES" w:eastAsia="es-ES"/>
        </w:rPr>
        <w:t>Catálogo de Conceptos</w:t>
      </w:r>
      <w:r w:rsidR="00D25F1E" w:rsidRPr="00932C85">
        <w:rPr>
          <w:rFonts w:ascii="Arial" w:eastAsia="Times New Roman" w:hAnsi="Arial" w:cs="Arial"/>
          <w:color w:val="000000"/>
          <w:spacing w:val="-1"/>
          <w:sz w:val="24"/>
          <w:szCs w:val="24"/>
          <w:lang w:val="es-ES" w:eastAsia="es-ES"/>
        </w:rPr>
        <w:t xml:space="preserve"> </w:t>
      </w:r>
      <w:r w:rsidR="00D25F1E" w:rsidRPr="00932C85">
        <w:rPr>
          <w:rFonts w:ascii="Arial" w:eastAsia="Times New Roman" w:hAnsi="Arial" w:cs="Arial"/>
          <w:color w:val="000000"/>
          <w:sz w:val="24"/>
          <w:szCs w:val="24"/>
          <w:lang w:val="es-ES" w:eastAsia="es-ES"/>
        </w:rPr>
        <w:t>(original)</w:t>
      </w:r>
      <w:r w:rsidR="00D25F1E" w:rsidRPr="00932C85">
        <w:rPr>
          <w:rFonts w:ascii="Arial" w:eastAsia="Times New Roman" w:hAnsi="Arial" w:cs="Arial"/>
          <w:color w:val="000000"/>
          <w:spacing w:val="-1"/>
          <w:sz w:val="24"/>
          <w:szCs w:val="24"/>
          <w:lang w:val="es-ES" w:eastAsia="es-ES"/>
        </w:rPr>
        <w:t xml:space="preserve"> </w:t>
      </w:r>
    </w:p>
    <w:p w14:paraId="4C3C89F4" w14:textId="77777777" w:rsidR="00D25F1E" w:rsidRPr="00932C85" w:rsidRDefault="00D25F1E" w:rsidP="00D25F1E">
      <w:pPr>
        <w:spacing w:after="0" w:line="240" w:lineRule="auto"/>
        <w:contextualSpacing/>
        <w:jc w:val="both"/>
        <w:rPr>
          <w:rFonts w:ascii="Arial" w:eastAsia="Times New Roman" w:hAnsi="Arial" w:cs="Arial"/>
          <w:color w:val="000000"/>
          <w:spacing w:val="-1"/>
          <w:sz w:val="24"/>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F</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 de</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00284988">
        <w:rPr>
          <w:rFonts w:ascii="Arial" w:eastAsia="Times New Roman" w:hAnsi="Arial" w:cs="Arial"/>
          <w:color w:val="000000"/>
          <w:sz w:val="24"/>
          <w:szCs w:val="24"/>
          <w:lang w:val="es-ES" w:eastAsia="es-ES"/>
        </w:rPr>
        <w:t>a</w:t>
      </w:r>
      <w:r w:rsidRPr="00932C85">
        <w:rPr>
          <w:rFonts w:ascii="Arial" w:eastAsia="Times New Roman" w:hAnsi="Arial" w:cs="Arial"/>
          <w:color w:val="000000"/>
          <w:sz w:val="24"/>
          <w:szCs w:val="24"/>
          <w:lang w:val="es-ES" w:eastAsia="es-ES"/>
        </w:rPr>
        <w:t xml:space="preserve"> (original)</w:t>
      </w:r>
    </w:p>
    <w:p w14:paraId="189D4F47" w14:textId="77777777" w:rsidR="00D25F1E" w:rsidRPr="00932C85" w:rsidRDefault="00D25F1E" w:rsidP="00D25F1E">
      <w:pPr>
        <w:spacing w:after="0" w:line="240" w:lineRule="auto"/>
        <w:contextualSpacing/>
        <w:rPr>
          <w:rFonts w:ascii="Arial" w:eastAsia="Times New Roman" w:hAnsi="Arial" w:cs="Arial"/>
          <w:color w:val="000000"/>
          <w:sz w:val="24"/>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00284988" w:rsidRPr="00715B8F">
        <w:rPr>
          <w:rFonts w:ascii="Arial" w:eastAsia="Times New Roman" w:hAnsi="Arial" w:cs="Arial"/>
          <w:b/>
          <w:color w:val="000000"/>
          <w:sz w:val="24"/>
          <w:szCs w:val="24"/>
          <w:highlight w:val="cyan"/>
          <w:lang w:val="es-ES" w:eastAsia="es-ES"/>
        </w:rPr>
        <w:t>ota:</w:t>
      </w:r>
      <w:r w:rsidRPr="00715B8F">
        <w:rPr>
          <w:rFonts w:ascii="Arial" w:eastAsia="Times New Roman" w:hAnsi="Arial" w:cs="Arial"/>
          <w:b/>
          <w:color w:val="000000"/>
          <w:spacing w:val="-1"/>
          <w:sz w:val="24"/>
          <w:szCs w:val="24"/>
          <w:highlight w:val="cyan"/>
          <w:lang w:val="es-ES" w:eastAsia="es-ES"/>
        </w:rPr>
        <w:t xml:space="preserve"> 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la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r</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
          <w:sz w:val="24"/>
          <w:szCs w:val="24"/>
          <w:highlight w:val="cyan"/>
          <w:lang w:val="es-ES" w:eastAsia="es-ES"/>
        </w:rPr>
        <w:t>b</w:t>
      </w:r>
      <w:r w:rsidR="00284988" w:rsidRPr="00715B8F">
        <w:rPr>
          <w:rFonts w:ascii="Arial" w:eastAsia="Times New Roman" w:hAnsi="Arial" w:cs="Arial"/>
          <w:b/>
          <w:color w:val="000000"/>
          <w:sz w:val="24"/>
          <w:szCs w:val="24"/>
          <w:highlight w:val="cyan"/>
          <w:lang w:val="es-ES" w:eastAsia="es-ES"/>
        </w:rPr>
        <w:t>ase</w:t>
      </w:r>
      <w:r w:rsidR="00284988" w:rsidRPr="00715B8F">
        <w:rPr>
          <w:rFonts w:ascii="Arial" w:eastAsia="Times New Roman" w:hAnsi="Arial" w:cs="Arial"/>
          <w:b/>
          <w:color w:val="000000"/>
          <w:spacing w:val="15"/>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el</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i</w:t>
      </w:r>
      <w:r w:rsidR="00284988" w:rsidRPr="00715B8F">
        <w:rPr>
          <w:rFonts w:ascii="Arial" w:eastAsia="Times New Roman" w:hAnsi="Arial" w:cs="Arial"/>
          <w:b/>
          <w:color w:val="000000"/>
          <w:spacing w:val="1"/>
          <w:sz w:val="24"/>
          <w:szCs w:val="24"/>
          <w:highlight w:val="cyan"/>
          <w:lang w:val="es-ES" w:eastAsia="es-ES"/>
        </w:rPr>
        <w:t>m</w:t>
      </w:r>
      <w:r w:rsidR="00284988" w:rsidRPr="00715B8F">
        <w:rPr>
          <w:rFonts w:ascii="Arial" w:eastAsia="Times New Roman" w:hAnsi="Arial" w:cs="Arial"/>
          <w:b/>
          <w:color w:val="000000"/>
          <w:sz w:val="24"/>
          <w:szCs w:val="24"/>
          <w:highlight w:val="cyan"/>
          <w:lang w:val="es-ES" w:eastAsia="es-ES"/>
        </w:rPr>
        <w:t>p</w:t>
      </w:r>
      <w:r w:rsidR="00284988" w:rsidRPr="00715B8F">
        <w:rPr>
          <w:rFonts w:ascii="Arial" w:eastAsia="Times New Roman" w:hAnsi="Arial" w:cs="Arial"/>
          <w:b/>
          <w:color w:val="000000"/>
          <w:spacing w:val="-1"/>
          <w:sz w:val="24"/>
          <w:szCs w:val="24"/>
          <w:highlight w:val="cyan"/>
          <w:lang w:val="es-ES" w:eastAsia="es-ES"/>
        </w:rPr>
        <w:t>o</w:t>
      </w:r>
      <w:r w:rsidR="00284988" w:rsidRPr="00715B8F">
        <w:rPr>
          <w:rFonts w:ascii="Arial" w:eastAsia="Times New Roman" w:hAnsi="Arial" w:cs="Arial"/>
          <w:b/>
          <w:color w:val="000000"/>
          <w:spacing w:val="-2"/>
          <w:sz w:val="24"/>
          <w:szCs w:val="24"/>
          <w:highlight w:val="cyan"/>
          <w:lang w:val="es-ES" w:eastAsia="es-ES"/>
        </w:rPr>
        <w:t>r</w:t>
      </w:r>
      <w:r w:rsidR="00284988" w:rsidRPr="00715B8F">
        <w:rPr>
          <w:rFonts w:ascii="Arial" w:eastAsia="Times New Roman" w:hAnsi="Arial" w:cs="Arial"/>
          <w:b/>
          <w:color w:val="000000"/>
          <w:spacing w:val="-1"/>
          <w:sz w:val="24"/>
          <w:szCs w:val="24"/>
          <w:highlight w:val="cyan"/>
          <w:lang w:val="es-ES" w:eastAsia="es-ES"/>
        </w:rPr>
        <w:t>t</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de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 xml:space="preserve">4000 (cuatro mil) veces el valor diario de la Unidad de Medida y Actualización (UMA)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 xml:space="preserve">ba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 e</w:t>
      </w:r>
      <w:r w:rsidRPr="00715B8F">
        <w:rPr>
          <w:rFonts w:ascii="Arial" w:eastAsia="Times New Roman" w:hAnsi="Arial" w:cs="Arial"/>
          <w:b/>
          <w:color w:val="000000"/>
          <w:spacing w:val="-2"/>
          <w:sz w:val="24"/>
          <w:szCs w:val="24"/>
          <w:highlight w:val="cyan"/>
          <w:lang w:val="es-ES" w:eastAsia="es-ES"/>
        </w:rPr>
        <w:t>x</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ón</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se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ncr</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nt</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 de 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3"/>
          <w:sz w:val="24"/>
          <w:szCs w:val="24"/>
          <w:highlight w:val="cyan"/>
          <w:lang w:val="es-ES" w:eastAsia="es-ES"/>
        </w:rPr>
        <w:t>f</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rm</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a lo </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ec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do en el 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cu</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 80</w:t>
      </w:r>
      <w:r w:rsidRPr="00715B8F">
        <w:rPr>
          <w:rFonts w:ascii="Arial" w:eastAsia="Times New Roman" w:hAnsi="Arial" w:cs="Arial"/>
          <w:b/>
          <w:color w:val="000000"/>
          <w:spacing w:val="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de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 Le</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z w:val="24"/>
          <w:szCs w:val="24"/>
          <w:highlight w:val="cyan"/>
          <w:lang w:val="es-ES" w:eastAsia="es-ES"/>
        </w:rPr>
        <w:t>.</w:t>
      </w:r>
    </w:p>
    <w:p w14:paraId="249428C6" w14:textId="14DC36A3" w:rsidR="00D25F1E" w:rsidRPr="00284988" w:rsidRDefault="00D25F1E" w:rsidP="00284988">
      <w:pPr>
        <w:pStyle w:val="Ttulo2"/>
      </w:pPr>
      <w:bookmarkStart w:id="41" w:name="_Toc135041718"/>
      <w:r w:rsidRPr="00284988">
        <w:t>27.4 Documentos para ingresar pagos por concepto de finiquito (en su caso)</w:t>
      </w:r>
      <w:bookmarkEnd w:id="41"/>
      <w:r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scal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721713">
        <w:rPr>
          <w:rFonts w:ascii="Arial" w:eastAsia="Times New Roman" w:hAnsi="Arial" w:cs="Arial"/>
          <w:color w:val="000000"/>
          <w:sz w:val="24"/>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de</w:t>
      </w:r>
      <w:r w:rsidRPr="00721713">
        <w:rPr>
          <w:rFonts w:ascii="Arial" w:eastAsia="Times New Roman" w:hAnsi="Arial" w:cs="Arial"/>
          <w:color w:val="000000"/>
          <w:spacing w:val="-1"/>
          <w:sz w:val="24"/>
          <w:szCs w:val="24"/>
          <w:lang w:val="es-ES" w:eastAsia="es-ES"/>
        </w:rPr>
        <w:t xml:space="preserve"> 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466C6460"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00284988">
        <w:rPr>
          <w:rFonts w:ascii="Arial" w:eastAsia="Times New Roman" w:hAnsi="Arial" w:cs="Arial"/>
          <w:color w:val="000000"/>
          <w:sz w:val="24"/>
          <w:szCs w:val="24"/>
          <w:lang w:val="es-ES" w:eastAsia="es-ES"/>
        </w:rPr>
        <w:t>es</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6A4B6084"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 xml:space="preserve"> Bitácora de Servicio</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 xml:space="preserve">(original)  </w:t>
      </w:r>
      <w:r w:rsidR="00D25F1E" w:rsidRPr="00721713">
        <w:rPr>
          <w:rFonts w:ascii="Arial" w:eastAsia="Times New Roman" w:hAnsi="Arial" w:cs="Arial"/>
          <w:color w:val="000000"/>
          <w:spacing w:val="2"/>
          <w:sz w:val="24"/>
          <w:szCs w:val="24"/>
          <w:lang w:val="es-ES" w:eastAsia="es-ES"/>
        </w:rPr>
        <w:t xml:space="preserve"> </w:t>
      </w:r>
    </w:p>
    <w:p w14:paraId="0A5E8A63"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Por concep</w:t>
      </w:r>
      <w:r w:rsidR="00284988">
        <w:rPr>
          <w:rFonts w:ascii="Arial" w:eastAsia="Times New Roman" w:hAnsi="Arial" w:cs="Arial"/>
          <w:color w:val="000000"/>
          <w:spacing w:val="-1"/>
          <w:sz w:val="24"/>
          <w:szCs w:val="24"/>
          <w:lang w:val="es-ES" w:eastAsia="es-ES"/>
        </w:rPr>
        <w:t>to de precios extraordinarios: e</w:t>
      </w:r>
      <w:r w:rsidRPr="00721713">
        <w:rPr>
          <w:rFonts w:ascii="Arial" w:eastAsia="Times New Roman" w:hAnsi="Arial" w:cs="Arial"/>
          <w:color w:val="000000"/>
          <w:spacing w:val="-1"/>
          <w:sz w:val="24"/>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ascii="Arial" w:eastAsia="Times New Roman" w:hAnsi="Arial" w:cs="Arial"/>
          <w:color w:val="000000"/>
          <w:spacing w:val="-1"/>
          <w:sz w:val="24"/>
          <w:szCs w:val="24"/>
          <w:lang w:val="es-ES" w:eastAsia="es-ES"/>
        </w:rPr>
        <w:t>l Análisis de Precios Unitarios</w:t>
      </w:r>
      <w:r w:rsidRPr="00721713">
        <w:rPr>
          <w:rFonts w:ascii="Arial" w:eastAsia="Times New Roman" w:hAnsi="Arial" w:cs="Arial"/>
          <w:color w:val="000000"/>
          <w:spacing w:val="-1"/>
          <w:sz w:val="24"/>
          <w:szCs w:val="24"/>
          <w:lang w:val="es-ES" w:eastAsia="es-ES"/>
        </w:rPr>
        <w:t xml:space="preserve"> en original</w:t>
      </w:r>
      <w:r w:rsidR="00284988">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estos documentos son para soporte del expediente </w:t>
      </w:r>
      <w:r w:rsidRPr="00721713">
        <w:rPr>
          <w:rFonts w:ascii="Arial" w:eastAsia="Times New Roman" w:hAnsi="Arial" w:cs="Arial"/>
          <w:color w:val="000000"/>
          <w:spacing w:val="-1"/>
          <w:sz w:val="24"/>
          <w:szCs w:val="24"/>
          <w:lang w:val="es-ES" w:eastAsia="es-ES"/>
        </w:rPr>
        <w:lastRenderedPageBreak/>
        <w:t>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En caso de que la o</w:t>
      </w:r>
      <w:r w:rsidR="00D25F1E" w:rsidRPr="00932C85">
        <w:rPr>
          <w:rFonts w:ascii="Arial" w:eastAsia="Times New Roman" w:hAnsi="Arial" w:cs="Arial"/>
          <w:color w:val="000000"/>
          <w:spacing w:val="-1"/>
          <w:sz w:val="24"/>
          <w:szCs w:val="24"/>
          <w:lang w:val="es-ES" w:eastAsia="es-ES"/>
        </w:rPr>
        <w:t xml:space="preserve">rden de compra y/o contrato rebase el importe de </w:t>
      </w:r>
      <w:r w:rsidR="0018304E">
        <w:rPr>
          <w:rFonts w:ascii="Arial" w:eastAsia="Times New Roman" w:hAnsi="Arial" w:cs="Arial"/>
          <w:color w:val="000000"/>
          <w:sz w:val="24"/>
          <w:szCs w:val="24"/>
          <w:lang w:val="es-ES" w:eastAsia="es-ES"/>
        </w:rPr>
        <w:t>4000 (cuatro mil) veces el valor diario de la Unidad de Medida y Actualización (UMA)</w:t>
      </w:r>
      <w:r w:rsidR="00D25F1E" w:rsidRPr="00932C85">
        <w:rPr>
          <w:rFonts w:ascii="Arial" w:eastAsia="Times New Roman" w:hAnsi="Arial" w:cs="Arial"/>
          <w:color w:val="000000"/>
          <w:spacing w:val="-1"/>
          <w:sz w:val="24"/>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Si se solicita anticipo por el servicio contratado, el proveedor adjudicado está obligado a presentar copia del comprobante de pago, por la fianza para la debida aplicación </w:t>
      </w:r>
      <w:r w:rsidR="00D3650B">
        <w:rPr>
          <w:rFonts w:ascii="Arial" w:eastAsia="Times New Roman" w:hAnsi="Arial" w:cs="Arial"/>
          <w:color w:val="000000"/>
          <w:spacing w:val="-1"/>
          <w:sz w:val="24"/>
          <w:szCs w:val="24"/>
          <w:lang w:val="es-ES" w:eastAsia="es-ES"/>
        </w:rPr>
        <w:t xml:space="preserve">del anticipo, en el momento que </w:t>
      </w:r>
      <w:r w:rsidRPr="00721713">
        <w:rPr>
          <w:rFonts w:ascii="Arial" w:eastAsia="Times New Roman" w:hAnsi="Arial" w:cs="Arial"/>
          <w:color w:val="000000"/>
          <w:spacing w:val="-1"/>
          <w:sz w:val="24"/>
          <w:szCs w:val="24"/>
          <w:lang w:val="es-ES" w:eastAsia="es-ES"/>
        </w:rPr>
        <w:t xml:space="preserve">entregue los documentos para solicitar el trámite de pago por dicho concepto, a la Dirección General de Administración </w:t>
      </w:r>
      <w:r w:rsidR="00D3650B">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1"/>
          <w:sz w:val="24"/>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 w:val="24"/>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De igual manera, se hace del conocimiento que los </w:t>
      </w:r>
      <w:r w:rsidR="009010AD">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objeto de este </w:t>
      </w:r>
      <w:r w:rsidR="00D3650B">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serán a</w:t>
      </w:r>
      <w:r w:rsidR="00284988">
        <w:rPr>
          <w:rFonts w:ascii="Arial" w:eastAsia="Times New Roman" w:hAnsi="Arial" w:cs="Arial"/>
          <w:color w:val="000000"/>
          <w:spacing w:val="-1"/>
          <w:sz w:val="24"/>
          <w:szCs w:val="24"/>
          <w:lang w:val="es-ES" w:eastAsia="es-ES"/>
        </w:rPr>
        <w:t>djudicados en su totalidad a un participante</w:t>
      </w:r>
      <w:r w:rsidRPr="00721713">
        <w:rPr>
          <w:rFonts w:ascii="Arial" w:eastAsia="Times New Roman" w:hAnsi="Arial" w:cs="Arial"/>
          <w:color w:val="000000"/>
          <w:spacing w:val="-1"/>
          <w:sz w:val="24"/>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Los pagos que se tengan que erogar con cargo a ejercicios presupuestales futuros, estarán sujetos a la aprobación del presupuesto de e</w:t>
      </w:r>
      <w:r w:rsidR="00932C85">
        <w:rPr>
          <w:rFonts w:ascii="Arial" w:eastAsia="Times New Roman" w:hAnsi="Arial" w:cs="Arial"/>
          <w:color w:val="000000"/>
          <w:spacing w:val="-1"/>
          <w:sz w:val="24"/>
          <w:szCs w:val="24"/>
          <w:lang w:val="es-ES" w:eastAsia="es-ES"/>
        </w:rPr>
        <w:t>gresos correspondiente</w:t>
      </w:r>
      <w:r w:rsidRPr="00721713">
        <w:rPr>
          <w:rFonts w:ascii="Arial" w:eastAsia="Times New Roman" w:hAnsi="Arial" w:cs="Arial"/>
          <w:color w:val="000000"/>
          <w:spacing w:val="-1"/>
          <w:sz w:val="24"/>
          <w:szCs w:val="24"/>
          <w:lang w:val="es-ES" w:eastAsia="es-ES"/>
        </w:rPr>
        <w:t xml:space="preserve">, ello con fundamento </w:t>
      </w:r>
      <w:r w:rsidRPr="00932C85">
        <w:rPr>
          <w:rFonts w:ascii="Arial" w:eastAsia="Times New Roman" w:hAnsi="Arial" w:cs="Arial"/>
          <w:color w:val="000000"/>
          <w:spacing w:val="-1"/>
          <w:sz w:val="24"/>
          <w:szCs w:val="24"/>
          <w:lang w:val="es-ES" w:eastAsia="es-ES"/>
        </w:rPr>
        <w:t xml:space="preserve">en </w:t>
      </w:r>
      <w:r w:rsidR="009B7AD7" w:rsidRPr="00932C85">
        <w:rPr>
          <w:rFonts w:ascii="Arial" w:eastAsia="Times New Roman" w:hAnsi="Arial" w:cs="Arial"/>
          <w:color w:val="000000"/>
          <w:spacing w:val="-1"/>
          <w:sz w:val="24"/>
          <w:szCs w:val="24"/>
          <w:lang w:val="es-ES" w:eastAsia="es-ES"/>
        </w:rPr>
        <w:t>la fracción X, numeral 1 del artículo 42 de la Ley, y</w:t>
      </w:r>
      <w:r w:rsidR="009B7AD7">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el artículo 76 y 77 de la Ley del Presupuesto, Contabilidad y Gasto Público de</w:t>
      </w:r>
      <w:r w:rsidR="009B7AD7">
        <w:rPr>
          <w:rFonts w:ascii="Arial" w:eastAsia="Times New Roman" w:hAnsi="Arial" w:cs="Arial"/>
          <w:color w:val="000000"/>
          <w:spacing w:val="-1"/>
          <w:sz w:val="24"/>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En caso de que las facturas entregadas para su pago presenten errores o deficiencias, </w:t>
      </w:r>
      <w:r w:rsidR="009B7AD7">
        <w:rPr>
          <w:rFonts w:ascii="Arial" w:eastAsia="Times New Roman" w:hAnsi="Arial" w:cs="Arial"/>
          <w:color w:val="000000"/>
          <w:spacing w:val="-1"/>
          <w:sz w:val="24"/>
          <w:szCs w:val="24"/>
          <w:lang w:val="es-ES" w:eastAsia="es-ES"/>
        </w:rPr>
        <w:t xml:space="preserve">el Área </w:t>
      </w:r>
      <w:r w:rsidRPr="00721713">
        <w:rPr>
          <w:rFonts w:ascii="Arial" w:eastAsia="Times New Roman" w:hAnsi="Arial" w:cs="Arial"/>
          <w:color w:val="000000"/>
          <w:spacing w:val="-1"/>
          <w:sz w:val="24"/>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El pago de los </w:t>
      </w:r>
      <w:r w:rsidR="004F6C91">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ascii="Arial" w:eastAsia="Times New Roman" w:hAnsi="Arial" w:cs="Arial"/>
          <w:color w:val="000000"/>
          <w:spacing w:val="-1"/>
          <w:sz w:val="24"/>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La proposición presentada por los licitantes será bajo la condición de precios fijos hasta la total </w:t>
      </w:r>
      <w:r w:rsidR="009B7AD7" w:rsidRPr="00932C85">
        <w:rPr>
          <w:rFonts w:ascii="Arial" w:eastAsia="Times New Roman" w:hAnsi="Arial" w:cs="Arial"/>
          <w:color w:val="000000"/>
          <w:spacing w:val="-1"/>
          <w:sz w:val="24"/>
          <w:szCs w:val="24"/>
          <w:lang w:val="es-ES" w:eastAsia="es-ES"/>
        </w:rPr>
        <w:t xml:space="preserve">entrega de los bienes y/o </w:t>
      </w:r>
      <w:r w:rsidRPr="00932C85">
        <w:rPr>
          <w:rFonts w:ascii="Arial" w:eastAsia="Times New Roman" w:hAnsi="Arial" w:cs="Arial"/>
          <w:color w:val="000000"/>
          <w:spacing w:val="-1"/>
          <w:sz w:val="24"/>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Si con posterioridad a la adjudicación del presente </w:t>
      </w:r>
      <w:r w:rsidR="004F6C91" w:rsidRPr="00932C85">
        <w:rPr>
          <w:rFonts w:ascii="Arial" w:eastAsia="Times New Roman" w:hAnsi="Arial" w:cs="Arial"/>
          <w:color w:val="000000"/>
          <w:spacing w:val="-1"/>
          <w:sz w:val="24"/>
          <w:szCs w:val="24"/>
          <w:lang w:val="es-ES" w:eastAsia="es-ES"/>
        </w:rPr>
        <w:t>procedimiento</w:t>
      </w:r>
      <w:r w:rsidRPr="00932C85">
        <w:rPr>
          <w:rFonts w:ascii="Arial" w:eastAsia="Times New Roman" w:hAnsi="Arial" w:cs="Arial"/>
          <w:color w:val="000000"/>
          <w:spacing w:val="-1"/>
          <w:sz w:val="24"/>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ascii="Arial" w:eastAsia="Times New Roman" w:hAnsi="Arial" w:cs="Arial"/>
          <w:color w:val="000000"/>
          <w:spacing w:val="-1"/>
          <w:sz w:val="24"/>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721713"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 xml:space="preserve">La </w:t>
      </w:r>
      <w:r w:rsidR="004F6C91" w:rsidRPr="00932C85">
        <w:rPr>
          <w:rFonts w:ascii="Arial" w:eastAsia="Times New Roman" w:hAnsi="Arial" w:cs="Arial"/>
          <w:color w:val="000000"/>
          <w:sz w:val="24"/>
          <w:szCs w:val="24"/>
          <w:lang w:val="es-ES" w:eastAsia="es-ES"/>
        </w:rPr>
        <w:t>Convocante</w:t>
      </w:r>
      <w:r w:rsidRPr="00932C85">
        <w:rPr>
          <w:rFonts w:ascii="Arial" w:eastAsia="Times New Roman" w:hAnsi="Arial" w:cs="Arial"/>
          <w:color w:val="000000"/>
          <w:sz w:val="24"/>
          <w:szCs w:val="24"/>
          <w:lang w:val="es-ES" w:eastAsia="es-ES"/>
        </w:rPr>
        <w:t xml:space="preserve"> ac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pta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 cu</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pre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y 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se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en d</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 xml:space="preserve">en </w:t>
      </w:r>
      <w:r w:rsidRPr="00932C85">
        <w:rPr>
          <w:rFonts w:ascii="Arial" w:eastAsia="Times New Roman" w:hAnsi="Arial" w:cs="Arial"/>
          <w:color w:val="000000"/>
          <w:spacing w:val="-1"/>
          <w:sz w:val="24"/>
          <w:szCs w:val="24"/>
          <w:lang w:val="es-ES" w:eastAsia="es-ES"/>
        </w:rPr>
        <w:t>l</w:t>
      </w:r>
      <w:r w:rsidR="004F6C91"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2"/>
          <w:sz w:val="24"/>
          <w:szCs w:val="24"/>
          <w:lang w:val="es-ES" w:eastAsia="es-ES"/>
        </w:rPr>
        <w:t>a</w:t>
      </w:r>
      <w:r w:rsidR="00284988">
        <w:rPr>
          <w:rFonts w:ascii="Arial" w:eastAsia="Times New Roman" w:hAnsi="Arial" w:cs="Arial"/>
          <w:color w:val="000000"/>
          <w:sz w:val="24"/>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43AAC74C" w:rsidR="00A05111" w:rsidRPr="00A05111" w:rsidRDefault="00A05111" w:rsidP="00A05111">
      <w:pPr>
        <w:widowControl w:val="0"/>
        <w:autoSpaceDE w:val="0"/>
        <w:autoSpaceDN w:val="0"/>
        <w:adjustRightInd w:val="0"/>
        <w:spacing w:after="0" w:line="252" w:lineRule="exact"/>
        <w:ind w:right="-20"/>
        <w:jc w:val="both"/>
        <w:rPr>
          <w:rFonts w:ascii="Arial" w:hAnsi="Arial" w:cs="Arial"/>
          <w:b/>
          <w:sz w:val="24"/>
          <w:szCs w:val="24"/>
        </w:rPr>
      </w:pPr>
      <w:r w:rsidRPr="00A05111">
        <w:rPr>
          <w:rFonts w:ascii="Arial" w:hAnsi="Arial" w:cs="Arial"/>
          <w:b/>
          <w:sz w:val="24"/>
          <w:szCs w:val="24"/>
        </w:rPr>
        <w:t>Los Proveedores que infrinjan las dis</w:t>
      </w:r>
      <w:r w:rsidR="00715B8F">
        <w:rPr>
          <w:rFonts w:ascii="Arial" w:hAnsi="Arial" w:cs="Arial"/>
          <w:b/>
          <w:sz w:val="24"/>
          <w:szCs w:val="24"/>
        </w:rPr>
        <w:t xml:space="preserve">posiciones contenidas en esta </w:t>
      </w:r>
      <w:r w:rsidRPr="00A05111">
        <w:rPr>
          <w:rFonts w:ascii="Arial" w:hAnsi="Arial" w:cs="Arial"/>
          <w:b/>
          <w:sz w:val="24"/>
          <w:szCs w:val="24"/>
        </w:rPr>
        <w:t>Ley, serán sancionados conforme a lo establecido en el Capítulo VII Sanciones de la misma</w:t>
      </w:r>
      <w:r>
        <w:rPr>
          <w:rFonts w:ascii="Arial" w:hAnsi="Arial" w:cs="Arial"/>
          <w:b/>
          <w:sz w:val="24"/>
          <w:szCs w:val="24"/>
        </w:rPr>
        <w:t>, y cuando:</w:t>
      </w:r>
    </w:p>
    <w:p w14:paraId="7F62E10B" w14:textId="20C15EA6"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F605ABC" w14:textId="3433EC65"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Por negativa del Representante Legal del proveedor, para formalizar, por causas imputables a él, </w:t>
      </w:r>
      <w:r w:rsidR="00B21002">
        <w:rPr>
          <w:rFonts w:ascii="Arial" w:eastAsia="Times New Roman" w:hAnsi="Arial" w:cs="Arial"/>
          <w:color w:val="000000"/>
          <w:spacing w:val="-1"/>
          <w:sz w:val="24"/>
          <w:szCs w:val="24"/>
          <w:lang w:val="es-ES" w:eastAsia="es-ES"/>
        </w:rPr>
        <w:t>el</w:t>
      </w:r>
      <w:r w:rsidRPr="00A05111">
        <w:rPr>
          <w:rFonts w:ascii="Arial" w:eastAsia="Times New Roman" w:hAnsi="Arial" w:cs="Arial"/>
          <w:color w:val="000000"/>
          <w:spacing w:val="-1"/>
          <w:sz w:val="24"/>
          <w:szCs w:val="24"/>
          <w:lang w:val="es-ES" w:eastAsia="es-ES"/>
        </w:rPr>
        <w:t xml:space="preserve"> contrato en el término de 10 días hábiles contados a partir de la fecha de la notificación </w:t>
      </w:r>
      <w:r w:rsidR="008211BD" w:rsidRPr="00A05111">
        <w:rPr>
          <w:rFonts w:ascii="Arial" w:eastAsia="Times New Roman" w:hAnsi="Arial" w:cs="Arial"/>
          <w:color w:val="000000"/>
          <w:spacing w:val="-1"/>
          <w:sz w:val="24"/>
          <w:szCs w:val="24"/>
          <w:lang w:val="es-ES" w:eastAsia="es-ES"/>
        </w:rPr>
        <w:t>del dictamen de fallo</w:t>
      </w:r>
      <w:r w:rsidRPr="00A05111">
        <w:rPr>
          <w:rFonts w:ascii="Arial" w:eastAsia="Times New Roman" w:hAnsi="Arial" w:cs="Arial"/>
          <w:color w:val="000000"/>
          <w:spacing w:val="-1"/>
          <w:sz w:val="24"/>
          <w:szCs w:val="24"/>
          <w:lang w:val="es-ES" w:eastAsia="es-ES"/>
        </w:rPr>
        <w:t>.</w:t>
      </w:r>
    </w:p>
    <w:p w14:paraId="7E859BF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6BD1903" w14:textId="4FD249D1"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w:t>
      </w:r>
      <w:r w:rsidR="00D25F1E" w:rsidRPr="00A05111">
        <w:rPr>
          <w:rFonts w:ascii="Arial" w:eastAsia="Times New Roman" w:hAnsi="Arial" w:cs="Arial"/>
          <w:color w:val="000000"/>
          <w:spacing w:val="-1"/>
          <w:sz w:val="24"/>
          <w:szCs w:val="24"/>
          <w:lang w:val="es-ES" w:eastAsia="es-ES"/>
        </w:rPr>
        <w:t xml:space="preserve">l </w:t>
      </w:r>
      <w:r w:rsidR="008211BD" w:rsidRPr="00A05111">
        <w:rPr>
          <w:rFonts w:ascii="Arial" w:eastAsia="Times New Roman" w:hAnsi="Arial" w:cs="Arial"/>
          <w:color w:val="000000"/>
          <w:spacing w:val="-1"/>
          <w:sz w:val="24"/>
          <w:szCs w:val="24"/>
          <w:lang w:val="es-ES" w:eastAsia="es-ES"/>
        </w:rPr>
        <w:t>p</w:t>
      </w:r>
      <w:r w:rsidR="00D25F1E" w:rsidRPr="00A05111">
        <w:rPr>
          <w:rFonts w:ascii="Arial" w:eastAsia="Times New Roman" w:hAnsi="Arial" w:cs="Arial"/>
          <w:color w:val="000000"/>
          <w:spacing w:val="-1"/>
          <w:sz w:val="24"/>
          <w:szCs w:val="24"/>
          <w:lang w:val="es-ES" w:eastAsia="es-ES"/>
        </w:rPr>
        <w:t>roveedor no cumpla con alguna de las obligaciones estipuladas en el contrato.</w:t>
      </w:r>
    </w:p>
    <w:p w14:paraId="7F75709C"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576E1FC9" w14:textId="786E3642"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H</w:t>
      </w:r>
      <w:r w:rsidR="00D25F1E" w:rsidRPr="00A05111">
        <w:rPr>
          <w:rFonts w:ascii="Arial" w:eastAsia="Times New Roman" w:hAnsi="Arial" w:cs="Arial"/>
          <w:color w:val="000000"/>
          <w:spacing w:val="-1"/>
          <w:sz w:val="24"/>
          <w:szCs w:val="24"/>
          <w:lang w:val="es-ES" w:eastAsia="es-ES"/>
        </w:rPr>
        <w:t>ubiese transcurrido el plazo adicional que se concede a los proveedores, para corregir las causas de rechazos que en su caso se efectúen.</w:t>
      </w:r>
    </w:p>
    <w:p w14:paraId="36C6397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D973CBB" w14:textId="250A7C5B"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En caso de entregar </w:t>
      </w:r>
      <w:r w:rsidR="001A64A0" w:rsidRPr="00A05111">
        <w:rPr>
          <w:rFonts w:ascii="Arial" w:eastAsia="Times New Roman" w:hAnsi="Arial" w:cs="Arial"/>
          <w:color w:val="000000"/>
          <w:spacing w:val="-1"/>
          <w:sz w:val="24"/>
          <w:szCs w:val="24"/>
          <w:lang w:val="es-ES" w:eastAsia="es-ES"/>
        </w:rPr>
        <w:t xml:space="preserve">bienes y/o </w:t>
      </w:r>
      <w:r w:rsidRPr="00A05111">
        <w:rPr>
          <w:rFonts w:ascii="Arial" w:eastAsia="Times New Roman" w:hAnsi="Arial" w:cs="Arial"/>
          <w:color w:val="000000"/>
          <w:spacing w:val="-1"/>
          <w:sz w:val="24"/>
          <w:szCs w:val="24"/>
          <w:lang w:val="es-ES" w:eastAsia="es-ES"/>
        </w:rPr>
        <w:t>servicios con especificaciones diferentes a las ofertadas, que por defectos, vicios ocultos o falta de calidad en general o por cualquier otro incumplimiento d</w:t>
      </w:r>
      <w:r w:rsidR="00B21002">
        <w:rPr>
          <w:rFonts w:ascii="Arial" w:eastAsia="Times New Roman" w:hAnsi="Arial" w:cs="Arial"/>
          <w:color w:val="000000"/>
          <w:spacing w:val="-1"/>
          <w:sz w:val="24"/>
          <w:szCs w:val="24"/>
          <w:lang w:val="es-ES" w:eastAsia="es-ES"/>
        </w:rPr>
        <w:t>e las condiciones pactadas, la C</w:t>
      </w:r>
      <w:r w:rsidRPr="00A05111">
        <w:rPr>
          <w:rFonts w:ascii="Arial" w:eastAsia="Times New Roman" w:hAnsi="Arial" w:cs="Arial"/>
          <w:color w:val="000000"/>
          <w:spacing w:val="-1"/>
          <w:sz w:val="24"/>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39A407D" w14:textId="77777777"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En caso de rescisión del contrato por parte de la ASEJ por cualquiera de las causas previstas en las presentes bases o en el contrato.</w:t>
      </w:r>
    </w:p>
    <w:p w14:paraId="4FA8A55F"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FD1EBFE" w14:textId="62F1902B" w:rsidR="00D25F1E" w:rsidRPr="00B21002"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En el supuesto de que el proveedor adjudicado se encuentre dentro de las listas a que se refiere el artículo 69 B del Código Fiscal de la Federación.</w:t>
      </w:r>
    </w:p>
    <w:p w14:paraId="1383600B" w14:textId="506E679A" w:rsidR="00D25F1E"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6DD86E49" w14:textId="77777777" w:rsidR="00A45D71" w:rsidRPr="00A45D71" w:rsidRDefault="00A45D71" w:rsidP="00A45D71">
      <w:pPr>
        <w:spacing w:after="0" w:line="240" w:lineRule="auto"/>
        <w:jc w:val="both"/>
        <w:rPr>
          <w:rFonts w:ascii="Arial" w:eastAsia="Times New Roman" w:hAnsi="Arial" w:cs="Arial"/>
          <w:b/>
          <w:i/>
          <w:sz w:val="24"/>
          <w:szCs w:val="24"/>
          <w:u w:val="single"/>
          <w:lang w:val="es-ES" w:eastAsia="es-ES"/>
        </w:rPr>
      </w:pPr>
      <w:r w:rsidRPr="00A45D71">
        <w:rPr>
          <w:rFonts w:ascii="Arial" w:eastAsia="Times New Roman" w:hAnsi="Arial" w:cs="Arial"/>
          <w:b/>
          <w:i/>
          <w:sz w:val="24"/>
          <w:szCs w:val="24"/>
          <w:u w:val="single"/>
          <w:lang w:val="es-ES" w:eastAsia="es-ES"/>
        </w:rPr>
        <w:t>APLICACIÓN DE SANCIÓN POR RETRASO:</w:t>
      </w:r>
    </w:p>
    <w:p w14:paraId="230BCB00" w14:textId="77777777" w:rsidR="00A45D71" w:rsidRPr="00A45D71" w:rsidRDefault="00A45D71" w:rsidP="00A45D71">
      <w:pPr>
        <w:spacing w:after="0" w:line="240" w:lineRule="auto"/>
        <w:jc w:val="both"/>
        <w:rPr>
          <w:rFonts w:ascii="Arial" w:eastAsia="Times New Roman" w:hAnsi="Arial" w:cs="Arial"/>
          <w:b/>
          <w:i/>
          <w:sz w:val="24"/>
          <w:szCs w:val="24"/>
          <w:u w:val="single"/>
          <w:lang w:val="es-ES" w:eastAsia="es-ES"/>
        </w:rPr>
      </w:pPr>
    </w:p>
    <w:p w14:paraId="6FA0F468" w14:textId="77777777" w:rsidR="004D4E7D" w:rsidRPr="00A05111" w:rsidRDefault="004D4E7D" w:rsidP="004D4E7D">
      <w:pPr>
        <w:widowControl w:val="0"/>
        <w:autoSpaceDE w:val="0"/>
        <w:autoSpaceDN w:val="0"/>
        <w:adjustRightInd w:val="0"/>
        <w:spacing w:before="1" w:after="0" w:line="160" w:lineRule="exact"/>
        <w:rPr>
          <w:rFonts w:ascii="Arial" w:eastAsia="Times New Roman" w:hAnsi="Arial" w:cs="Arial"/>
          <w:color w:val="000000"/>
          <w:sz w:val="24"/>
          <w:szCs w:val="24"/>
          <w:lang w:val="es-ES" w:eastAsia="es-ES"/>
        </w:rPr>
      </w:pPr>
      <w:bookmarkStart w:id="47" w:name="_Toc135041724"/>
    </w:p>
    <w:p w14:paraId="0CCD1DAA" w14:textId="77777777" w:rsidR="004D4E7D" w:rsidRPr="00721713" w:rsidRDefault="004D4E7D" w:rsidP="004D4E7D">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A05111">
        <w:rPr>
          <w:rFonts w:ascii="Arial" w:eastAsia="Times New Roman" w:hAnsi="Arial" w:cs="Arial"/>
          <w:color w:val="000000"/>
          <w:spacing w:val="-1"/>
          <w:sz w:val="24"/>
          <w:szCs w:val="24"/>
          <w:lang w:val="es-ES" w:eastAsia="es-ES"/>
        </w:rPr>
        <w:lastRenderedPageBreak/>
        <w:t>E</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caso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E</w:t>
      </w:r>
      <w:r w:rsidRPr="00A05111">
        <w:rPr>
          <w:rFonts w:ascii="Arial" w:eastAsia="Times New Roman" w:hAnsi="Arial" w:cs="Arial"/>
          <w:b/>
          <w:bCs/>
          <w:color w:val="000000"/>
          <w:sz w:val="24"/>
          <w:szCs w:val="24"/>
          <w:lang w:val="es-ES" w:eastAsia="es-ES"/>
        </w:rPr>
        <w:t>L</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PR</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pacing w:val="-1"/>
          <w:sz w:val="24"/>
          <w:szCs w:val="24"/>
          <w:lang w:val="es-ES" w:eastAsia="es-ES"/>
        </w:rPr>
        <w:t>V</w:t>
      </w:r>
      <w:r w:rsidRPr="00A05111">
        <w:rPr>
          <w:rFonts w:ascii="Arial" w:eastAsia="Times New Roman" w:hAnsi="Arial" w:cs="Arial"/>
          <w:b/>
          <w:bCs/>
          <w:color w:val="000000"/>
          <w:spacing w:val="-3"/>
          <w:sz w:val="24"/>
          <w:szCs w:val="24"/>
          <w:lang w:val="es-ES" w:eastAsia="es-ES"/>
        </w:rPr>
        <w:t>E</w:t>
      </w:r>
      <w:r w:rsidRPr="00A05111">
        <w:rPr>
          <w:rFonts w:ascii="Arial" w:eastAsia="Times New Roman" w:hAnsi="Arial" w:cs="Arial"/>
          <w:b/>
          <w:bCs/>
          <w:color w:val="000000"/>
          <w:spacing w:val="-1"/>
          <w:sz w:val="24"/>
          <w:szCs w:val="24"/>
          <w:lang w:val="es-ES" w:eastAsia="es-ES"/>
        </w:rPr>
        <w:t>ED</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z w:val="24"/>
          <w:szCs w:val="24"/>
          <w:lang w:val="es-ES" w:eastAsia="es-ES"/>
        </w:rPr>
        <w:t>R</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z w:val="24"/>
          <w:szCs w:val="24"/>
          <w:lang w:val="es-ES" w:eastAsia="es-ES"/>
        </w:rPr>
        <w:t>aso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en</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b</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es y/o servicios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3"/>
          <w:sz w:val="24"/>
          <w:szCs w:val="24"/>
          <w:lang w:val="es-ES" w:eastAsia="es-ES"/>
        </w:rPr>
        <w:t>o</w:t>
      </w:r>
      <w:r w:rsidRPr="00A05111">
        <w:rPr>
          <w:rFonts w:ascii="Arial" w:eastAsia="Times New Roman" w:hAnsi="Arial" w:cs="Arial"/>
          <w:color w:val="000000"/>
          <w:sz w:val="24"/>
          <w:szCs w:val="24"/>
          <w:lang w:val="es-ES" w:eastAsia="es-ES"/>
        </w:rPr>
        <w:t>r</w:t>
      </w:r>
      <w:r w:rsidRPr="00A05111">
        <w:rPr>
          <w:rFonts w:ascii="Arial" w:eastAsia="Times New Roman" w:hAnsi="Arial" w:cs="Arial"/>
          <w:color w:val="000000"/>
          <w:spacing w:val="-3"/>
          <w:sz w:val="24"/>
          <w:szCs w:val="24"/>
          <w:lang w:val="es-ES" w:eastAsia="es-ES"/>
        </w:rPr>
        <w:t xml:space="preserve"> </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al</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r ca</w:t>
      </w:r>
      <w:r w:rsidRPr="00A05111">
        <w:rPr>
          <w:rFonts w:ascii="Arial" w:eastAsia="Times New Roman" w:hAnsi="Arial" w:cs="Arial"/>
          <w:color w:val="000000"/>
          <w:spacing w:val="-1"/>
          <w:sz w:val="24"/>
          <w:szCs w:val="24"/>
          <w:lang w:val="es-ES" w:eastAsia="es-ES"/>
        </w:rPr>
        <w:t>u</w:t>
      </w:r>
      <w:r w:rsidRPr="00A05111">
        <w:rPr>
          <w:rFonts w:ascii="Arial" w:eastAsia="Times New Roman" w:hAnsi="Arial" w:cs="Arial"/>
          <w:color w:val="000000"/>
          <w:sz w:val="24"/>
          <w:szCs w:val="24"/>
          <w:lang w:val="es-ES" w:eastAsia="es-ES"/>
        </w:rPr>
        <w:t>sa</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no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 xml:space="preserve">sea </w:t>
      </w:r>
      <w:r>
        <w:rPr>
          <w:rFonts w:ascii="Arial" w:eastAsia="Times New Roman" w:hAnsi="Arial" w:cs="Arial"/>
          <w:color w:val="000000"/>
          <w:sz w:val="24"/>
          <w:szCs w:val="24"/>
          <w:lang w:val="es-ES" w:eastAsia="es-ES"/>
        </w:rPr>
        <w:t xml:space="preserve">atribuible a la </w:t>
      </w:r>
      <w:r w:rsidRPr="00A05111">
        <w:rPr>
          <w:rFonts w:ascii="Arial" w:eastAsia="Times New Roman" w:hAnsi="Arial" w:cs="Arial"/>
          <w:bCs/>
          <w:color w:val="000000"/>
          <w:spacing w:val="2"/>
          <w:sz w:val="24"/>
          <w:szCs w:val="24"/>
          <w:lang w:val="es-ES" w:eastAsia="es-ES"/>
        </w:rPr>
        <w:t>ASEJ</w:t>
      </w:r>
      <w:r w:rsidRPr="00A05111">
        <w:rPr>
          <w:rFonts w:ascii="Arial" w:eastAsia="Times New Roman" w:hAnsi="Arial" w:cs="Arial"/>
          <w:color w:val="000000"/>
          <w:sz w:val="24"/>
          <w:szCs w:val="24"/>
          <w:lang w:val="es-ES" w:eastAsia="es-ES"/>
        </w:rPr>
        <w:t>,</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se</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pli</w:t>
      </w:r>
      <w:r w:rsidRPr="00A05111">
        <w:rPr>
          <w:rFonts w:ascii="Arial" w:eastAsia="Times New Roman" w:hAnsi="Arial" w:cs="Arial"/>
          <w:color w:val="000000"/>
          <w:sz w:val="24"/>
          <w:szCs w:val="24"/>
          <w:lang w:val="es-ES" w:eastAsia="es-ES"/>
        </w:rPr>
        <w:t>ca</w:t>
      </w:r>
      <w:r w:rsidRPr="00A05111">
        <w:rPr>
          <w:rFonts w:ascii="Arial" w:eastAsia="Times New Roman" w:hAnsi="Arial" w:cs="Arial"/>
          <w:color w:val="000000"/>
          <w:spacing w:val="3"/>
          <w:sz w:val="24"/>
          <w:szCs w:val="24"/>
          <w:lang w:val="es-ES" w:eastAsia="es-ES"/>
        </w:rPr>
        <w:t>r</w:t>
      </w:r>
      <w:r w:rsidRPr="00A05111">
        <w:rPr>
          <w:rFonts w:ascii="Arial" w:eastAsia="Times New Roman" w:hAnsi="Arial" w:cs="Arial"/>
          <w:color w:val="000000"/>
          <w:sz w:val="24"/>
          <w:szCs w:val="24"/>
          <w:lang w:val="es-ES" w:eastAsia="es-ES"/>
        </w:rPr>
        <w:t>á</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co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2"/>
          <w:sz w:val="24"/>
          <w:szCs w:val="24"/>
          <w:lang w:val="es-ES" w:eastAsia="es-ES"/>
        </w:rPr>
        <w:t>v</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al</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 co</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3"/>
          <w:sz w:val="24"/>
          <w:szCs w:val="24"/>
          <w:lang w:val="es-ES" w:eastAsia="es-ES"/>
        </w:rPr>
        <w:t>f</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d</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d a</w:t>
      </w:r>
      <w:r w:rsidRPr="00A05111">
        <w:rPr>
          <w:rFonts w:ascii="Arial" w:eastAsia="Times New Roman" w:hAnsi="Arial" w:cs="Arial"/>
          <w:color w:val="000000"/>
          <w:spacing w:val="-1"/>
          <w:sz w:val="24"/>
          <w:szCs w:val="24"/>
          <w:lang w:val="es-ES" w:eastAsia="es-ES"/>
        </w:rPr>
        <w:t xml:space="preserve"> l</w:t>
      </w:r>
      <w:r w:rsidRPr="00A05111">
        <w:rPr>
          <w:rFonts w:ascii="Arial" w:eastAsia="Times New Roman" w:hAnsi="Arial" w:cs="Arial"/>
          <w:color w:val="000000"/>
          <w:sz w:val="24"/>
          <w:szCs w:val="24"/>
          <w:lang w:val="es-ES" w:eastAsia="es-ES"/>
        </w:rPr>
        <w:t>a s</w:t>
      </w:r>
      <w:r w:rsidRPr="00A05111">
        <w:rPr>
          <w:rFonts w:ascii="Arial" w:eastAsia="Times New Roman" w:hAnsi="Arial" w:cs="Arial"/>
          <w:color w:val="000000"/>
          <w:spacing w:val="-3"/>
          <w:sz w:val="24"/>
          <w:szCs w:val="24"/>
          <w:lang w:val="es-ES" w:eastAsia="es-ES"/>
        </w:rPr>
        <w:t>i</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nt</w:t>
      </w:r>
      <w:r w:rsidRPr="00A05111">
        <w:rPr>
          <w:rFonts w:ascii="Arial" w:eastAsia="Times New Roman" w:hAnsi="Arial" w:cs="Arial"/>
          <w:color w:val="000000"/>
          <w:sz w:val="24"/>
          <w:szCs w:val="24"/>
          <w:lang w:val="es-ES" w:eastAsia="es-ES"/>
        </w:rPr>
        <w:t xml:space="preserve">e </w:t>
      </w:r>
      <w:r w:rsidRPr="00A05111">
        <w:rPr>
          <w:rFonts w:ascii="Arial" w:eastAsia="Times New Roman" w:hAnsi="Arial" w:cs="Arial"/>
          <w:color w:val="000000"/>
          <w:spacing w:val="2"/>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a:</w:t>
      </w:r>
    </w:p>
    <w:p w14:paraId="33F7BB2E" w14:textId="77777777" w:rsidR="004D4E7D" w:rsidRPr="00721713" w:rsidRDefault="004D4E7D" w:rsidP="004D4E7D">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p>
    <w:p w14:paraId="41D4A4EF" w14:textId="77777777" w:rsidR="004D4E7D" w:rsidRPr="00721713" w:rsidRDefault="004D4E7D" w:rsidP="004D4E7D">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4D4E7D" w:rsidRPr="006C35D6" w14:paraId="26A8FA61" w14:textId="77777777" w:rsidTr="007C5B54">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C83AC5" w14:textId="77777777" w:rsidR="004D4E7D" w:rsidRPr="006C35D6" w:rsidRDefault="004D4E7D"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3D835828" w14:textId="77777777" w:rsidR="004D4E7D" w:rsidRPr="006C35D6" w:rsidRDefault="004D4E7D"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D9C008" w14:textId="77777777" w:rsidR="004D4E7D" w:rsidRPr="0018304E" w:rsidRDefault="004D4E7D"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44255B">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4D4E7D" w:rsidRPr="00721713" w14:paraId="05663ED2"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3B9A1E4D"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22893941"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4D4E7D" w:rsidRPr="00721713" w14:paraId="784254F6"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3E84A75A"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0214EFDB"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4D4E7D" w:rsidRPr="00721713" w14:paraId="7BE49BC2"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23C24840"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F5A726C"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4D4E7D" w:rsidRPr="006C35D6" w14:paraId="680AC1DE"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0C384B81"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66B5483C" w14:textId="77777777" w:rsidR="004D4E7D" w:rsidRPr="00AA1349" w:rsidRDefault="004D4E7D"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53A124B9" w14:textId="1D860D29"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7FBC5ABB" w14:textId="77777777" w:rsidR="004D4E7D" w:rsidRDefault="004D4E7D" w:rsidP="004D4E7D">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p>
    <w:p w14:paraId="77F1A626" w14:textId="60E8CC73" w:rsidR="004D4E7D" w:rsidRPr="00A05111" w:rsidRDefault="004D4E7D" w:rsidP="004D4E7D">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Convocante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cará</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cor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 en el ca</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o de at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so en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a o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 el co</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c</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 xml:space="preserve">sa del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en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en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Pr>
          <w:rFonts w:ascii="Arial" w:eastAsia="Times New Roman" w:hAnsi="Arial" w:cs="Arial"/>
          <w:sz w:val="24"/>
          <w:szCs w:val="24"/>
          <w:lang w:val="es-ES" w:eastAsia="es-ES"/>
        </w:rPr>
        <w:t xml:space="preserve">os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Pr>
          <w:rFonts w:ascii="Arial" w:eastAsia="Times New Roman" w:hAnsi="Arial" w:cs="Arial"/>
          <w:sz w:val="24"/>
          <w:szCs w:val="24"/>
          <w:lang w:val="es-ES" w:eastAsia="es-ES"/>
        </w:rPr>
        <w:t xml:space="preserve"> </w:t>
      </w:r>
      <w:r w:rsidRPr="00A05111">
        <w:rPr>
          <w:rFonts w:ascii="Arial" w:eastAsia="Times New Roman" w:hAnsi="Arial" w:cs="Arial"/>
          <w:sz w:val="24"/>
          <w:szCs w:val="24"/>
          <w:lang w:val="es-ES" w:eastAsia="es-ES"/>
        </w:rPr>
        <w:t>y/o servicios 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é</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no </w:t>
      </w:r>
      <w:r w:rsidRPr="00A05111">
        <w:rPr>
          <w:rFonts w:ascii="Arial" w:eastAsia="Times New Roman" w:hAnsi="Arial" w:cs="Arial"/>
          <w:spacing w:val="-2"/>
          <w:sz w:val="24"/>
          <w:szCs w:val="24"/>
          <w:lang w:val="es-ES" w:eastAsia="es-ES"/>
        </w:rPr>
        <w:t>y</w:t>
      </w:r>
      <w:r w:rsidRPr="00A05111">
        <w:rPr>
          <w:rFonts w:ascii="Arial" w:eastAsia="Times New Roman" w:hAnsi="Arial" w:cs="Arial"/>
          <w:spacing w:val="1"/>
          <w:sz w:val="24"/>
          <w:szCs w:val="24"/>
          <w:lang w:val="es-ES" w:eastAsia="es-ES"/>
        </w:rPr>
        <w:t>/</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es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bl</w:t>
      </w:r>
      <w:r w:rsidRPr="00A05111">
        <w:rPr>
          <w:rFonts w:ascii="Arial" w:eastAsia="Times New Roman" w:hAnsi="Arial" w:cs="Arial"/>
          <w:sz w:val="24"/>
          <w:szCs w:val="24"/>
          <w:lang w:val="es-ES" w:eastAsia="es-ES"/>
        </w:rPr>
        <w:t>ec</w:t>
      </w:r>
      <w:r w:rsidRPr="00A05111">
        <w:rPr>
          <w:rFonts w:ascii="Arial" w:eastAsia="Times New Roman" w:hAnsi="Arial" w:cs="Arial"/>
          <w:spacing w:val="-4"/>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 xml:space="preserve">en el </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1"/>
          <w:sz w:val="24"/>
          <w:szCs w:val="24"/>
          <w:lang w:val="es-ES" w:eastAsia="es-ES"/>
        </w:rPr>
        <w:t>nt</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ato</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2"/>
          <w:sz w:val="24"/>
          <w:szCs w:val="24"/>
          <w:lang w:val="es-ES" w:eastAsia="es-ES"/>
        </w:rPr>
        <w:t>y</w:t>
      </w:r>
      <w:r w:rsidRPr="00A05111">
        <w:rPr>
          <w:rFonts w:ascii="Arial" w:eastAsia="Times New Roman" w:hAnsi="Arial" w:cs="Arial"/>
          <w:spacing w:val="1"/>
          <w:sz w:val="24"/>
          <w:szCs w:val="24"/>
          <w:lang w:val="es-ES" w:eastAsia="es-ES"/>
        </w:rPr>
        <w:t>/</w:t>
      </w:r>
      <w:r>
        <w:rPr>
          <w:rFonts w:ascii="Arial" w:eastAsia="Times New Roman" w:hAnsi="Arial" w:cs="Arial"/>
          <w:sz w:val="24"/>
          <w:szCs w:val="24"/>
          <w:lang w:val="es-ES" w:eastAsia="es-ES"/>
        </w:rPr>
        <w:t>u</w:t>
      </w:r>
      <w:r w:rsidRPr="00A05111">
        <w:rPr>
          <w:rFonts w:ascii="Arial" w:eastAsia="Times New Roman" w:hAnsi="Arial" w:cs="Arial"/>
          <w:sz w:val="24"/>
          <w:szCs w:val="24"/>
          <w:lang w:val="es-ES" w:eastAsia="es-ES"/>
        </w:rPr>
        <w:t xml:space="preserve"> o</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de c</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pr</w:t>
      </w:r>
      <w:r w:rsidRPr="00A05111">
        <w:rPr>
          <w:rFonts w:ascii="Arial" w:eastAsia="Times New Roman" w:hAnsi="Arial" w:cs="Arial"/>
          <w:spacing w:val="-2"/>
          <w:sz w:val="24"/>
          <w:szCs w:val="24"/>
          <w:lang w:val="es-ES" w:eastAsia="es-ES"/>
        </w:rPr>
        <w:t>a</w:t>
      </w:r>
      <w:r w:rsidRPr="00A05111">
        <w:rPr>
          <w:rFonts w:ascii="Arial" w:eastAsia="Times New Roman" w:hAnsi="Arial" w:cs="Arial"/>
          <w:sz w:val="24"/>
          <w:szCs w:val="24"/>
          <w:lang w:val="es-ES" w:eastAsia="es-ES"/>
        </w:rPr>
        <w:t>,</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2"/>
          <w:sz w:val="24"/>
          <w:szCs w:val="24"/>
          <w:lang w:val="es-ES" w:eastAsia="es-ES"/>
        </w:rPr>
        <w:t>t</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 xml:space="preserve">o </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el</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3"/>
          <w:sz w:val="24"/>
          <w:szCs w:val="24"/>
          <w:lang w:val="es-ES" w:eastAsia="es-ES"/>
        </w:rPr>
        <w:t>z</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 xml:space="preserve">ue se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e co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da</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al proveedor a</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ra</w:t>
      </w:r>
      <w:r w:rsidRPr="00A05111">
        <w:rPr>
          <w:rFonts w:ascii="Arial" w:eastAsia="Times New Roman" w:hAnsi="Arial" w:cs="Arial"/>
          <w:spacing w:val="-2"/>
          <w:sz w:val="24"/>
          <w:szCs w:val="24"/>
          <w:lang w:val="es-ES" w:eastAsia="es-ES"/>
        </w:rPr>
        <w:t>z</w:t>
      </w:r>
      <w:r w:rsidRPr="00A05111">
        <w:rPr>
          <w:rFonts w:ascii="Arial" w:eastAsia="Times New Roman" w:hAnsi="Arial" w:cs="Arial"/>
          <w:sz w:val="24"/>
          <w:szCs w:val="24"/>
          <w:lang w:val="es-ES" w:eastAsia="es-ES"/>
        </w:rPr>
        <w:t>ón</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w:t>
      </w:r>
      <w:r w:rsidRPr="00A05111">
        <w:rPr>
          <w:rFonts w:ascii="Arial" w:eastAsia="Times New Roman" w:hAnsi="Arial" w:cs="Arial"/>
          <w:spacing w:val="-3"/>
          <w:sz w:val="24"/>
          <w:szCs w:val="24"/>
          <w:lang w:val="es-ES" w:eastAsia="es-ES"/>
        </w:rPr>
        <w:t>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pr</w:t>
      </w:r>
      <w:r w:rsidRPr="00A05111">
        <w:rPr>
          <w:rFonts w:ascii="Arial" w:eastAsia="Times New Roman" w:hAnsi="Arial" w:cs="Arial"/>
          <w:spacing w:val="-2"/>
          <w:sz w:val="24"/>
          <w:szCs w:val="24"/>
          <w:lang w:val="es-ES" w:eastAsia="es-ES"/>
        </w:rPr>
        <w:t>ó</w:t>
      </w:r>
      <w:r w:rsidRPr="00A05111">
        <w:rPr>
          <w:rFonts w:ascii="Arial" w:eastAsia="Times New Roman" w:hAnsi="Arial" w:cs="Arial"/>
          <w:spacing w:val="1"/>
          <w:sz w:val="24"/>
          <w:szCs w:val="24"/>
          <w:lang w:val="es-ES" w:eastAsia="es-ES"/>
        </w:rPr>
        <w:t>rr</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 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d</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3"/>
          <w:sz w:val="24"/>
          <w:szCs w:val="24"/>
          <w:lang w:val="es-ES" w:eastAsia="es-ES"/>
        </w:rPr>
        <w:t>f</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cac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a</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eri</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 xml:space="preserve">de </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era</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nte</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 xml:space="preserve">a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acc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 xml:space="preserve">es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b</w:t>
      </w:r>
      <w:r w:rsidRPr="00A05111">
        <w:rPr>
          <w:rFonts w:ascii="Arial" w:eastAsia="Times New Roman" w:hAnsi="Arial" w:cs="Arial"/>
          <w:spacing w:val="-3"/>
          <w:sz w:val="24"/>
          <w:szCs w:val="24"/>
          <w:lang w:val="es-ES" w:eastAsia="es-ES"/>
        </w:rPr>
        <w:t>a</w:t>
      </w:r>
      <w:r w:rsidRPr="00A05111">
        <w:rPr>
          <w:rFonts w:ascii="Arial" w:eastAsia="Times New Roman" w:hAnsi="Arial" w:cs="Arial"/>
          <w:sz w:val="24"/>
          <w:szCs w:val="24"/>
          <w:lang w:val="es-ES" w:eastAsia="es-ES"/>
        </w:rPr>
        <w:t>n</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ercit</w:t>
      </w:r>
      <w:r w:rsidRPr="00A05111">
        <w:rPr>
          <w:rFonts w:ascii="Arial" w:eastAsia="Times New Roman" w:hAnsi="Arial" w:cs="Arial"/>
          <w:spacing w:val="-2"/>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se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ñ</w:t>
      </w:r>
      <w:r w:rsidRPr="00A05111">
        <w:rPr>
          <w:rFonts w:ascii="Arial" w:eastAsia="Times New Roman" w:hAnsi="Arial" w:cs="Arial"/>
          <w:sz w:val="24"/>
          <w:szCs w:val="24"/>
          <w:lang w:val="es-ES" w:eastAsia="es-ES"/>
        </w:rPr>
        <w:t>os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y</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rj</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os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 se</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r</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con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t</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v</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 xml:space="preserve">l </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nc</w:t>
      </w:r>
      <w:r w:rsidRPr="00A05111">
        <w:rPr>
          <w:rFonts w:ascii="Arial" w:eastAsia="Times New Roman" w:hAnsi="Arial" w:cs="Arial"/>
          <w:spacing w:val="-1"/>
          <w:sz w:val="24"/>
          <w:szCs w:val="24"/>
          <w:lang w:val="es-ES" w:eastAsia="es-ES"/>
        </w:rPr>
        <w:t>u</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li</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w:t>
      </w:r>
      <w:r w:rsidRPr="00A05111">
        <w:rPr>
          <w:rFonts w:ascii="Arial" w:eastAsia="Times New Roman" w:hAnsi="Arial" w:cs="Arial"/>
          <w:spacing w:val="-3"/>
          <w:sz w:val="24"/>
          <w:szCs w:val="24"/>
          <w:lang w:val="es-ES" w:eastAsia="es-ES"/>
        </w:rPr>
        <w:t>l</w:t>
      </w:r>
      <w:r w:rsidRPr="00A05111">
        <w:rPr>
          <w:rFonts w:ascii="Arial" w:eastAsia="Times New Roman" w:hAnsi="Arial" w:cs="Arial"/>
          <w:sz w:val="24"/>
          <w:szCs w:val="24"/>
          <w:lang w:val="es-ES" w:eastAsia="es-ES"/>
        </w:rPr>
        <w:t>q</w:t>
      </w:r>
      <w:r w:rsidRPr="00A05111">
        <w:rPr>
          <w:rFonts w:ascii="Arial" w:eastAsia="Times New Roman" w:hAnsi="Arial" w:cs="Arial"/>
          <w:spacing w:val="-1"/>
          <w:sz w:val="24"/>
          <w:szCs w:val="24"/>
          <w:lang w:val="es-ES" w:eastAsia="es-ES"/>
        </w:rPr>
        <w:t>ui</w:t>
      </w:r>
      <w:r w:rsidRPr="00A05111">
        <w:rPr>
          <w:rFonts w:ascii="Arial" w:eastAsia="Times New Roman" w:hAnsi="Arial" w:cs="Arial"/>
          <w:sz w:val="24"/>
          <w:szCs w:val="24"/>
          <w:lang w:val="es-ES" w:eastAsia="es-ES"/>
        </w:rPr>
        <w:t>era</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b</w:t>
      </w:r>
      <w:r w:rsidRPr="00A05111">
        <w:rPr>
          <w:rFonts w:ascii="Arial" w:eastAsia="Times New Roman" w:hAnsi="Arial" w:cs="Arial"/>
          <w:spacing w:val="-1"/>
          <w:sz w:val="24"/>
          <w:szCs w:val="24"/>
          <w:lang w:val="es-ES" w:eastAsia="es-ES"/>
        </w:rPr>
        <w:t>li</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as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rt</w:t>
      </w:r>
      <w:r w:rsidRPr="00A05111">
        <w:rPr>
          <w:rFonts w:ascii="Arial" w:eastAsia="Times New Roman" w:hAnsi="Arial" w:cs="Arial"/>
          <w:sz w:val="24"/>
          <w:szCs w:val="24"/>
          <w:lang w:val="es-ES" w:eastAsia="es-ES"/>
        </w:rPr>
        <w:t>e 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pro</w:t>
      </w:r>
      <w:r w:rsidRPr="00A05111">
        <w:rPr>
          <w:rFonts w:ascii="Arial" w:eastAsia="Times New Roman" w:hAnsi="Arial" w:cs="Arial"/>
          <w:spacing w:val="-2"/>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5"/>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di</w:t>
      </w:r>
      <w:r w:rsidRPr="00A05111">
        <w:rPr>
          <w:rFonts w:ascii="Arial" w:eastAsia="Times New Roman" w:hAnsi="Arial" w:cs="Arial"/>
          <w:sz w:val="24"/>
          <w:szCs w:val="24"/>
          <w:lang w:val="es-ES" w:eastAsia="es-ES"/>
        </w:rPr>
        <w:t>ca</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o</w:t>
      </w:r>
      <w:r w:rsidR="00C429F0">
        <w:rPr>
          <w:rFonts w:ascii="Arial" w:eastAsia="Times New Roman" w:hAnsi="Arial" w:cs="Arial"/>
          <w:spacing w:val="5"/>
          <w:sz w:val="24"/>
          <w:szCs w:val="24"/>
          <w:lang w:val="es-ES" w:eastAsia="es-ES"/>
        </w:rPr>
        <w:t>.</w:t>
      </w:r>
    </w:p>
    <w:p w14:paraId="0C800781" w14:textId="77777777" w:rsidR="004D4E7D" w:rsidRPr="00A05111"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26AC918B" w14:textId="2DDC84A9" w:rsidR="004D4E7D" w:rsidRPr="00721713" w:rsidRDefault="004D4E7D" w:rsidP="004D4E7D">
      <w:pPr>
        <w:widowControl w:val="0"/>
        <w:autoSpaceDE w:val="0"/>
        <w:autoSpaceDN w:val="0"/>
        <w:adjustRightInd w:val="0"/>
        <w:spacing w:after="0" w:line="258" w:lineRule="auto"/>
        <w:ind w:right="60"/>
        <w:jc w:val="both"/>
        <w:rPr>
          <w:rFonts w:ascii="Arial" w:eastAsia="Times New Roman" w:hAnsi="Arial" w:cs="Arial"/>
          <w:sz w:val="24"/>
          <w:szCs w:val="24"/>
          <w:lang w:val="es-ES" w:eastAsia="es-ES"/>
        </w:rPr>
      </w:pPr>
      <w:r w:rsidRPr="00A05111">
        <w:rPr>
          <w:rFonts w:ascii="Arial" w:eastAsia="Times New Roman" w:hAnsi="Arial" w:cs="Arial"/>
          <w:spacing w:val="-1"/>
          <w:sz w:val="24"/>
          <w:szCs w:val="24"/>
          <w:lang w:val="es-ES" w:eastAsia="es-ES"/>
        </w:rPr>
        <w:t>S</w:t>
      </w:r>
      <w:r w:rsidRPr="00A05111">
        <w:rPr>
          <w:rFonts w:ascii="Arial" w:eastAsia="Times New Roman" w:hAnsi="Arial" w:cs="Arial"/>
          <w:sz w:val="24"/>
          <w:szCs w:val="24"/>
          <w:lang w:val="es-ES" w:eastAsia="es-ES"/>
        </w:rPr>
        <w:t>i</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er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nt</w:t>
      </w:r>
      <w:r w:rsidRPr="00A05111">
        <w:rPr>
          <w:rFonts w:ascii="Arial" w:eastAsia="Times New Roman" w:hAnsi="Arial" w:cs="Arial"/>
          <w:sz w:val="24"/>
          <w:szCs w:val="24"/>
          <w:lang w:val="es-ES" w:eastAsia="es-ES"/>
        </w:rPr>
        <w:t>o</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curso</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c</w:t>
      </w:r>
      <w:r w:rsidRPr="00A05111">
        <w:rPr>
          <w:rFonts w:ascii="Arial" w:eastAsia="Times New Roman" w:hAnsi="Arial" w:cs="Arial"/>
          <w:sz w:val="24"/>
          <w:szCs w:val="24"/>
          <w:lang w:val="es-ES" w:eastAsia="es-ES"/>
        </w:rPr>
        <w:t>uc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ser</w:t>
      </w:r>
      <w:r w:rsidRPr="00A05111">
        <w:rPr>
          <w:rFonts w:ascii="Arial" w:eastAsia="Times New Roman" w:hAnsi="Arial" w:cs="Arial"/>
          <w:spacing w:val="-2"/>
          <w:sz w:val="24"/>
          <w:szCs w:val="24"/>
          <w:lang w:val="es-ES" w:eastAsia="es-ES"/>
        </w:rPr>
        <w:t>v</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Pr>
          <w:rFonts w:ascii="Arial" w:eastAsia="Times New Roman" w:hAnsi="Arial" w:cs="Arial"/>
          <w:spacing w:val="-1"/>
          <w:sz w:val="24"/>
          <w:szCs w:val="24"/>
          <w:lang w:val="es-ES" w:eastAsia="es-ES"/>
        </w:rPr>
        <w:t>p</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se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 s</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1"/>
          <w:sz w:val="24"/>
          <w:szCs w:val="24"/>
          <w:lang w:val="es-ES" w:eastAsia="es-ES"/>
        </w:rPr>
        <w:t xml:space="preserve"> </w:t>
      </w:r>
      <w:r w:rsidRPr="00A05111">
        <w:rPr>
          <w:rFonts w:ascii="Arial" w:hAnsi="Arial" w:cs="Arial"/>
          <w:sz w:val="24"/>
        </w:rPr>
        <w:t>los bienes y/o</w:t>
      </w:r>
      <w:r w:rsidRPr="00AA1349">
        <w:rPr>
          <w:rFonts w:ascii="Arial" w:eastAsia="Times New Roman" w:hAnsi="Arial" w:cs="Arial"/>
          <w:spacing w:val="-16"/>
          <w:sz w:val="28"/>
          <w:szCs w:val="24"/>
          <w:lang w:val="es-ES" w:eastAsia="es-ES"/>
        </w:rPr>
        <w:t xml:space="preserve">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w:t>
      </w:r>
      <w:r w:rsidRPr="00721713">
        <w:rPr>
          <w:rFonts w:ascii="Arial" w:eastAsia="Times New Roman" w:hAnsi="Arial" w:cs="Arial"/>
          <w:spacing w:val="-14"/>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3"/>
          <w:sz w:val="24"/>
          <w:szCs w:val="24"/>
          <w:lang w:val="es-ES" w:eastAsia="es-ES"/>
        </w:rPr>
        <w:t xml:space="preserve"> </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ust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12"/>
          <w:sz w:val="24"/>
          <w:szCs w:val="24"/>
          <w:lang w:val="es-ES" w:eastAsia="es-ES"/>
        </w:rPr>
        <w:t xml:space="preserve"> </w:t>
      </w:r>
      <w:r w:rsidRPr="00721713">
        <w:rPr>
          <w:rFonts w:ascii="Arial" w:eastAsia="Times New Roman" w:hAnsi="Arial" w:cs="Arial"/>
          <w:sz w:val="24"/>
          <w:szCs w:val="24"/>
          <w:lang w:val="es-ES" w:eastAsia="es-ES"/>
        </w:rPr>
        <w:t>éste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z w:val="24"/>
          <w:szCs w:val="24"/>
          <w:lang w:val="es-ES" w:eastAsia="es-ES"/>
        </w:rPr>
        <w:t>ato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área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ora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y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proba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cas</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 su</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3</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á</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eri</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 xml:space="preserve">pra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con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á</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orac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esta</w:t>
      </w:r>
      <w:r w:rsidRPr="00721713">
        <w:rPr>
          <w:rFonts w:ascii="Arial" w:eastAsia="Times New Roman" w:hAnsi="Arial" w:cs="Arial"/>
          <w:spacing w:val="1"/>
          <w:sz w:val="24"/>
          <w:szCs w:val="24"/>
          <w:lang w:val="es-ES" w:eastAsia="es-ES"/>
        </w:rPr>
        <w:t xml:space="preserve"> 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ar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ecc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eral de </w:t>
      </w:r>
      <w:r w:rsidRPr="00721713">
        <w:rPr>
          <w:rFonts w:ascii="Arial" w:eastAsia="Times New Roman" w:hAnsi="Arial" w:cs="Arial"/>
          <w:spacing w:val="1"/>
          <w:sz w:val="24"/>
          <w:szCs w:val="24"/>
          <w:lang w:val="es-ES" w:eastAsia="es-ES"/>
        </w:rPr>
        <w:t>Administración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 el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80</w:t>
      </w:r>
      <w:r w:rsidRPr="00721713">
        <w:rPr>
          <w:rFonts w:ascii="Arial" w:eastAsia="Times New Roman" w:hAnsi="Arial" w:cs="Arial"/>
          <w:spacing w:val="2"/>
          <w:sz w:val="24"/>
          <w:szCs w:val="24"/>
          <w:lang w:val="es-ES" w:eastAsia="es-ES"/>
        </w:rPr>
        <w:t xml:space="preserve"> </w:t>
      </w:r>
      <w:r>
        <w:rPr>
          <w:rFonts w:ascii="Arial" w:eastAsia="Times New Roman" w:hAnsi="Arial" w:cs="Arial"/>
          <w:sz w:val="24"/>
          <w:szCs w:val="24"/>
          <w:lang w:val="es-ES" w:eastAsia="es-ES"/>
        </w:rPr>
        <w:t>numeral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y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 sus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4"/>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0044255B">
        <w:rPr>
          <w:rFonts w:ascii="Arial" w:eastAsia="Times New Roman" w:hAnsi="Arial" w:cs="Arial"/>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 caso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este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sp</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al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pen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w:t>
      </w:r>
    </w:p>
    <w:p w14:paraId="45584562" w14:textId="77777777" w:rsidR="004D4E7D" w:rsidRPr="00721713"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666A89CE" w14:textId="0AB0EBFB" w:rsidR="004D4E7D" w:rsidRPr="00721713" w:rsidRDefault="004D4E7D" w:rsidP="004D4E7D">
      <w:pPr>
        <w:widowControl w:val="0"/>
        <w:autoSpaceDE w:val="0"/>
        <w:autoSpaceDN w:val="0"/>
        <w:adjustRightInd w:val="0"/>
        <w:spacing w:after="0" w:line="258" w:lineRule="auto"/>
        <w:ind w:right="57"/>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go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l</w:t>
      </w:r>
      <w:r>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4"/>
          <w:sz w:val="24"/>
          <w:szCs w:val="24"/>
          <w:lang w:val="es-ES" w:eastAsia="es-ES"/>
        </w:rPr>
        <w:t>r</w:t>
      </w:r>
      <w:r w:rsidRPr="00721713">
        <w:rPr>
          <w:rFonts w:ascii="Arial" w:eastAsia="Times New Roman" w:hAnsi="Arial" w:cs="Arial"/>
          <w:sz w:val="24"/>
          <w:szCs w:val="24"/>
          <w:lang w:val="es-ES" w:eastAsia="es-ES"/>
        </w:rPr>
        <w:t>do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car</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cas </w:t>
      </w:r>
      <w:r w:rsidRPr="00721713">
        <w:rPr>
          <w:rFonts w:ascii="Arial" w:eastAsia="Times New Roman" w:hAnsi="Arial" w:cs="Arial"/>
          <w:spacing w:val="4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 xml:space="preserve">caso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prese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 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z w:val="24"/>
          <w:szCs w:val="24"/>
          <w:lang w:val="es-ES" w:eastAsia="es-ES"/>
        </w:rPr>
        <w:t>po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ño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ch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uc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3"/>
          <w:sz w:val="24"/>
          <w:szCs w:val="24"/>
          <w:lang w:val="es-ES" w:eastAsia="es-ES"/>
        </w:rPr>
        <w:t>r</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veed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 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a cu</w:t>
      </w:r>
      <w:r w:rsidRPr="00721713">
        <w:rPr>
          <w:rFonts w:ascii="Arial" w:eastAsia="Times New Roman" w:hAnsi="Arial" w:cs="Arial"/>
          <w:spacing w:val="-3"/>
          <w:sz w:val="24"/>
          <w:szCs w:val="24"/>
          <w:lang w:val="es-ES" w:eastAsia="es-ES"/>
        </w:rPr>
        <w:t>b</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 pena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nti</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 1</w:t>
      </w:r>
      <w:r w:rsidRPr="00721713">
        <w:rPr>
          <w:rFonts w:ascii="Arial" w:eastAsia="Times New Roman" w:hAnsi="Arial" w:cs="Arial"/>
          <w:spacing w:val="-3"/>
          <w:sz w:val="24"/>
          <w:szCs w:val="24"/>
          <w:lang w:val="es-ES" w:eastAsia="es-ES"/>
        </w:rPr>
        <w:t>0</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otal </w:t>
      </w:r>
      <w:r>
        <w:rPr>
          <w:rFonts w:ascii="Arial" w:eastAsia="Times New Roman" w:hAnsi="Arial" w:cs="Arial"/>
          <w:sz w:val="24"/>
          <w:szCs w:val="24"/>
          <w:lang w:val="es-ES" w:eastAsia="es-ES"/>
        </w:rPr>
        <w:t>de la garantía de cumplimiento</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or</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lastRenderedPageBreak/>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 xml:space="preserve">su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o cons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e </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x</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r  la </w:t>
      </w:r>
      <w:r w:rsidRPr="00C429F0">
        <w:rPr>
          <w:rFonts w:ascii="Arial" w:eastAsia="Times New Roman" w:hAnsi="Arial" w:cs="Arial"/>
          <w:sz w:val="24"/>
          <w:szCs w:val="24"/>
          <w:lang w:val="es-ES" w:eastAsia="es-ES"/>
        </w:rPr>
        <w:t>ASEJ</w:t>
      </w:r>
      <w:r w:rsidRPr="00A05111">
        <w:rPr>
          <w:rFonts w:ascii="Arial" w:eastAsia="Times New Roman" w:hAnsi="Arial" w:cs="Arial"/>
          <w:sz w:val="24"/>
          <w:szCs w:val="24"/>
          <w:lang w:val="es-ES" w:eastAsia="es-ES"/>
        </w:rPr>
        <w:t xml:space="preserve"> 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su</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e</w:t>
      </w:r>
      <w:r w:rsidRPr="00A05111">
        <w:rPr>
          <w:rFonts w:ascii="Arial" w:eastAsia="Times New Roman" w:hAnsi="Arial" w:cs="Arial"/>
          <w:spacing w:val="-2"/>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os seña</w:t>
      </w:r>
      <w:r w:rsidRPr="00A05111">
        <w:rPr>
          <w:rFonts w:ascii="Arial" w:eastAsia="Times New Roman" w:hAnsi="Arial" w:cs="Arial"/>
          <w:spacing w:val="-2"/>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s</w:t>
      </w:r>
      <w:r w:rsidRPr="00A05111">
        <w:rPr>
          <w:rFonts w:ascii="Arial" w:eastAsia="Times New Roman" w:hAnsi="Arial" w:cs="Arial"/>
          <w:sz w:val="24"/>
          <w:szCs w:val="24"/>
          <w:lang w:val="es-ES" w:eastAsia="es-ES"/>
        </w:rPr>
        <w:t>.</w:t>
      </w:r>
    </w:p>
    <w:p w14:paraId="20358F6F" w14:textId="77777777" w:rsidR="004D4E7D" w:rsidRPr="00721713"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41CC68DF" w14:textId="1DB818D6" w:rsidR="004D4E7D" w:rsidRPr="00B21002" w:rsidRDefault="004D4E7D" w:rsidP="004D4E7D">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pr</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veed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 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1"/>
          <w:sz w:val="24"/>
          <w:szCs w:val="24"/>
          <w:lang w:val="es-ES" w:eastAsia="es-ES"/>
        </w:rPr>
        <w:t>j</w:t>
      </w:r>
      <w:r w:rsidRPr="00721713">
        <w:rPr>
          <w:rFonts w:ascii="Arial" w:eastAsia="Times New Roman" w:hAnsi="Arial" w:cs="Arial"/>
          <w:spacing w:val="-3"/>
          <w:sz w:val="24"/>
          <w:szCs w:val="24"/>
          <w:lang w:val="es-ES" w:eastAsia="es-ES"/>
        </w:rPr>
        <w:t>u</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 cor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é</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2"/>
          <w:sz w:val="24"/>
          <w:szCs w:val="24"/>
          <w:lang w:val="es-ES" w:eastAsia="es-ES"/>
        </w:rPr>
        <w:t>is</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 se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ún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ece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pacing w:val="-3"/>
          <w:sz w:val="24"/>
          <w:szCs w:val="24"/>
          <w:lang w:val="es-ES" w:eastAsia="es-ES"/>
        </w:rPr>
        <w:t>ó</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2"/>
          <w:sz w:val="24"/>
          <w:szCs w:val="24"/>
          <w:lang w:val="es-ES" w:eastAsia="es-ES"/>
        </w:rPr>
        <w:t>i</w:t>
      </w:r>
      <w:r w:rsidRPr="00721713">
        <w:rPr>
          <w:rFonts w:ascii="Arial" w:eastAsia="Times New Roman" w:hAnsi="Arial" w:cs="Arial"/>
          <w:sz w:val="24"/>
          <w:szCs w:val="24"/>
          <w:lang w:val="es-ES" w:eastAsia="es-ES"/>
        </w:rPr>
        <w:t>sca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amb</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do</w:t>
      </w:r>
      <w:r w:rsidRPr="00721713">
        <w:rPr>
          <w:rFonts w:ascii="Arial" w:eastAsia="Times New Roman" w:hAnsi="Arial" w:cs="Arial"/>
          <w:spacing w:val="3"/>
          <w:sz w:val="24"/>
          <w:szCs w:val="24"/>
          <w:lang w:val="es-ES" w:eastAsia="es-ES"/>
        </w:rPr>
        <w:t xml:space="preserve"> </w:t>
      </w:r>
      <w:r>
        <w:rPr>
          <w:rFonts w:ascii="Arial" w:eastAsia="Times New Roman" w:hAnsi="Arial" w:cs="Arial"/>
          <w:sz w:val="24"/>
          <w:szCs w:val="24"/>
          <w:lang w:val="es-ES" w:eastAsia="es-ES"/>
        </w:rPr>
        <w:t>la ASEJ</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et</w:t>
      </w:r>
      <w:r w:rsidRPr="00721713">
        <w:rPr>
          <w:rFonts w:ascii="Arial" w:eastAsia="Times New Roman" w:hAnsi="Arial" w:cs="Arial"/>
          <w:spacing w:val="-2"/>
          <w:sz w:val="24"/>
          <w:szCs w:val="24"/>
          <w:lang w:val="es-ES" w:eastAsia="es-ES"/>
        </w:rPr>
        <w:t>e</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el </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1"/>
          <w:sz w:val="24"/>
          <w:szCs w:val="24"/>
          <w:lang w:val="es-ES" w:eastAsia="es-ES"/>
        </w:rPr>
        <w:t xml:space="preserve"> </w:t>
      </w:r>
      <w:r>
        <w:rPr>
          <w:rFonts w:ascii="Arial" w:eastAsia="Times New Roman" w:hAnsi="Arial" w:cs="Arial"/>
          <w:spacing w:val="1"/>
          <w:sz w:val="24"/>
          <w:szCs w:val="24"/>
          <w:lang w:val="es-ES" w:eastAsia="es-ES"/>
        </w:rPr>
        <w:t xml:space="preserve">bien(es) y/o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y</w:t>
      </w:r>
      <w:r w:rsidRPr="00721713">
        <w:rPr>
          <w:rFonts w:ascii="Arial" w:eastAsia="Times New Roman" w:hAnsi="Arial" w:cs="Arial"/>
          <w:sz w:val="24"/>
          <w:szCs w:val="24"/>
          <w:lang w:val="es-ES" w:eastAsia="es-ES"/>
        </w:rPr>
        <w:t>a(n) 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do 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ectuos</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nten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en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l</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con 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49"/>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ec</w:t>
      </w:r>
      <w:r w:rsidRPr="00721713">
        <w:rPr>
          <w:rFonts w:ascii="Arial" w:eastAsia="Times New Roman" w:hAnsi="Arial" w:cs="Arial"/>
          <w:spacing w:val="-4"/>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s) o por ser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3"/>
          <w:sz w:val="24"/>
          <w:szCs w:val="24"/>
          <w:lang w:val="es-ES" w:eastAsia="es-ES"/>
        </w:rPr>
        <w:t>u</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no 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Pr>
          <w:rFonts w:ascii="Arial" w:eastAsia="Times New Roman" w:hAnsi="Arial" w:cs="Arial"/>
          <w:sz w:val="24"/>
          <w:szCs w:val="24"/>
          <w:lang w:val="es-ES" w:eastAsia="es-ES"/>
        </w:rPr>
        <w:t>.</w:t>
      </w:r>
    </w:p>
    <w:p w14:paraId="1FC050BD" w14:textId="3FD840B8" w:rsidR="00D25F1E" w:rsidRPr="00B21002" w:rsidRDefault="00B7089A" w:rsidP="00B21002">
      <w:pPr>
        <w:pStyle w:val="Ttulo1"/>
      </w:pPr>
      <w:r w:rsidRPr="00B21002">
        <w:t>29. DE LA RESCISIÓN</w:t>
      </w:r>
      <w:bookmarkEnd w:id="47"/>
    </w:p>
    <w:p w14:paraId="2D641AEB" w14:textId="0AC15419"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optar por la Rescisión Administrativa del contrato, sin necesidad de declaración judicial alguna para que opere, siempre y cuando </w:t>
      </w:r>
      <w:r w:rsidR="001153E6" w:rsidRPr="00721713">
        <w:rPr>
          <w:rFonts w:ascii="Arial" w:eastAsia="Times New Roman" w:hAnsi="Arial" w:cs="Arial"/>
          <w:spacing w:val="-1"/>
          <w:sz w:val="24"/>
          <w:szCs w:val="24"/>
          <w:lang w:val="es-ES" w:eastAsia="es-ES"/>
        </w:rPr>
        <w:t xml:space="preserve">el proveedor </w:t>
      </w:r>
      <w:r w:rsidRPr="00721713">
        <w:rPr>
          <w:rFonts w:ascii="Arial" w:eastAsia="Times New Roman" w:hAnsi="Arial" w:cs="Arial"/>
          <w:spacing w:val="-1"/>
          <w:sz w:val="24"/>
          <w:szCs w:val="24"/>
          <w:lang w:val="es-ES" w:eastAsia="es-ES"/>
        </w:rPr>
        <w:t>incumpla con cualquier obligación contractual. Este hecho será in</w:t>
      </w:r>
      <w:r w:rsidR="00B21002">
        <w:rPr>
          <w:rFonts w:ascii="Arial" w:eastAsia="Times New Roman" w:hAnsi="Arial" w:cs="Arial"/>
          <w:spacing w:val="-1"/>
          <w:sz w:val="24"/>
          <w:szCs w:val="24"/>
          <w:lang w:val="es-ES" w:eastAsia="es-ES"/>
        </w:rPr>
        <w:t>formado de manera indubitable al</w:t>
      </w:r>
      <w:r w:rsidR="001153E6" w:rsidRPr="00721713">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1"/>
          <w:sz w:val="24"/>
          <w:szCs w:val="24"/>
          <w:lang w:val="es-ES" w:eastAsia="es-ES"/>
        </w:rPr>
        <w:t>, de conformida</w:t>
      </w:r>
      <w:r w:rsidR="0044255B">
        <w:rPr>
          <w:rFonts w:ascii="Arial" w:eastAsia="Times New Roman" w:hAnsi="Arial" w:cs="Arial"/>
          <w:spacing w:val="-1"/>
          <w:sz w:val="24"/>
          <w:szCs w:val="24"/>
          <w:lang w:val="es-ES" w:eastAsia="es-ES"/>
        </w:rPr>
        <w:t>d con el artículo 85 de la Ley</w:t>
      </w:r>
      <w:r w:rsidRPr="00721713">
        <w:rPr>
          <w:rFonts w:ascii="Arial" w:eastAsia="Times New Roman" w:hAnsi="Arial" w:cs="Arial"/>
          <w:spacing w:val="-1"/>
          <w:sz w:val="24"/>
          <w:szCs w:val="24"/>
          <w:lang w:val="es-ES" w:eastAsia="es-ES"/>
        </w:rPr>
        <w:t>; además de la posibilidad de poder exigir el pago de daños y perjuicios, de conformi</w:t>
      </w:r>
      <w:r w:rsidR="00B21002">
        <w:rPr>
          <w:rFonts w:ascii="Arial" w:eastAsia="Times New Roman" w:hAnsi="Arial" w:cs="Arial"/>
          <w:spacing w:val="-1"/>
          <w:sz w:val="24"/>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suspender temporal o definitivamente el </w:t>
      </w:r>
      <w:r w:rsidR="00AA1349">
        <w:rPr>
          <w:rFonts w:ascii="Arial" w:eastAsia="Times New Roman" w:hAnsi="Arial" w:cs="Arial"/>
          <w:spacing w:val="-1"/>
          <w:sz w:val="24"/>
          <w:szCs w:val="24"/>
          <w:lang w:val="es-ES" w:eastAsia="es-ES"/>
        </w:rPr>
        <w:t xml:space="preserve">bien y/o </w:t>
      </w:r>
      <w:r w:rsidRPr="00721713">
        <w:rPr>
          <w:rFonts w:ascii="Arial" w:eastAsia="Times New Roman" w:hAnsi="Arial" w:cs="Arial"/>
          <w:spacing w:val="-1"/>
          <w:sz w:val="24"/>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ascii="Arial" w:eastAsia="Times New Roman" w:hAnsi="Arial" w:cs="Arial"/>
          <w:spacing w:val="-1"/>
          <w:sz w:val="24"/>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ascii="Arial" w:eastAsia="Times New Roman" w:hAnsi="Arial" w:cs="Arial"/>
          <w:spacing w:val="-1"/>
          <w:sz w:val="24"/>
          <w:szCs w:val="24"/>
          <w:lang w:val="es-ES" w:eastAsia="es-ES"/>
        </w:rPr>
        <w:t xml:space="preserve">bien(es) y/o </w:t>
      </w:r>
      <w:r w:rsidR="00B21002">
        <w:rPr>
          <w:rFonts w:ascii="Arial" w:eastAsia="Times New Roman" w:hAnsi="Arial" w:cs="Arial"/>
          <w:spacing w:val="-1"/>
          <w:sz w:val="24"/>
          <w:szCs w:val="24"/>
          <w:lang w:val="es-ES" w:eastAsia="es-ES"/>
        </w:rPr>
        <w:t>servicio</w:t>
      </w:r>
      <w:r w:rsidRPr="00721713">
        <w:rPr>
          <w:rFonts w:ascii="Arial" w:eastAsia="Times New Roman" w:hAnsi="Arial" w:cs="Arial"/>
          <w:spacing w:val="-1"/>
          <w:sz w:val="24"/>
          <w:szCs w:val="24"/>
          <w:lang w:val="es-ES" w:eastAsia="es-ES"/>
        </w:rPr>
        <w:t>(s), obligándose a responder y deslindar a la ASEJ de cualquier acción o derecho derivado por concepto de prestaciones contenidas en la Ley Federal del Trabajo, de seguridad social, fiscal,</w:t>
      </w:r>
      <w:r w:rsidR="00B21002">
        <w:rPr>
          <w:rFonts w:ascii="Arial" w:eastAsia="Times New Roman" w:hAnsi="Arial" w:cs="Arial"/>
          <w:spacing w:val="-1"/>
          <w:sz w:val="24"/>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t>32. DE LA CESIÓN DE DERECHOS Y OBLIGACIONES</w:t>
      </w:r>
      <w:bookmarkEnd w:id="50"/>
    </w:p>
    <w:p w14:paraId="159AE60F" w14:textId="3A703E6A"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w:t>
      </w:r>
      <w:r w:rsidR="00AA1349">
        <w:rPr>
          <w:rFonts w:ascii="Arial" w:eastAsia="Times New Roman" w:hAnsi="Arial" w:cs="Arial"/>
          <w:spacing w:val="-1"/>
          <w:sz w:val="24"/>
          <w:szCs w:val="24"/>
          <w:lang w:val="es-ES" w:eastAsia="es-ES"/>
        </w:rPr>
        <w:t>proveedor</w:t>
      </w:r>
      <w:r w:rsidRPr="00721713">
        <w:rPr>
          <w:rFonts w:ascii="Arial" w:eastAsia="Times New Roman" w:hAnsi="Arial" w:cs="Arial"/>
          <w:spacing w:val="-1"/>
          <w:sz w:val="24"/>
          <w:szCs w:val="24"/>
          <w:lang w:val="es-ES" w:eastAsia="es-ES"/>
        </w:rPr>
        <w:t xml:space="preserve"> que resulte adjudicado en el presente procedimiento, no podrá gravar </w:t>
      </w:r>
      <w:r w:rsidRPr="00721713">
        <w:rPr>
          <w:rFonts w:ascii="Arial" w:eastAsia="Times New Roman" w:hAnsi="Arial" w:cs="Arial"/>
          <w:spacing w:val="-1"/>
          <w:sz w:val="24"/>
          <w:szCs w:val="24"/>
          <w:lang w:val="es-ES" w:eastAsia="es-ES"/>
        </w:rPr>
        <w:lastRenderedPageBreak/>
        <w:t xml:space="preserve">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ascii="Arial" w:eastAsia="Times New Roman" w:hAnsi="Arial" w:cs="Arial"/>
          <w:spacing w:val="-1"/>
          <w:sz w:val="24"/>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5A8CAB0F"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área requirente en conjunto con </w:t>
      </w:r>
      <w:r w:rsidR="00AA1349">
        <w:rPr>
          <w:rFonts w:ascii="Arial" w:eastAsia="Times New Roman" w:hAnsi="Arial" w:cs="Arial"/>
          <w:spacing w:val="-1"/>
          <w:sz w:val="24"/>
          <w:szCs w:val="24"/>
          <w:lang w:val="es-ES" w:eastAsia="es-ES"/>
        </w:rPr>
        <w:t>el Área</w:t>
      </w:r>
      <w:r w:rsidRPr="00721713">
        <w:rPr>
          <w:rFonts w:ascii="Arial" w:eastAsia="Times New Roman" w:hAnsi="Arial" w:cs="Arial"/>
          <w:spacing w:val="-1"/>
          <w:sz w:val="24"/>
          <w:szCs w:val="24"/>
          <w:lang w:val="es-ES" w:eastAsia="es-ES"/>
        </w:rPr>
        <w:t xml:space="preserve"> de Compras perteneciente a la Dirección General de Administración serán las encargadas de vigilar e inspeccionar que los </w:t>
      </w:r>
      <w:r w:rsidR="00AA1349">
        <w:rPr>
          <w:rFonts w:ascii="Arial" w:eastAsia="Times New Roman" w:hAnsi="Arial" w:cs="Arial"/>
          <w:spacing w:val="-1"/>
          <w:sz w:val="24"/>
          <w:szCs w:val="24"/>
          <w:lang w:val="es-ES" w:eastAsia="es-ES"/>
        </w:rPr>
        <w:t>bienes y/o servicios</w:t>
      </w:r>
      <w:r w:rsidRPr="00721713">
        <w:rPr>
          <w:rFonts w:ascii="Arial" w:eastAsia="Times New Roman" w:hAnsi="Arial" w:cs="Arial"/>
          <w:spacing w:val="-1"/>
          <w:sz w:val="24"/>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Sin perjuicio de lo anterior, </w:t>
      </w:r>
      <w:r w:rsidR="0040494E">
        <w:rPr>
          <w:rFonts w:ascii="Arial" w:eastAsia="Times New Roman" w:hAnsi="Arial" w:cs="Arial"/>
          <w:spacing w:val="-1"/>
          <w:sz w:val="24"/>
          <w:szCs w:val="24"/>
          <w:lang w:val="es-ES" w:eastAsia="es-ES"/>
        </w:rPr>
        <w:t xml:space="preserve">la </w:t>
      </w:r>
      <w:r w:rsidRPr="00721713">
        <w:rPr>
          <w:rFonts w:ascii="Arial" w:eastAsia="Times New Roman" w:hAnsi="Arial" w:cs="Arial"/>
          <w:spacing w:val="-1"/>
          <w:sz w:val="24"/>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ascii="Arial" w:eastAsia="Times New Roman" w:hAnsi="Arial" w:cs="Arial"/>
          <w:spacing w:val="-1"/>
          <w:sz w:val="24"/>
          <w:szCs w:val="24"/>
          <w:lang w:val="es-ES" w:eastAsia="es-ES"/>
        </w:rPr>
        <w:t>ecesarias para su 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562333D9" w14:textId="451CDD81" w:rsidR="00D25F1E"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Solicitar ante cualquier diferencia derivada del </w:t>
      </w:r>
      <w:r w:rsidR="0040494E">
        <w:rPr>
          <w:rFonts w:ascii="Arial" w:eastAsia="Times New Roman" w:hAnsi="Arial" w:cs="Arial"/>
          <w:spacing w:val="-1"/>
          <w:sz w:val="24"/>
          <w:szCs w:val="24"/>
          <w:lang w:val="es-ES" w:eastAsia="es-ES"/>
        </w:rPr>
        <w:t>in</w:t>
      </w:r>
      <w:r w:rsidRPr="00721713">
        <w:rPr>
          <w:rFonts w:ascii="Arial" w:eastAsia="Times New Roman" w:hAnsi="Arial" w:cs="Arial"/>
          <w:spacing w:val="-1"/>
          <w:sz w:val="24"/>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t>35</w:t>
      </w:r>
      <w:r w:rsidR="00D25F1E" w:rsidRPr="0040494E">
        <w:t>. LEGISLACIÓN SUPLETORIA</w:t>
      </w:r>
      <w:bookmarkEnd w:id="53"/>
    </w:p>
    <w:p w14:paraId="0DB30612" w14:textId="1C17D6FF"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ara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no pre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presen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a</w:t>
      </w:r>
      <w:r w:rsidR="0044255B">
        <w:rPr>
          <w:rFonts w:ascii="Arial" w:eastAsia="Times New Roman" w:hAnsi="Arial" w:cs="Arial"/>
          <w:sz w:val="24"/>
          <w:szCs w:val="24"/>
          <w:lang w:val="es-ES" w:eastAsia="es-ES"/>
        </w:rPr>
        <w:t>ses 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lastRenderedPageBreak/>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sus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drá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 xml:space="preserve">r </w:t>
      </w:r>
      <w:r w:rsidRPr="00721713">
        <w:rPr>
          <w:rFonts w:ascii="Arial" w:eastAsia="Times New Roman" w:hAnsi="Arial" w:cs="Arial"/>
          <w:spacing w:val="-1"/>
          <w:sz w:val="24"/>
          <w:szCs w:val="24"/>
          <w:lang w:val="es-ES" w:eastAsia="es-ES"/>
        </w:rPr>
        <w:t>l</w:t>
      </w:r>
      <w:r w:rsidR="0040494E">
        <w:rPr>
          <w:rFonts w:ascii="Arial" w:eastAsia="Times New Roman" w:hAnsi="Arial" w:cs="Arial"/>
          <w:sz w:val="24"/>
          <w:szCs w:val="24"/>
          <w:lang w:val="es-ES" w:eastAsia="es-ES"/>
        </w:rPr>
        <w:t>a C</w:t>
      </w:r>
      <w:r w:rsidRPr="00721713">
        <w:rPr>
          <w:rFonts w:ascii="Arial" w:eastAsia="Times New Roman" w:hAnsi="Arial" w:cs="Arial"/>
          <w:sz w:val="24"/>
          <w:szCs w:val="24"/>
          <w:lang w:val="es-ES" w:eastAsia="es-ES"/>
        </w:rPr>
        <w:t>on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1"/>
          <w:sz w:val="24"/>
          <w:szCs w:val="24"/>
          <w:lang w:val="es-ES" w:eastAsia="es-ES"/>
        </w:rPr>
        <w:t>pl</w:t>
      </w:r>
      <w:r w:rsidRPr="00721713">
        <w:rPr>
          <w:rFonts w:ascii="Arial" w:eastAsia="Times New Roman" w:hAnsi="Arial" w:cs="Arial"/>
          <w:sz w:val="24"/>
          <w:szCs w:val="24"/>
          <w:lang w:val="es-ES" w:eastAsia="es-ES"/>
        </w:rPr>
        <w:t>eto</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s</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n</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5"/>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sz w:val="24"/>
          <w:szCs w:val="24"/>
          <w:lang w:val="es-ES" w:eastAsia="es-ES"/>
        </w:rPr>
      </w:pPr>
    </w:p>
    <w:p w14:paraId="1ED899DD" w14:textId="5138688D" w:rsidR="00D25F1E" w:rsidRPr="0044255B" w:rsidRDefault="00D25F1E" w:rsidP="0044255B">
      <w:pPr>
        <w:pStyle w:val="Prrafodelista"/>
        <w:widowControl w:val="0"/>
        <w:numPr>
          <w:ilvl w:val="0"/>
          <w:numId w:val="39"/>
        </w:numPr>
        <w:autoSpaceDE w:val="0"/>
        <w:autoSpaceDN w:val="0"/>
        <w:adjustRightInd w:val="0"/>
        <w:ind w:right="-20"/>
        <w:rPr>
          <w:rFonts w:ascii="Arial" w:hAnsi="Arial" w:cs="Arial"/>
        </w:rPr>
      </w:pPr>
      <w:r w:rsidRPr="0044255B">
        <w:rPr>
          <w:rFonts w:ascii="Arial" w:hAnsi="Arial" w:cs="Arial"/>
        </w:rPr>
        <w:t>L</w:t>
      </w:r>
      <w:r w:rsidRPr="0044255B">
        <w:rPr>
          <w:rFonts w:ascii="Arial" w:hAnsi="Arial" w:cs="Arial"/>
          <w:spacing w:val="-1"/>
        </w:rPr>
        <w:t>e</w:t>
      </w:r>
      <w:r w:rsidRPr="0044255B">
        <w:rPr>
          <w:rFonts w:ascii="Arial" w:hAnsi="Arial" w:cs="Arial"/>
        </w:rPr>
        <w:t>y</w:t>
      </w:r>
      <w:r w:rsidRPr="0044255B">
        <w:rPr>
          <w:rFonts w:ascii="Arial" w:hAnsi="Arial" w:cs="Arial"/>
          <w:spacing w:val="-1"/>
        </w:rPr>
        <w:t xml:space="preserve"> </w:t>
      </w:r>
      <w:r w:rsidRPr="0044255B">
        <w:rPr>
          <w:rFonts w:ascii="Arial" w:hAnsi="Arial" w:cs="Arial"/>
        </w:rPr>
        <w:t xml:space="preserve">de </w:t>
      </w:r>
      <w:r w:rsidRPr="0044255B">
        <w:rPr>
          <w:rFonts w:ascii="Arial" w:hAnsi="Arial" w:cs="Arial"/>
          <w:spacing w:val="-1"/>
        </w:rPr>
        <w:t>A</w:t>
      </w:r>
      <w:r w:rsidRPr="0044255B">
        <w:rPr>
          <w:rFonts w:ascii="Arial" w:hAnsi="Arial" w:cs="Arial"/>
        </w:rPr>
        <w:t>d</w:t>
      </w:r>
      <w:r w:rsidRPr="0044255B">
        <w:rPr>
          <w:rFonts w:ascii="Arial" w:hAnsi="Arial" w:cs="Arial"/>
          <w:spacing w:val="2"/>
        </w:rPr>
        <w:t>q</w:t>
      </w:r>
      <w:r w:rsidRPr="0044255B">
        <w:rPr>
          <w:rFonts w:ascii="Arial" w:hAnsi="Arial" w:cs="Arial"/>
        </w:rPr>
        <w:t>u</w:t>
      </w:r>
      <w:r w:rsidRPr="0044255B">
        <w:rPr>
          <w:rFonts w:ascii="Arial" w:hAnsi="Arial" w:cs="Arial"/>
          <w:spacing w:val="-1"/>
        </w:rPr>
        <w:t>i</w:t>
      </w:r>
      <w:r w:rsidRPr="0044255B">
        <w:rPr>
          <w:rFonts w:ascii="Arial" w:hAnsi="Arial" w:cs="Arial"/>
        </w:rPr>
        <w:t>s</w:t>
      </w:r>
      <w:r w:rsidRPr="0044255B">
        <w:rPr>
          <w:rFonts w:ascii="Arial" w:hAnsi="Arial" w:cs="Arial"/>
          <w:spacing w:val="-1"/>
        </w:rPr>
        <w:t>i</w:t>
      </w:r>
      <w:r w:rsidRPr="0044255B">
        <w:rPr>
          <w:rFonts w:ascii="Arial" w:hAnsi="Arial" w:cs="Arial"/>
        </w:rPr>
        <w:t>c</w:t>
      </w:r>
      <w:r w:rsidRPr="0044255B">
        <w:rPr>
          <w:rFonts w:ascii="Arial" w:hAnsi="Arial" w:cs="Arial"/>
          <w:spacing w:val="-1"/>
        </w:rPr>
        <w:t>i</w:t>
      </w:r>
      <w:r w:rsidRPr="0044255B">
        <w:rPr>
          <w:rFonts w:ascii="Arial" w:hAnsi="Arial" w:cs="Arial"/>
        </w:rPr>
        <w:t>o</w:t>
      </w:r>
      <w:r w:rsidRPr="0044255B">
        <w:rPr>
          <w:rFonts w:ascii="Arial" w:hAnsi="Arial" w:cs="Arial"/>
          <w:spacing w:val="-1"/>
        </w:rPr>
        <w:t>n</w:t>
      </w:r>
      <w:r w:rsidRPr="0044255B">
        <w:rPr>
          <w:rFonts w:ascii="Arial" w:hAnsi="Arial" w:cs="Arial"/>
        </w:rPr>
        <w:t>es,</w:t>
      </w:r>
      <w:r w:rsidRPr="0044255B">
        <w:rPr>
          <w:rFonts w:ascii="Arial" w:hAnsi="Arial" w:cs="Arial"/>
          <w:spacing w:val="-1"/>
        </w:rPr>
        <w:t xml:space="preserve"> A</w:t>
      </w:r>
      <w:r w:rsidRPr="0044255B">
        <w:rPr>
          <w:rFonts w:ascii="Arial" w:hAnsi="Arial" w:cs="Arial"/>
          <w:spacing w:val="-2"/>
        </w:rPr>
        <w:t>r</w:t>
      </w:r>
      <w:r w:rsidRPr="0044255B">
        <w:rPr>
          <w:rFonts w:ascii="Arial" w:hAnsi="Arial" w:cs="Arial"/>
          <w:spacing w:val="1"/>
        </w:rPr>
        <w:t>r</w:t>
      </w:r>
      <w:r w:rsidRPr="0044255B">
        <w:rPr>
          <w:rFonts w:ascii="Arial" w:hAnsi="Arial" w:cs="Arial"/>
        </w:rPr>
        <w:t>e</w:t>
      </w:r>
      <w:r w:rsidRPr="0044255B">
        <w:rPr>
          <w:rFonts w:ascii="Arial" w:hAnsi="Arial" w:cs="Arial"/>
          <w:spacing w:val="-1"/>
        </w:rPr>
        <w:t>n</w:t>
      </w:r>
      <w:r w:rsidRPr="0044255B">
        <w:rPr>
          <w:rFonts w:ascii="Arial" w:hAnsi="Arial" w:cs="Arial"/>
        </w:rPr>
        <w:t>d</w:t>
      </w:r>
      <w:r w:rsidRPr="0044255B">
        <w:rPr>
          <w:rFonts w:ascii="Arial" w:hAnsi="Arial" w:cs="Arial"/>
          <w:spacing w:val="-1"/>
        </w:rPr>
        <w:t>a</w:t>
      </w:r>
      <w:r w:rsidRPr="0044255B">
        <w:rPr>
          <w:rFonts w:ascii="Arial" w:hAnsi="Arial" w:cs="Arial"/>
          <w:spacing w:val="1"/>
        </w:rPr>
        <w:t>m</w:t>
      </w:r>
      <w:r w:rsidRPr="0044255B">
        <w:rPr>
          <w:rFonts w:ascii="Arial" w:hAnsi="Arial" w:cs="Arial"/>
          <w:spacing w:val="-1"/>
        </w:rPr>
        <w:t>i</w:t>
      </w:r>
      <w:r w:rsidRPr="0044255B">
        <w:rPr>
          <w:rFonts w:ascii="Arial" w:hAnsi="Arial" w:cs="Arial"/>
        </w:rPr>
        <w:t>e</w:t>
      </w:r>
      <w:r w:rsidRPr="0044255B">
        <w:rPr>
          <w:rFonts w:ascii="Arial" w:hAnsi="Arial" w:cs="Arial"/>
          <w:spacing w:val="-1"/>
        </w:rPr>
        <w:t>n</w:t>
      </w:r>
      <w:r w:rsidRPr="0044255B">
        <w:rPr>
          <w:rFonts w:ascii="Arial" w:hAnsi="Arial" w:cs="Arial"/>
          <w:spacing w:val="1"/>
        </w:rPr>
        <w:t>t</w:t>
      </w:r>
      <w:r w:rsidRPr="0044255B">
        <w:rPr>
          <w:rFonts w:ascii="Arial" w:hAnsi="Arial" w:cs="Arial"/>
          <w:spacing w:val="-3"/>
        </w:rPr>
        <w:t>o</w:t>
      </w:r>
      <w:r w:rsidRPr="0044255B">
        <w:rPr>
          <w:rFonts w:ascii="Arial" w:hAnsi="Arial" w:cs="Arial"/>
        </w:rPr>
        <w:t>s</w:t>
      </w:r>
      <w:r w:rsidRPr="0044255B">
        <w:rPr>
          <w:rFonts w:ascii="Arial" w:hAnsi="Arial" w:cs="Arial"/>
          <w:spacing w:val="1"/>
        </w:rPr>
        <w:t xml:space="preserve"> </w:t>
      </w:r>
      <w:r w:rsidRPr="0044255B">
        <w:rPr>
          <w:rFonts w:ascii="Arial" w:hAnsi="Arial" w:cs="Arial"/>
        </w:rPr>
        <w:t>y</w:t>
      </w:r>
      <w:r w:rsidRPr="0044255B">
        <w:rPr>
          <w:rFonts w:ascii="Arial" w:hAnsi="Arial" w:cs="Arial"/>
          <w:spacing w:val="-1"/>
        </w:rPr>
        <w:t xml:space="preserve"> S</w:t>
      </w:r>
      <w:r w:rsidRPr="0044255B">
        <w:rPr>
          <w:rFonts w:ascii="Arial" w:hAnsi="Arial" w:cs="Arial"/>
        </w:rPr>
        <w:t>er</w:t>
      </w:r>
      <w:r w:rsidRPr="0044255B">
        <w:rPr>
          <w:rFonts w:ascii="Arial" w:hAnsi="Arial" w:cs="Arial"/>
          <w:spacing w:val="-2"/>
        </w:rPr>
        <w:t>v</w:t>
      </w:r>
      <w:r w:rsidRPr="0044255B">
        <w:rPr>
          <w:rFonts w:ascii="Arial" w:hAnsi="Arial" w:cs="Arial"/>
          <w:spacing w:val="-1"/>
        </w:rPr>
        <w:t>i</w:t>
      </w:r>
      <w:r w:rsidRPr="0044255B">
        <w:rPr>
          <w:rFonts w:ascii="Arial" w:hAnsi="Arial" w:cs="Arial"/>
        </w:rPr>
        <w:t>c</w:t>
      </w:r>
      <w:r w:rsidRPr="0044255B">
        <w:rPr>
          <w:rFonts w:ascii="Arial" w:hAnsi="Arial" w:cs="Arial"/>
          <w:spacing w:val="-1"/>
        </w:rPr>
        <w:t>i</w:t>
      </w:r>
      <w:r w:rsidRPr="0044255B">
        <w:rPr>
          <w:rFonts w:ascii="Arial" w:hAnsi="Arial" w:cs="Arial"/>
        </w:rPr>
        <w:t xml:space="preserve">os del </w:t>
      </w:r>
      <w:r w:rsidRPr="0044255B">
        <w:rPr>
          <w:rFonts w:ascii="Arial" w:hAnsi="Arial" w:cs="Arial"/>
          <w:spacing w:val="-1"/>
        </w:rPr>
        <w:t>S</w:t>
      </w:r>
      <w:r w:rsidRPr="0044255B">
        <w:rPr>
          <w:rFonts w:ascii="Arial" w:hAnsi="Arial" w:cs="Arial"/>
        </w:rPr>
        <w:t>ect</w:t>
      </w:r>
      <w:r w:rsidRPr="0044255B">
        <w:rPr>
          <w:rFonts w:ascii="Arial" w:hAnsi="Arial" w:cs="Arial"/>
          <w:spacing w:val="-2"/>
        </w:rPr>
        <w:t>o</w:t>
      </w:r>
      <w:r w:rsidRPr="0044255B">
        <w:rPr>
          <w:rFonts w:ascii="Arial" w:hAnsi="Arial" w:cs="Arial"/>
        </w:rPr>
        <w:t>r</w:t>
      </w:r>
      <w:r w:rsidRPr="0044255B">
        <w:rPr>
          <w:rFonts w:ascii="Arial" w:hAnsi="Arial" w:cs="Arial"/>
          <w:spacing w:val="2"/>
        </w:rPr>
        <w:t xml:space="preserve"> </w:t>
      </w:r>
      <w:r w:rsidRPr="0044255B">
        <w:rPr>
          <w:rFonts w:ascii="Arial" w:hAnsi="Arial" w:cs="Arial"/>
          <w:spacing w:val="-1"/>
        </w:rPr>
        <w:t>P</w:t>
      </w:r>
      <w:r w:rsidRPr="0044255B">
        <w:rPr>
          <w:rFonts w:ascii="Arial" w:hAnsi="Arial" w:cs="Arial"/>
        </w:rPr>
        <w:t>ú</w:t>
      </w:r>
      <w:r w:rsidRPr="0044255B">
        <w:rPr>
          <w:rFonts w:ascii="Arial" w:hAnsi="Arial" w:cs="Arial"/>
          <w:spacing w:val="-1"/>
        </w:rPr>
        <w:t>bli</w:t>
      </w:r>
      <w:r w:rsidRPr="0044255B">
        <w:rPr>
          <w:rFonts w:ascii="Arial" w:hAnsi="Arial" w:cs="Arial"/>
        </w:rPr>
        <w:t>co;</w:t>
      </w:r>
    </w:p>
    <w:p w14:paraId="34E71DAA" w14:textId="0599A705" w:rsidR="0044255B" w:rsidRPr="0044255B" w:rsidRDefault="0044255B" w:rsidP="0044255B">
      <w:pPr>
        <w:pStyle w:val="Prrafodelista"/>
        <w:widowControl w:val="0"/>
        <w:numPr>
          <w:ilvl w:val="0"/>
          <w:numId w:val="39"/>
        </w:numPr>
        <w:autoSpaceDE w:val="0"/>
        <w:autoSpaceDN w:val="0"/>
        <w:adjustRightInd w:val="0"/>
        <w:ind w:right="-20"/>
        <w:rPr>
          <w:rFonts w:ascii="Arial" w:hAnsi="Arial" w:cs="Arial"/>
        </w:rPr>
      </w:pPr>
      <w:r w:rsidRPr="00123545">
        <w:rPr>
          <w:rFonts w:ascii="Arial" w:hAnsi="Arial" w:cs="Arial"/>
        </w:rPr>
        <w:t>Reglamento de la Ley de Adquisiciones, Arrendamientos y Servicios del Sector Público</w:t>
      </w:r>
      <w:r w:rsidR="005A38B1">
        <w:rPr>
          <w:rFonts w:ascii="Arial" w:hAnsi="Arial" w:cs="Arial"/>
        </w:rPr>
        <w:t>;</w:t>
      </w:r>
    </w:p>
    <w:p w14:paraId="0F4D3EDA"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c) </w:t>
      </w:r>
      <w:r w:rsidRPr="00721713">
        <w:rPr>
          <w:rFonts w:ascii="Arial" w:eastAsia="Times New Roman" w:hAnsi="Arial" w:cs="Arial"/>
          <w:spacing w:val="54"/>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dmi</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 xml:space="preserve">o del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2170EE6A"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04771B59"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Fed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p>
    <w:p w14:paraId="6860D9B4" w14:textId="232649B4" w:rsidR="00D25F1E" w:rsidRPr="00721713" w:rsidRDefault="00D25F1E" w:rsidP="00D25F1E">
      <w:pPr>
        <w:widowControl w:val="0"/>
        <w:tabs>
          <w:tab w:val="left" w:pos="820"/>
        </w:tabs>
        <w:autoSpaceDE w:val="0"/>
        <w:autoSpaceDN w:val="0"/>
        <w:adjustRightInd w:val="0"/>
        <w:spacing w:after="0" w:line="253" w:lineRule="exact"/>
        <w:ind w:right="-20"/>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f</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668CCD51"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39"/>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oso </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17A3F214" w14:textId="7918BA3C"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h)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emás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y</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se</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al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 xml:space="preserve">ceso </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de a</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q</w:t>
      </w:r>
      <w:r w:rsidRPr="00721713">
        <w:rPr>
          <w:rFonts w:ascii="Arial" w:eastAsia="Times New Roman" w:hAnsi="Arial" w:cs="Arial"/>
          <w:spacing w:val="-1"/>
          <w:sz w:val="24"/>
          <w:szCs w:val="24"/>
          <w:lang w:val="es-ES" w:eastAsia="es-ES"/>
        </w:rPr>
        <w:t>ui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t>36. DE LA COMPETENCIA</w:t>
      </w:r>
      <w:bookmarkEnd w:id="54"/>
    </w:p>
    <w:p w14:paraId="6005F289" w14:textId="1D5C113A"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ascii="Arial" w:eastAsia="Times New Roman" w:hAnsi="Arial" w:cs="Arial"/>
          <w:spacing w:val="-1"/>
          <w:sz w:val="24"/>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t>37. NORMAS OFICIALES MEXICANAS (NOM)</w:t>
      </w:r>
      <w:bookmarkEnd w:id="55"/>
    </w:p>
    <w:p w14:paraId="52F63D72" w14:textId="7EE0CAAF" w:rsidR="00D25F1E" w:rsidRPr="00721713"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Regulaciones técnicas de observancia obligatoria en territorio mexicano que se requieran para el funcionamiento de bienes y/o servicios contratados por la </w:t>
      </w:r>
      <w:r w:rsidR="00C429F0">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ASEJ</w:t>
      </w:r>
      <w:r w:rsidR="00C429F0">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y en su caso las Normas internacionales que aporten un valor agregado a la Institución, mismas que </w:t>
      </w:r>
      <w:r w:rsidRPr="008244D2">
        <w:rPr>
          <w:rFonts w:ascii="Arial" w:eastAsia="Times New Roman" w:hAnsi="Arial" w:cs="Arial"/>
          <w:color w:val="000000"/>
          <w:sz w:val="24"/>
          <w:szCs w:val="24"/>
          <w:lang w:val="es-ES" w:eastAsia="es-ES"/>
        </w:rPr>
        <w:t xml:space="preserve">se </w:t>
      </w:r>
      <w:r w:rsidR="00AA1349" w:rsidRPr="008244D2">
        <w:rPr>
          <w:rFonts w:ascii="Arial" w:eastAsia="Times New Roman" w:hAnsi="Arial" w:cs="Arial"/>
          <w:color w:val="000000"/>
          <w:sz w:val="24"/>
          <w:szCs w:val="24"/>
          <w:lang w:val="es-ES" w:eastAsia="es-ES"/>
        </w:rPr>
        <w:t>detallarán</w:t>
      </w:r>
      <w:r w:rsidRPr="008244D2">
        <w:rPr>
          <w:rFonts w:ascii="Arial" w:eastAsia="Times New Roman" w:hAnsi="Arial" w:cs="Arial"/>
          <w:color w:val="000000"/>
          <w:sz w:val="24"/>
          <w:szCs w:val="24"/>
          <w:lang w:val="es-ES" w:eastAsia="es-ES"/>
        </w:rPr>
        <w:t xml:space="preserve"> en el </w:t>
      </w:r>
      <w:r w:rsidRPr="008244D2">
        <w:rPr>
          <w:rFonts w:ascii="Arial" w:eastAsia="Times New Roman" w:hAnsi="Arial" w:cs="Arial"/>
          <w:b/>
          <w:color w:val="000000"/>
          <w:sz w:val="24"/>
          <w:szCs w:val="24"/>
          <w:lang w:val="es-ES" w:eastAsia="es-ES"/>
        </w:rPr>
        <w:t xml:space="preserve">ANEXO 1 ESPECIFICACIONES TÉCNICAS, </w:t>
      </w:r>
      <w:r w:rsidRPr="008244D2">
        <w:rPr>
          <w:rFonts w:ascii="Arial" w:eastAsia="Times New Roman" w:hAnsi="Arial" w:cs="Arial"/>
          <w:color w:val="000000"/>
          <w:sz w:val="24"/>
          <w:szCs w:val="24"/>
          <w:lang w:val="es-ES" w:eastAsia="es-ES"/>
        </w:rPr>
        <w:t xml:space="preserve">de la presente </w:t>
      </w:r>
      <w:r w:rsidR="00AA1349" w:rsidRPr="008244D2">
        <w:rPr>
          <w:rFonts w:ascii="Arial" w:eastAsia="Times New Roman" w:hAnsi="Arial" w:cs="Arial"/>
          <w:color w:val="000000"/>
          <w:sz w:val="24"/>
          <w:szCs w:val="24"/>
          <w:lang w:val="es-ES" w:eastAsia="es-ES"/>
        </w:rPr>
        <w:t>convocatoria, según corresponda.</w:t>
      </w:r>
    </w:p>
    <w:p w14:paraId="5BB42D5C" w14:textId="49C08FEF" w:rsidR="00D25F1E" w:rsidRPr="0040494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680FB75B" w14:textId="5014DBA9" w:rsidR="008244D2" w:rsidRPr="007D5D48" w:rsidRDefault="008244D2" w:rsidP="008244D2">
      <w:pPr>
        <w:spacing w:before="120" w:after="0" w:line="240" w:lineRule="auto"/>
        <w:jc w:val="right"/>
        <w:rPr>
          <w:rFonts w:ascii="Arial" w:hAnsi="Arial" w:cs="Arial"/>
          <w:b/>
          <w:sz w:val="24"/>
          <w:szCs w:val="24"/>
        </w:rPr>
      </w:pPr>
      <w:r w:rsidRPr="00F702B3">
        <w:rPr>
          <w:rFonts w:ascii="Arial" w:hAnsi="Arial" w:cs="Arial"/>
          <w:b/>
          <w:sz w:val="24"/>
          <w:szCs w:val="24"/>
        </w:rPr>
        <w:t>LP-__-__-202</w:t>
      </w:r>
      <w:r w:rsidR="005314F3">
        <w:rPr>
          <w:rFonts w:ascii="Arial" w:hAnsi="Arial" w:cs="Arial"/>
          <w:b/>
          <w:sz w:val="24"/>
          <w:szCs w:val="24"/>
        </w:rPr>
        <w:t>4</w:t>
      </w:r>
      <w:r w:rsidR="00A21DF9">
        <w:rPr>
          <w:rFonts w:ascii="Arial" w:hAnsi="Arial" w:cs="Arial"/>
          <w:b/>
          <w:sz w:val="24"/>
          <w:szCs w:val="24"/>
        </w:rPr>
        <w:t xml:space="preserve"> </w:t>
      </w:r>
    </w:p>
    <w:p w14:paraId="3DFA03E3" w14:textId="77777777" w:rsidR="008244D2" w:rsidRDefault="008244D2" w:rsidP="008244D2">
      <w:pPr>
        <w:spacing w:before="120" w:after="0" w:line="240" w:lineRule="auto"/>
        <w:jc w:val="both"/>
        <w:rPr>
          <w:rFonts w:ascii="Arial" w:hAnsi="Arial" w:cs="Arial"/>
          <w:sz w:val="24"/>
          <w:szCs w:val="24"/>
        </w:rPr>
      </w:pPr>
      <w:r w:rsidRPr="007D5D48">
        <w:rPr>
          <w:rFonts w:ascii="Arial" w:hAnsi="Arial" w:cs="Arial"/>
          <w:sz w:val="24"/>
          <w:szCs w:val="24"/>
        </w:rPr>
        <w:t>En la c</w:t>
      </w:r>
      <w:r>
        <w:rPr>
          <w:rFonts w:ascii="Arial" w:hAnsi="Arial" w:cs="Arial"/>
          <w:sz w:val="24"/>
          <w:szCs w:val="24"/>
        </w:rPr>
        <w:t xml:space="preserve">iudad de Guadalajara, Jalisco a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de _______ dos mil</w:t>
      </w:r>
      <w:r>
        <w:rPr>
          <w:rFonts w:ascii="Arial" w:hAnsi="Arial" w:cs="Arial"/>
          <w:sz w:val="24"/>
          <w:szCs w:val="24"/>
          <w:u w:val="single"/>
        </w:rPr>
        <w:t xml:space="preserve">                 </w:t>
      </w:r>
      <w:r w:rsidRPr="007D5D48">
        <w:rPr>
          <w:rFonts w:ascii="Arial" w:hAnsi="Arial" w:cs="Arial"/>
          <w:sz w:val="24"/>
          <w:szCs w:val="24"/>
        </w:rPr>
        <w:t xml:space="preserve">, comparecen por una parte la </w:t>
      </w:r>
      <w:r w:rsidRPr="007D5D48">
        <w:rPr>
          <w:rFonts w:ascii="Arial" w:hAnsi="Arial" w:cs="Arial"/>
          <w:b/>
          <w:sz w:val="24"/>
          <w:szCs w:val="24"/>
        </w:rPr>
        <w:t>AUDITORÍA SUPERIOR DEL ESTADO DE JALISCO</w:t>
      </w:r>
      <w:r w:rsidRPr="007D5D48">
        <w:rPr>
          <w:rFonts w:ascii="Arial" w:hAnsi="Arial" w:cs="Arial"/>
          <w:sz w:val="24"/>
          <w:szCs w:val="24"/>
        </w:rPr>
        <w:t xml:space="preserve">, a través de su representante legal </w:t>
      </w:r>
      <w:r w:rsidRPr="007D5D48">
        <w:rPr>
          <w:rFonts w:ascii="Arial" w:hAnsi="Arial" w:cs="Arial"/>
          <w:b/>
          <w:sz w:val="24"/>
          <w:szCs w:val="24"/>
        </w:rPr>
        <w:t>SALEC VELAZQUEZ NANDE</w:t>
      </w:r>
      <w:r w:rsidRPr="007D5D48">
        <w:rPr>
          <w:rFonts w:ascii="Arial" w:hAnsi="Arial" w:cs="Arial"/>
          <w:sz w:val="24"/>
          <w:szCs w:val="24"/>
        </w:rPr>
        <w:t>,</w:t>
      </w:r>
      <w:r w:rsidRPr="007D5D48">
        <w:rPr>
          <w:rFonts w:ascii="Arial" w:hAnsi="Arial" w:cs="Arial"/>
          <w:b/>
          <w:sz w:val="24"/>
          <w:szCs w:val="24"/>
        </w:rPr>
        <w:t xml:space="preserve"> DIRECTOR GENERAL DE ADMINISTRACIÓN</w:t>
      </w:r>
      <w:r w:rsidRPr="007D5D48">
        <w:rPr>
          <w:rFonts w:ascii="Arial" w:hAnsi="Arial" w:cs="Arial"/>
          <w:sz w:val="24"/>
          <w:szCs w:val="24"/>
        </w:rPr>
        <w:t>,</w:t>
      </w:r>
      <w:r w:rsidRPr="007D5D48">
        <w:rPr>
          <w:rFonts w:ascii="Arial" w:hAnsi="Arial" w:cs="Arial"/>
          <w:b/>
          <w:sz w:val="24"/>
          <w:szCs w:val="24"/>
        </w:rPr>
        <w:t xml:space="preserve"> </w:t>
      </w:r>
      <w:r w:rsidRPr="007D5D48">
        <w:rPr>
          <w:rFonts w:ascii="Arial" w:hAnsi="Arial" w:cs="Arial"/>
          <w:sz w:val="24"/>
          <w:szCs w:val="24"/>
        </w:rPr>
        <w:t>a quien en lo sucesivo se le denominará “</w:t>
      </w:r>
      <w:r w:rsidRPr="007D5D48">
        <w:rPr>
          <w:rFonts w:ascii="Arial" w:hAnsi="Arial" w:cs="Arial"/>
          <w:b/>
          <w:sz w:val="24"/>
          <w:szCs w:val="24"/>
        </w:rPr>
        <w:t>ASEJ</w:t>
      </w:r>
      <w:r w:rsidRPr="007D5D48">
        <w:rPr>
          <w:rFonts w:ascii="Arial" w:hAnsi="Arial" w:cs="Arial"/>
          <w:sz w:val="24"/>
          <w:szCs w:val="24"/>
        </w:rPr>
        <w:t>”, y por otra parte</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r w:rsidRPr="00B222E6">
        <w:rPr>
          <w:rFonts w:ascii="Arial" w:hAnsi="Arial" w:cs="Arial"/>
          <w:sz w:val="24"/>
          <w:szCs w:val="24"/>
        </w:rPr>
        <w:t>_________________________,</w:t>
      </w:r>
      <w:r w:rsidRPr="007D5D48">
        <w:rPr>
          <w:rFonts w:ascii="Arial" w:hAnsi="Arial" w:cs="Arial"/>
          <w:b/>
          <w:sz w:val="24"/>
          <w:szCs w:val="24"/>
        </w:rPr>
        <w:t xml:space="preserve"> </w:t>
      </w:r>
      <w:r w:rsidRPr="007D5D48">
        <w:rPr>
          <w:rFonts w:ascii="Arial" w:hAnsi="Arial" w:cs="Arial"/>
          <w:sz w:val="24"/>
          <w:szCs w:val="24"/>
        </w:rPr>
        <w:t>a través de su</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w:t>
      </w:r>
      <w:r>
        <w:rPr>
          <w:rFonts w:ascii="Arial" w:hAnsi="Arial" w:cs="Arial"/>
          <w:sz w:val="24"/>
          <w:szCs w:val="24"/>
        </w:rPr>
        <w:t xml:space="preserve"> el/la</w:t>
      </w:r>
      <w:r>
        <w:rPr>
          <w:rFonts w:ascii="Arial" w:hAnsi="Arial" w:cs="Arial"/>
          <w:b/>
          <w:sz w:val="24"/>
          <w:szCs w:val="24"/>
        </w:rPr>
        <w:t xml:space="preserve"> C._________________________</w:t>
      </w:r>
      <w:r w:rsidRPr="007D5D48">
        <w:rPr>
          <w:rFonts w:ascii="Arial" w:hAnsi="Arial" w:cs="Arial"/>
          <w:sz w:val="24"/>
          <w:szCs w:val="24"/>
        </w:rPr>
        <w:t>, a quien en lo sucesivo se le denominará “</w:t>
      </w:r>
      <w:r w:rsidRPr="007D5D48">
        <w:rPr>
          <w:rFonts w:ascii="Arial" w:hAnsi="Arial" w:cs="Arial"/>
          <w:b/>
          <w:sz w:val="24"/>
          <w:szCs w:val="24"/>
        </w:rPr>
        <w:t>EL PROVEEDOR</w:t>
      </w:r>
      <w:r w:rsidRPr="007D5D48">
        <w:rPr>
          <w:rFonts w:ascii="Arial" w:hAnsi="Arial" w:cs="Arial"/>
          <w:sz w:val="24"/>
          <w:szCs w:val="24"/>
        </w:rPr>
        <w:t xml:space="preserve">”, ambas partes acuerdan celebrar el presente </w:t>
      </w:r>
      <w:r w:rsidRPr="007D5D48">
        <w:rPr>
          <w:rFonts w:ascii="Arial" w:hAnsi="Arial" w:cs="Arial"/>
          <w:b/>
          <w:sz w:val="24"/>
          <w:szCs w:val="24"/>
        </w:rPr>
        <w:t>CONTRATO</w:t>
      </w:r>
      <w:r w:rsidRPr="007D5D48">
        <w:rPr>
          <w:rFonts w:ascii="Arial" w:hAnsi="Arial" w:cs="Arial"/>
          <w:sz w:val="24"/>
          <w:szCs w:val="24"/>
        </w:rPr>
        <w:t>, por lo que se sujetan al tenor de las siguientes declaraciones y disposiciones contenidas en las cláusulas que se describen a continuación:</w:t>
      </w:r>
    </w:p>
    <w:p w14:paraId="3B73EF89" w14:textId="77777777" w:rsidR="008244D2" w:rsidRPr="00B222E6" w:rsidRDefault="008244D2" w:rsidP="008244D2">
      <w:pPr>
        <w:spacing w:before="120" w:after="0" w:line="240" w:lineRule="auto"/>
        <w:jc w:val="both"/>
        <w:rPr>
          <w:rFonts w:ascii="Arial" w:hAnsi="Arial" w:cs="Arial"/>
          <w:sz w:val="24"/>
          <w:szCs w:val="24"/>
        </w:rPr>
      </w:pPr>
    </w:p>
    <w:p w14:paraId="69B92CF7" w14:textId="77777777" w:rsidR="008244D2" w:rsidRPr="007D5D48" w:rsidRDefault="008244D2" w:rsidP="008244D2">
      <w:pPr>
        <w:spacing w:before="120" w:after="0" w:line="240" w:lineRule="auto"/>
        <w:jc w:val="center"/>
        <w:rPr>
          <w:rFonts w:ascii="Arial" w:hAnsi="Arial" w:cs="Arial"/>
          <w:b/>
          <w:sz w:val="24"/>
          <w:szCs w:val="24"/>
        </w:rPr>
      </w:pPr>
      <w:r w:rsidRPr="007D5D48">
        <w:rPr>
          <w:rFonts w:ascii="Arial" w:hAnsi="Arial" w:cs="Arial"/>
          <w:b/>
          <w:sz w:val="24"/>
          <w:szCs w:val="24"/>
        </w:rPr>
        <w:t>DECLARACIONES:</w:t>
      </w:r>
    </w:p>
    <w:p w14:paraId="7FFEE388" w14:textId="77777777" w:rsidR="008244D2" w:rsidRPr="007D5D48" w:rsidRDefault="008244D2" w:rsidP="008244D2">
      <w:pPr>
        <w:tabs>
          <w:tab w:val="left" w:pos="7290"/>
        </w:tabs>
        <w:spacing w:before="120" w:after="0" w:line="240" w:lineRule="auto"/>
        <w:jc w:val="both"/>
        <w:rPr>
          <w:rFonts w:ascii="Arial" w:hAnsi="Arial" w:cs="Arial"/>
          <w:b/>
          <w:sz w:val="24"/>
          <w:szCs w:val="24"/>
        </w:rPr>
      </w:pPr>
      <w:r w:rsidRPr="007D5D48">
        <w:rPr>
          <w:rFonts w:ascii="Arial" w:hAnsi="Arial" w:cs="Arial"/>
          <w:b/>
          <w:sz w:val="24"/>
          <w:szCs w:val="24"/>
        </w:rPr>
        <w:t>Declara la “ASEJ”:</w:t>
      </w:r>
      <w:r w:rsidRPr="007D5D48">
        <w:rPr>
          <w:rFonts w:ascii="Arial" w:hAnsi="Arial" w:cs="Arial"/>
          <w:b/>
          <w:sz w:val="24"/>
          <w:szCs w:val="24"/>
        </w:rPr>
        <w:tab/>
      </w:r>
    </w:p>
    <w:p w14:paraId="706BD682" w14:textId="77777777" w:rsidR="008244D2" w:rsidRPr="007D5D48" w:rsidRDefault="008244D2" w:rsidP="00FF4048">
      <w:pPr>
        <w:pStyle w:val="Prrafodelista"/>
        <w:numPr>
          <w:ilvl w:val="0"/>
          <w:numId w:val="28"/>
        </w:numPr>
        <w:spacing w:before="120"/>
        <w:ind w:left="357" w:hanging="357"/>
        <w:contextualSpacing w:val="0"/>
        <w:jc w:val="both"/>
        <w:rPr>
          <w:rFonts w:ascii="Arial" w:hAnsi="Arial" w:cs="Arial"/>
        </w:rPr>
      </w:pPr>
      <w:r w:rsidRPr="007D5D48">
        <w:rPr>
          <w:rFonts w:ascii="Arial" w:hAnsi="Arial" w:cs="Arial"/>
        </w:rPr>
        <w:lastRenderedPageBreak/>
        <w:t>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79 y 134 de la Constitución Política de los Estados Unidos Mexicanos; 35 Bis de la Constitución Política del Estado de Jalisco, así como lo dispuesto por el diverso numeral 12 numeral 1 de la Ley de Fiscalización Superior y Rendición de Cuentas del Estado de Jalisco y sus Municipios.</w:t>
      </w:r>
    </w:p>
    <w:p w14:paraId="74112E09" w14:textId="77777777" w:rsidR="008244D2" w:rsidRPr="007D5D48" w:rsidRDefault="008244D2" w:rsidP="00FF4048">
      <w:pPr>
        <w:pStyle w:val="Prrafodelista"/>
        <w:numPr>
          <w:ilvl w:val="0"/>
          <w:numId w:val="28"/>
        </w:numPr>
        <w:spacing w:before="120" w:line="259" w:lineRule="auto"/>
        <w:contextualSpacing w:val="0"/>
        <w:jc w:val="both"/>
        <w:rPr>
          <w:rFonts w:ascii="Arial" w:hAnsi="Arial" w:cs="Arial"/>
        </w:rPr>
      </w:pPr>
      <w:r w:rsidRPr="007D5D48">
        <w:rPr>
          <w:rFonts w:ascii="Arial" w:hAnsi="Arial" w:cs="Arial"/>
        </w:rPr>
        <w:t>Que en virtud de lo establecido en los artículos 20, numeral 2, de la Ley de Fiscalización Superior y Rendición de Cuentas del Estado de Jalisco y sus Municipios y 10 del Reglamento Interno de la Auditoría Superior del Estado de Jalisco, así como en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 en este acto jurídico, el Director General de Administración, ejerce legalmente las atribuciones conferidas en el Acuerdo de referencia.</w:t>
      </w:r>
    </w:p>
    <w:p w14:paraId="5220165D" w14:textId="77777777" w:rsidR="008244D2" w:rsidRPr="007D5D48" w:rsidRDefault="008244D2" w:rsidP="00FF4048">
      <w:pPr>
        <w:pStyle w:val="Prrafodelista"/>
        <w:numPr>
          <w:ilvl w:val="0"/>
          <w:numId w:val="28"/>
        </w:numPr>
        <w:spacing w:before="120"/>
        <w:contextualSpacing w:val="0"/>
        <w:jc w:val="both"/>
        <w:rPr>
          <w:rFonts w:ascii="Arial" w:hAnsi="Arial" w:cs="Arial"/>
        </w:rPr>
      </w:pPr>
      <w:r w:rsidRPr="007D5D48">
        <w:rPr>
          <w:rFonts w:ascii="Arial" w:hAnsi="Arial" w:cs="Arial"/>
        </w:rPr>
        <w:t>Que la Auditoría Superior del Estado de Jalisco, tiene su domicilio en la avenida Niños Héroes número dos mil cuatrocientos nueve, colonia Moderna,</w:t>
      </w:r>
      <w:r>
        <w:rPr>
          <w:rFonts w:ascii="Arial" w:hAnsi="Arial" w:cs="Arial"/>
        </w:rPr>
        <w:t xml:space="preserve"> </w:t>
      </w:r>
      <w:r w:rsidRPr="007D5D48">
        <w:rPr>
          <w:rFonts w:ascii="Arial" w:hAnsi="Arial" w:cs="Arial"/>
        </w:rPr>
        <w:t xml:space="preserve">código postal cuarenta y </w:t>
      </w:r>
      <w:proofErr w:type="gramStart"/>
      <w:r w:rsidRPr="007D5D48">
        <w:rPr>
          <w:rFonts w:ascii="Arial" w:hAnsi="Arial" w:cs="Arial"/>
        </w:rPr>
        <w:t>cuatro mil ciento</w:t>
      </w:r>
      <w:proofErr w:type="gramEnd"/>
      <w:r w:rsidRPr="007D5D48">
        <w:rPr>
          <w:rFonts w:ascii="Arial" w:hAnsi="Arial" w:cs="Arial"/>
        </w:rPr>
        <w:t xml:space="preserve"> noventa, en Guadalajara, Jalisco.</w:t>
      </w:r>
    </w:p>
    <w:p w14:paraId="3406DACF" w14:textId="77777777" w:rsidR="008244D2" w:rsidRPr="007D5D48" w:rsidRDefault="008244D2" w:rsidP="008244D2">
      <w:pPr>
        <w:pStyle w:val="Prrafodelista"/>
        <w:spacing w:before="120"/>
        <w:ind w:left="360"/>
        <w:contextualSpacing w:val="0"/>
        <w:jc w:val="both"/>
        <w:rPr>
          <w:rFonts w:ascii="Arial" w:hAnsi="Arial" w:cs="Arial"/>
        </w:rPr>
      </w:pP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FF4048">
      <w:pPr>
        <w:pStyle w:val="Prrafodelista"/>
        <w:numPr>
          <w:ilvl w:val="0"/>
          <w:numId w:val="34"/>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FF4048">
      <w:pPr>
        <w:pStyle w:val="Prrafodelista"/>
        <w:numPr>
          <w:ilvl w:val="0"/>
          <w:numId w:val="34"/>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FF4048">
      <w:pPr>
        <w:pStyle w:val="Prrafodelista"/>
        <w:numPr>
          <w:ilvl w:val="0"/>
          <w:numId w:val="34"/>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FF4048">
      <w:pPr>
        <w:pStyle w:val="Prrafodelista"/>
        <w:numPr>
          <w:ilvl w:val="0"/>
          <w:numId w:val="34"/>
        </w:numPr>
        <w:spacing w:before="240" w:after="160"/>
        <w:jc w:val="both"/>
        <w:rPr>
          <w:rFonts w:ascii="Arial" w:hAnsi="Arial" w:cs="Arial"/>
        </w:rPr>
      </w:pPr>
      <w:r w:rsidRPr="007D5D48">
        <w:rPr>
          <w:rFonts w:ascii="Arial" w:hAnsi="Arial" w:cs="Arial"/>
        </w:rPr>
        <w:t xml:space="preserve">Que tiene capacidad legal para obligarse en los términos del presente acto jurídico, manifestando bajo protesta de decir verdad que dispone de los elementos técnicos, humanos, materiales e infraestructura, para dar cabal </w:t>
      </w:r>
      <w:r w:rsidRPr="007D5D48">
        <w:rPr>
          <w:rFonts w:ascii="Arial" w:hAnsi="Arial" w:cs="Arial"/>
        </w:rPr>
        <w:lastRenderedPageBreak/>
        <w:t>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FF4048">
      <w:pPr>
        <w:pStyle w:val="Prrafodelista"/>
        <w:numPr>
          <w:ilvl w:val="0"/>
          <w:numId w:val="34"/>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FF4048">
      <w:pPr>
        <w:pStyle w:val="Prrafodelista"/>
        <w:numPr>
          <w:ilvl w:val="0"/>
          <w:numId w:val="34"/>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3DDDA75C" w:rsidR="008244D2" w:rsidRPr="007D5D48" w:rsidRDefault="008244D2" w:rsidP="00FF4048">
      <w:pPr>
        <w:pStyle w:val="Prrafodelista"/>
        <w:numPr>
          <w:ilvl w:val="0"/>
          <w:numId w:val="35"/>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005314F3">
        <w:rPr>
          <w:rFonts w:ascii="Arial" w:hAnsi="Arial" w:cs="Arial"/>
        </w:rPr>
        <w:t xml:space="preserve"> de dos mil veinticuatro</w:t>
      </w:r>
      <w:r w:rsidRPr="007D5D48">
        <w:rPr>
          <w:rFonts w:ascii="Arial" w:hAnsi="Arial" w:cs="Arial"/>
        </w:rPr>
        <w:t xml:space="preserve">,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por un periodo de ___ meses</w:t>
      </w:r>
      <w:r w:rsidRPr="007D5D48">
        <w:rPr>
          <w:rFonts w:ascii="Arial" w:hAnsi="Arial" w:cs="Arial"/>
        </w:rPr>
        <w:t xml:space="preserve">, por la cantidad total de </w:t>
      </w:r>
      <w:r w:rsidRPr="007D5D48">
        <w:rPr>
          <w:rFonts w:ascii="Arial" w:hAnsi="Arial" w:cs="Arial"/>
          <w:b/>
        </w:rPr>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FF4048">
      <w:pPr>
        <w:pStyle w:val="Prrafodelista"/>
        <w:numPr>
          <w:ilvl w:val="0"/>
          <w:numId w:val="35"/>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lastRenderedPageBreak/>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1CB868D6" w14:textId="77777777" w:rsidR="008244D2" w:rsidRDefault="008244D2" w:rsidP="00FF4048">
      <w:pPr>
        <w:pStyle w:val="Prrafodelista"/>
        <w:numPr>
          <w:ilvl w:val="0"/>
          <w:numId w:val="29"/>
        </w:numPr>
        <w:spacing w:before="120"/>
        <w:jc w:val="both"/>
        <w:rPr>
          <w:rFonts w:ascii="Arial" w:hAnsi="Arial" w:cs="Arial"/>
        </w:rPr>
      </w:pPr>
      <w:r>
        <w:rPr>
          <w:rFonts w:ascii="Arial" w:hAnsi="Arial" w:cs="Arial"/>
        </w:rPr>
        <w:t>Original de la Orden de Compra;</w:t>
      </w:r>
    </w:p>
    <w:p w14:paraId="699A90F6" w14:textId="77777777" w:rsidR="008244D2" w:rsidRPr="00B614DB" w:rsidRDefault="008244D2" w:rsidP="00FF4048">
      <w:pPr>
        <w:pStyle w:val="Prrafodelista"/>
        <w:numPr>
          <w:ilvl w:val="0"/>
          <w:numId w:val="29"/>
        </w:numPr>
        <w:spacing w:before="120"/>
        <w:jc w:val="both"/>
        <w:rPr>
          <w:rFonts w:ascii="Arial" w:hAnsi="Arial" w:cs="Arial"/>
        </w:rPr>
      </w:pPr>
      <w:r w:rsidRPr="00B614DB">
        <w:rPr>
          <w:rFonts w:ascii="Arial" w:hAnsi="Arial" w:cs="Arial"/>
        </w:rPr>
        <w:t>Impresión de la factura electrónica (CFDI);</w:t>
      </w:r>
    </w:p>
    <w:p w14:paraId="69B8288C" w14:textId="77777777" w:rsidR="008244D2" w:rsidRPr="00B614DB" w:rsidRDefault="008244D2" w:rsidP="00FF4048">
      <w:pPr>
        <w:pStyle w:val="Prrafodelista"/>
        <w:numPr>
          <w:ilvl w:val="0"/>
          <w:numId w:val="29"/>
        </w:numPr>
        <w:spacing w:before="120"/>
        <w:jc w:val="both"/>
        <w:rPr>
          <w:rFonts w:ascii="Arial" w:hAnsi="Arial" w:cs="Arial"/>
        </w:rPr>
      </w:pPr>
      <w:r w:rsidRPr="00B614DB">
        <w:rPr>
          <w:rFonts w:ascii="Arial" w:hAnsi="Arial" w:cs="Arial"/>
        </w:rPr>
        <w:t>Archivos PDF y XML de la factura electrónica;</w:t>
      </w:r>
    </w:p>
    <w:p w14:paraId="58F87460" w14:textId="77777777" w:rsidR="008244D2" w:rsidRPr="00B614DB" w:rsidRDefault="008244D2" w:rsidP="00FF4048">
      <w:pPr>
        <w:pStyle w:val="Prrafodelista"/>
        <w:numPr>
          <w:ilvl w:val="0"/>
          <w:numId w:val="29"/>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FF4048">
      <w:pPr>
        <w:pStyle w:val="Prrafodelista"/>
        <w:numPr>
          <w:ilvl w:val="0"/>
          <w:numId w:val="29"/>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FF4048">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 xml:space="preserve">Por defectos y/o vicios ocultos, daños y/o perjuicios y en general, por la buena calidad o la prestación de los bienes y/o servicios adjudicados, cuando sean de </w:t>
      </w:r>
      <w:r w:rsidRPr="00C01BBA">
        <w:rPr>
          <w:rFonts w:ascii="Arial" w:hAnsi="Arial" w:cs="Arial"/>
          <w:sz w:val="24"/>
        </w:rPr>
        <w:lastRenderedPageBreak/>
        <w:t>características inferiores a los solicitados, y/o cuando dichos bienes y/o servicios difieran en perjuicio de la convocante.</w:t>
      </w:r>
    </w:p>
    <w:p w14:paraId="650AE2D4" w14:textId="77777777" w:rsidR="008244D2" w:rsidRPr="00C01BBA" w:rsidRDefault="008244D2" w:rsidP="00FF4048">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42912F78" w:rsidR="008244D2" w:rsidRPr="0040494E" w:rsidRDefault="008244D2" w:rsidP="00FF4048">
      <w:pPr>
        <w:numPr>
          <w:ilvl w:val="0"/>
          <w:numId w:val="36"/>
        </w:num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El proveedor deberá entregar en hoja membretada carta garantía por un mínimo de 12 meses por la calidad del servicio realizado, así como responder por los 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FF4048">
      <w:pPr>
        <w:pStyle w:val="Prrafodelista"/>
        <w:numPr>
          <w:ilvl w:val="0"/>
          <w:numId w:val="30"/>
        </w:numPr>
        <w:spacing w:before="120"/>
        <w:jc w:val="both"/>
        <w:rPr>
          <w:rFonts w:ascii="Arial" w:hAnsi="Arial" w:cs="Arial"/>
        </w:rPr>
      </w:pPr>
      <w:r w:rsidRPr="00B614DB">
        <w:rPr>
          <w:rFonts w:ascii="Arial" w:hAnsi="Arial" w:cs="Arial"/>
        </w:rPr>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FF4048">
      <w:pPr>
        <w:pStyle w:val="Prrafodelista"/>
        <w:numPr>
          <w:ilvl w:val="0"/>
          <w:numId w:val="30"/>
        </w:numPr>
        <w:spacing w:before="120"/>
        <w:jc w:val="both"/>
        <w:rPr>
          <w:rFonts w:ascii="Arial" w:hAnsi="Arial" w:cs="Arial"/>
        </w:rPr>
      </w:pPr>
      <w:r w:rsidRPr="006C63A1">
        <w:rPr>
          <w:rFonts w:ascii="Arial" w:hAnsi="Arial" w:cs="Arial"/>
        </w:rPr>
        <w:t>Cumplir a cabalidad con lo estipulado en el contenido de este contrato.</w:t>
      </w:r>
    </w:p>
    <w:p w14:paraId="25117F03" w14:textId="77777777" w:rsidR="008244D2" w:rsidRPr="006C63A1" w:rsidRDefault="008244D2" w:rsidP="00FF4048">
      <w:pPr>
        <w:pStyle w:val="Prrafodelista"/>
        <w:numPr>
          <w:ilvl w:val="0"/>
          <w:numId w:val="30"/>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FF4048">
      <w:pPr>
        <w:pStyle w:val="Prrafodelista"/>
        <w:numPr>
          <w:ilvl w:val="0"/>
          <w:numId w:val="30"/>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FF4048">
      <w:pPr>
        <w:pStyle w:val="Prrafodelista"/>
        <w:numPr>
          <w:ilvl w:val="0"/>
          <w:numId w:val="30"/>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FF4048">
      <w:pPr>
        <w:pStyle w:val="Prrafodelista"/>
        <w:numPr>
          <w:ilvl w:val="0"/>
          <w:numId w:val="30"/>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FF4048">
      <w:pPr>
        <w:pStyle w:val="Prrafodelista"/>
        <w:numPr>
          <w:ilvl w:val="0"/>
          <w:numId w:val="31"/>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FF4048">
      <w:pPr>
        <w:pStyle w:val="Prrafodelista"/>
        <w:numPr>
          <w:ilvl w:val="0"/>
          <w:numId w:val="31"/>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w:t>
      </w:r>
      <w:r>
        <w:rPr>
          <w:rFonts w:ascii="Arial" w:hAnsi="Arial" w:cs="Arial"/>
          <w:sz w:val="24"/>
          <w:szCs w:val="24"/>
        </w:rPr>
        <w:lastRenderedPageBreak/>
        <w:t xml:space="preserve">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FF4048">
      <w:pPr>
        <w:pStyle w:val="Prrafodelista"/>
        <w:numPr>
          <w:ilvl w:val="0"/>
          <w:numId w:val="32"/>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FF4048">
      <w:pPr>
        <w:pStyle w:val="Prrafodelista"/>
        <w:numPr>
          <w:ilvl w:val="0"/>
          <w:numId w:val="32"/>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FF4048">
      <w:pPr>
        <w:pStyle w:val="Prrafodelista"/>
        <w:numPr>
          <w:ilvl w:val="0"/>
          <w:numId w:val="32"/>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FF4048">
      <w:pPr>
        <w:pStyle w:val="Prrafodelista"/>
        <w:numPr>
          <w:ilvl w:val="0"/>
          <w:numId w:val="32"/>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77777777" w:rsidR="008244D2" w:rsidRPr="008244D2" w:rsidRDefault="008244D2" w:rsidP="008244D2">
      <w:pPr>
        <w:pStyle w:val="Prrafodelista"/>
        <w:spacing w:before="120"/>
        <w:ind w:left="0"/>
        <w:jc w:val="both"/>
        <w:rPr>
          <w:rFonts w:ascii="Arial" w:hAnsi="Arial" w:cs="Arial"/>
        </w:rPr>
      </w:pPr>
      <w:r w:rsidRPr="0036213B">
        <w:rPr>
          <w:rFonts w:ascii="Arial" w:hAnsi="Arial" w:cs="Arial"/>
        </w:rPr>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5F1F6382" w14:textId="77777777" w:rsidR="008244D2" w:rsidRPr="00F6491E" w:rsidRDefault="008244D2" w:rsidP="008244D2">
      <w:pPr>
        <w:spacing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en el Capítulo V del Título Tercero de la Ley de Compras Gubernamentales, Enajenaciones y Contratación de Servicios del Estado de Jalisco y sus Municipios.</w:t>
      </w:r>
    </w:p>
    <w:p w14:paraId="686112F9" w14:textId="77777777" w:rsidR="00C17491" w:rsidRDefault="008244D2" w:rsidP="00C17491">
      <w:pPr>
        <w:pStyle w:val="Lista3"/>
        <w:shd w:val="clear" w:color="auto" w:fill="FFFFFF" w:themeFill="background1"/>
        <w:ind w:left="0" w:firstLine="0"/>
        <w:jc w:val="both"/>
        <w:rPr>
          <w:rFonts w:ascii="Arial" w:hAnsi="Arial" w:cs="Arial"/>
        </w:rPr>
      </w:pPr>
      <w:r w:rsidRPr="00C17491">
        <w:rPr>
          <w:rFonts w:ascii="Arial" w:hAnsi="Arial" w:cs="Arial"/>
          <w:b/>
          <w:sz w:val="24"/>
          <w:szCs w:val="24"/>
        </w:rPr>
        <w:lastRenderedPageBreak/>
        <w:t>DÉCIMA OCTAVA. PENAS CONVENCIONALES</w:t>
      </w:r>
      <w:r w:rsidRPr="007D5C41">
        <w:rPr>
          <w:rFonts w:ascii="Arial" w:hAnsi="Arial" w:cs="Arial"/>
          <w:b/>
        </w:rPr>
        <w:t>.</w:t>
      </w:r>
      <w:r w:rsidRPr="00C47308">
        <w:rPr>
          <w:rFonts w:ascii="Arial" w:hAnsi="Arial" w:cs="Arial"/>
        </w:rPr>
        <w:t xml:space="preserve"> </w:t>
      </w:r>
      <w:r w:rsidR="00127875" w:rsidRPr="00127875">
        <w:t xml:space="preserve"> </w:t>
      </w:r>
      <w:r w:rsidR="00C17491" w:rsidRPr="00C47308">
        <w:rPr>
          <w:rFonts w:ascii="Arial" w:hAnsi="Arial" w:cs="Arial"/>
        </w:rPr>
        <w:t>En caso de que el proveedor tenga atraso en la entrega de los bienes por cualquier causa que no sea atribuible a la</w:t>
      </w:r>
      <w:r w:rsidR="00C17491" w:rsidRPr="0001774D">
        <w:rPr>
          <w:rFonts w:ascii="Arial" w:hAnsi="Arial" w:cs="Arial"/>
        </w:rPr>
        <w:t xml:space="preserve"> </w:t>
      </w:r>
      <w:r w:rsidR="00C17491" w:rsidRPr="007D5C41">
        <w:rPr>
          <w:rFonts w:ascii="Arial" w:hAnsi="Arial" w:cs="Arial"/>
        </w:rPr>
        <w:t>“</w:t>
      </w:r>
      <w:r w:rsidR="00C17491" w:rsidRPr="007D5C41">
        <w:rPr>
          <w:rFonts w:ascii="Arial" w:hAnsi="Arial" w:cs="Arial"/>
          <w:b/>
        </w:rPr>
        <w:t>ASEJ</w:t>
      </w:r>
      <w:r w:rsidR="00C17491" w:rsidRPr="007D5C41">
        <w:rPr>
          <w:rFonts w:ascii="Arial" w:hAnsi="Arial" w:cs="Arial"/>
        </w:rPr>
        <w:t>”, se</w:t>
      </w:r>
      <w:r w:rsidR="00C17491" w:rsidRPr="00C47308">
        <w:rPr>
          <w:rFonts w:ascii="Arial" w:hAnsi="Arial" w:cs="Arial"/>
        </w:rPr>
        <w:t xml:space="preserve"> le aplicará una pena convencional de conformidad a la siguiente tabla:</w:t>
      </w:r>
    </w:p>
    <w:p w14:paraId="6F21C095" w14:textId="77777777" w:rsidR="00C17491" w:rsidRDefault="00C17491" w:rsidP="00C17491">
      <w:pPr>
        <w:pStyle w:val="Lista3"/>
        <w:shd w:val="clear" w:color="auto" w:fill="FFFFFF" w:themeFill="background1"/>
        <w:ind w:left="0" w:firstLine="0"/>
        <w:jc w:val="both"/>
        <w:rPr>
          <w:rFonts w:ascii="Arial" w:hAnsi="Arial" w:cs="Arial"/>
        </w:rPr>
      </w:pPr>
    </w:p>
    <w:p w14:paraId="7CE60412" w14:textId="77777777" w:rsidR="00C17491" w:rsidRDefault="00C17491" w:rsidP="00C17491">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17491" w:rsidRPr="006C35D6" w14:paraId="2E019651" w14:textId="77777777" w:rsidTr="007C5B54">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370EC4" w14:textId="77777777" w:rsidR="00C17491" w:rsidRPr="006C35D6" w:rsidRDefault="00C17491"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1E3E4228" w14:textId="77777777" w:rsidR="00C17491" w:rsidRPr="006C35D6" w:rsidRDefault="00C17491"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7CC0E9" w14:textId="77777777" w:rsidR="00C17491" w:rsidRPr="0018304E" w:rsidRDefault="00C17491"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272167">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C17491" w:rsidRPr="00721713" w14:paraId="7EDC4247"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DF07BF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DCF9036"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77573CFC"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62E795C0"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968DF9B"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12D5759D"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68CB7D2A"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18DAA9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6C35D6" w14:paraId="078C2E9A"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220DC1F5"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04D69725" w14:textId="77777777" w:rsidR="00C17491" w:rsidRPr="00AA1349" w:rsidRDefault="00C17491"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7711054" w14:textId="67B4C926"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27E47362" w14:textId="77777777" w:rsidR="00C17491" w:rsidRPr="009B4AED" w:rsidRDefault="00C17491" w:rsidP="00C17491">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por concepto de daños y perjuicios, una pena convencional equivalente al 50% (cincuenta por ciento) del precio total pactado.</w:t>
      </w:r>
    </w:p>
    <w:p w14:paraId="022B3B3D" w14:textId="31D2E5AF" w:rsidR="00C17491" w:rsidRDefault="00C17491" w:rsidP="00C17491">
      <w:pPr>
        <w:spacing w:before="120" w:after="0" w:line="240" w:lineRule="auto"/>
        <w:jc w:val="both"/>
        <w:rPr>
          <w:rFonts w:ascii="Arial" w:hAnsi="Arial" w:cs="Arial"/>
          <w:sz w:val="24"/>
          <w:szCs w:val="24"/>
        </w:rPr>
      </w:pPr>
      <w:r w:rsidRPr="009B4AED">
        <w:rPr>
          <w:rFonts w:ascii="Arial" w:hAnsi="Arial" w:cs="Arial"/>
          <w:sz w:val="24"/>
          <w:szCs w:val="24"/>
        </w:rPr>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483D07CD" w:rsidR="008244D2" w:rsidRPr="003A4BA6" w:rsidRDefault="008244D2" w:rsidP="00C17491">
      <w:pPr>
        <w:pStyle w:val="Lista3"/>
        <w:shd w:val="clear" w:color="auto" w:fill="FFFFFF" w:themeFill="background1"/>
        <w:spacing w:before="240"/>
        <w:ind w:left="0" w:firstLine="0"/>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FF4048">
      <w:pPr>
        <w:pStyle w:val="Prrafodelista"/>
        <w:numPr>
          <w:ilvl w:val="0"/>
          <w:numId w:val="33"/>
        </w:numPr>
        <w:spacing w:before="120" w:after="160"/>
        <w:jc w:val="both"/>
        <w:rPr>
          <w:rFonts w:ascii="Arial" w:hAnsi="Arial" w:cs="Arial"/>
        </w:rPr>
      </w:pPr>
      <w:r w:rsidRPr="003A4BA6">
        <w:rPr>
          <w:rFonts w:ascii="Arial" w:hAnsi="Arial" w:cs="Arial"/>
        </w:rPr>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FF4048">
      <w:pPr>
        <w:pStyle w:val="Prrafodelista"/>
        <w:numPr>
          <w:ilvl w:val="0"/>
          <w:numId w:val="33"/>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FF4048">
      <w:pPr>
        <w:pStyle w:val="Prrafodelista"/>
        <w:numPr>
          <w:ilvl w:val="0"/>
          <w:numId w:val="33"/>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____________________________________________________________</w:t>
      </w:r>
      <w:r w:rsidRPr="003A4BA6">
        <w:rPr>
          <w:rFonts w:ascii="Arial" w:hAnsi="Arial" w:cs="Arial"/>
          <w:sz w:val="24"/>
          <w:szCs w:val="24"/>
        </w:rPr>
        <w:t xml:space="preserve">, y tiene su fundamento legal en los artículos 79 y 134 de la Constitución Política de los Estados Unidos Mexicanos; así como en los artículos 6°, 7°, 49 fracción IX de la Ley General de Responsabilidades Administrativas; artículo 35 Bis de la Constitución Política del Estado de Jalisco; artículos 2° numeral 2, 12 numeral 1, 20 </w:t>
      </w:r>
      <w:r w:rsidRPr="003A4BA6">
        <w:rPr>
          <w:rFonts w:ascii="Arial" w:hAnsi="Arial" w:cs="Arial"/>
          <w:sz w:val="24"/>
          <w:szCs w:val="24"/>
        </w:rPr>
        <w:lastRenderedPageBreak/>
        <w:t>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Ley de Austeridad y Ahorro del Estado de Jalisco y sus Municipios; artículos 1°, 6°, 11 y 12 del Reglamento de Austeridad y Ahorro de la Auditoría Superior del Estado de Jalisco; artículos 1° numeral 1, fracción IV; 3° numeral 1 fracción VII; 13, 24 numeral 1 fracciones VII y XXII; 34 numeral 1; 35 numeral 1, fracción III; 47 numeral 1; 69 numeral 5, 72 y 76 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t>VIGÉSIMA SEGUNDA. JURISDICCIÓN.</w:t>
      </w:r>
      <w:r w:rsidRPr="00690D9B">
        <w:rPr>
          <w:rFonts w:ascii="Arial" w:hAnsi="Arial" w:cs="Arial"/>
        </w:rPr>
        <w:t xml:space="preserve"> </w:t>
      </w:r>
      <w:r w:rsidRPr="00022A5B">
        <w:rPr>
          <w:rFonts w:ascii="Arial" w:hAnsi="Arial" w:cs="Arial"/>
          <w:sz w:val="24"/>
        </w:rPr>
        <w:t>En caso de incumplimiento del presente contrato, las partes que suscriben, se someterán a la competencia de los Tribunales del Primer Partido Judicial en el estado de Jalisco, con residencia en el municipio de Zapopan, Jalisco, renunciando expresamente a cualquier otra que por cualquier causa pudiera corresponderles.</w:t>
      </w:r>
    </w:p>
    <w:p w14:paraId="1ACF011D" w14:textId="47BA275D"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w:t>
      </w:r>
      <w:r w:rsidR="008B2B60">
        <w:rPr>
          <w:rFonts w:ascii="Arial" w:hAnsi="Arial" w:cs="Arial"/>
          <w:sz w:val="24"/>
        </w:rPr>
        <w:t>___</w:t>
      </w:r>
      <w:r>
        <w:rPr>
          <w:rFonts w:ascii="Arial" w:hAnsi="Arial" w:cs="Arial"/>
          <w:sz w:val="24"/>
        </w:rPr>
        <w:t xml:space="preserve">de </w:t>
      </w:r>
      <w:r w:rsidR="008B2B60">
        <w:rPr>
          <w:rFonts w:ascii="Arial" w:hAnsi="Arial" w:cs="Arial"/>
          <w:sz w:val="24"/>
        </w:rPr>
        <w:t>___</w:t>
      </w:r>
      <w:r w:rsidRPr="00022A5B">
        <w:rPr>
          <w:rFonts w:ascii="Arial" w:hAnsi="Arial" w:cs="Arial"/>
          <w:sz w:val="24"/>
        </w:rPr>
        <w:t xml:space="preserve">de dos mil </w:t>
      </w:r>
      <w:r w:rsidR="005314F3">
        <w:rPr>
          <w:rFonts w:ascii="Arial" w:hAnsi="Arial" w:cs="Arial"/>
          <w:sz w:val="24"/>
        </w:rPr>
        <w:t>veinticuatro</w:t>
      </w:r>
      <w:r w:rsidRPr="00022A5B">
        <w:rPr>
          <w:rFonts w:ascii="Arial" w:hAnsi="Arial" w:cs="Arial"/>
          <w:sz w:val="24"/>
        </w:rPr>
        <w:t>.</w:t>
      </w: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38B3519C"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SALEC VELAZQUEZ NANDE</w:t>
      </w:r>
    </w:p>
    <w:p w14:paraId="524E9E25" w14:textId="77777777" w:rsidR="008244D2" w:rsidRPr="005A6FD0" w:rsidRDefault="008244D2" w:rsidP="008244D2">
      <w:pPr>
        <w:spacing w:after="0" w:line="240" w:lineRule="auto"/>
        <w:jc w:val="center"/>
        <w:rPr>
          <w:rFonts w:ascii="Arial" w:hAnsi="Arial" w:cs="Arial"/>
        </w:rPr>
      </w:pPr>
      <w:r w:rsidRPr="005A6FD0">
        <w:rPr>
          <w:rFonts w:ascii="Arial" w:hAnsi="Arial" w:cs="Arial"/>
        </w:rPr>
        <w:t xml:space="preserve">DIRECTOR GENERAL DE ADMINISTRACIÓN </w:t>
      </w:r>
    </w:p>
    <w:p w14:paraId="2D15CE6E" w14:textId="77777777" w:rsidR="008244D2" w:rsidRPr="005A6FD0" w:rsidRDefault="008244D2" w:rsidP="008244D2">
      <w:pPr>
        <w:spacing w:after="0" w:line="240" w:lineRule="auto"/>
        <w:jc w:val="center"/>
        <w:rPr>
          <w:rFonts w:ascii="Arial" w:hAnsi="Arial" w:cs="Arial"/>
        </w:rPr>
      </w:pPr>
      <w:r w:rsidRPr="005A6FD0">
        <w:rPr>
          <w:rFonts w:ascii="Arial" w:hAnsi="Arial" w:cs="Arial"/>
        </w:rPr>
        <w:t>DE LA 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35479C86" w14:textId="77777777" w:rsidR="008244D2" w:rsidRDefault="008244D2" w:rsidP="008244D2">
      <w:pPr>
        <w:spacing w:after="0" w:line="240" w:lineRule="auto"/>
        <w:jc w:val="center"/>
        <w:rPr>
          <w:rFonts w:ascii="Arial" w:hAnsi="Arial" w:cs="Arial"/>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77777777"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p>
    <w:p w14:paraId="262D154D" w14:textId="77777777" w:rsidR="008244D2" w:rsidRDefault="008244D2" w:rsidP="008244D2">
      <w:pPr>
        <w:spacing w:after="0" w:line="240" w:lineRule="auto"/>
        <w:jc w:val="center"/>
        <w:rPr>
          <w:rFonts w:ascii="Arial" w:hAnsi="Arial" w:cs="Arial"/>
        </w:rPr>
      </w:pPr>
      <w:r>
        <w:rPr>
          <w:rFonts w:ascii="Arial" w:hAnsi="Arial" w:cs="Arial"/>
        </w:rPr>
        <w:t>__________________________</w:t>
      </w:r>
      <w:r w:rsidRPr="005A6FD0">
        <w:rPr>
          <w:rFonts w:ascii="Arial" w:hAnsi="Arial" w:cs="Arial"/>
        </w:rPr>
        <w:t xml:space="preserve"> </w:t>
      </w:r>
    </w:p>
    <w:p w14:paraId="2A96E39F" w14:textId="77777777" w:rsidR="008244D2" w:rsidRDefault="008244D2" w:rsidP="008244D2">
      <w:pPr>
        <w:spacing w:after="0" w:line="240" w:lineRule="auto"/>
        <w:jc w:val="center"/>
        <w:rPr>
          <w:rFonts w:ascii="Arial" w:hAnsi="Arial" w:cs="Arial"/>
        </w:rPr>
      </w:pPr>
    </w:p>
    <w:p w14:paraId="79A70A86" w14:textId="77777777" w:rsidR="008244D2" w:rsidRDefault="008244D2" w:rsidP="008244D2">
      <w:pPr>
        <w:spacing w:after="0" w:line="240" w:lineRule="auto"/>
        <w:jc w:val="center"/>
        <w:rPr>
          <w:rFonts w:ascii="Arial" w:hAnsi="Arial" w:cs="Arial"/>
        </w:rPr>
      </w:pPr>
    </w:p>
    <w:p w14:paraId="184BA6A0" w14:textId="77777777" w:rsidR="008244D2" w:rsidRDefault="008244D2" w:rsidP="008244D2">
      <w:pPr>
        <w:spacing w:after="0" w:line="240" w:lineRule="auto"/>
        <w:jc w:val="center"/>
        <w:rPr>
          <w:rFonts w:ascii="Arial" w:hAnsi="Arial" w:cs="Arial"/>
        </w:rPr>
      </w:pPr>
    </w:p>
    <w:p w14:paraId="294409FD" w14:textId="77777777" w:rsidR="008244D2" w:rsidRDefault="008244D2" w:rsidP="008244D2">
      <w:pPr>
        <w:spacing w:after="0" w:line="240" w:lineRule="auto"/>
        <w:jc w:val="center"/>
        <w:rPr>
          <w:rFonts w:ascii="Arial" w:hAnsi="Arial" w:cs="Arial"/>
        </w:rPr>
      </w:pPr>
    </w:p>
    <w:p w14:paraId="323FFBCA" w14:textId="1CC23609" w:rsidR="008244D2" w:rsidRPr="00F2473D" w:rsidRDefault="008244D2" w:rsidP="008244D2">
      <w:pPr>
        <w:shd w:val="clear" w:color="auto" w:fill="FFFFFF" w:themeFill="background1"/>
        <w:spacing w:after="0" w:line="240" w:lineRule="auto"/>
        <w:jc w:val="center"/>
        <w:rPr>
          <w:rFonts w:ascii="Arial" w:hAnsi="Arial" w:cs="Arial"/>
          <w:sz w:val="14"/>
          <w:szCs w:val="24"/>
        </w:rPr>
      </w:pPr>
      <w:r w:rsidRPr="00F2473D">
        <w:rPr>
          <w:rFonts w:ascii="Arial" w:hAnsi="Arial" w:cs="Arial"/>
          <w:sz w:val="14"/>
          <w:szCs w:val="24"/>
        </w:rPr>
        <w:t xml:space="preserve">La presente hoja de firmas corresponde a la página </w:t>
      </w:r>
      <w:r>
        <w:rPr>
          <w:rFonts w:ascii="Arial" w:hAnsi="Arial" w:cs="Arial"/>
          <w:sz w:val="14"/>
          <w:szCs w:val="24"/>
        </w:rPr>
        <w:t>8</w:t>
      </w:r>
      <w:r w:rsidRPr="00F2473D">
        <w:rPr>
          <w:rFonts w:ascii="Arial" w:hAnsi="Arial" w:cs="Arial"/>
          <w:sz w:val="14"/>
          <w:szCs w:val="24"/>
        </w:rPr>
        <w:t xml:space="preserve"> de </w:t>
      </w:r>
      <w:r>
        <w:rPr>
          <w:rFonts w:ascii="Arial" w:hAnsi="Arial" w:cs="Arial"/>
          <w:sz w:val="14"/>
          <w:szCs w:val="24"/>
        </w:rPr>
        <w:t>8</w:t>
      </w:r>
      <w:r w:rsidRPr="00F2473D">
        <w:rPr>
          <w:rFonts w:ascii="Arial" w:hAnsi="Arial" w:cs="Arial"/>
          <w:sz w:val="14"/>
          <w:szCs w:val="24"/>
        </w:rPr>
        <w:t xml:space="preserve"> del Contrato celebrado con</w:t>
      </w:r>
      <w:r>
        <w:rPr>
          <w:rFonts w:ascii="Arial" w:hAnsi="Arial" w:cs="Arial"/>
          <w:sz w:val="14"/>
          <w:szCs w:val="14"/>
        </w:rPr>
        <w:t xml:space="preserve"> ____________________., derivado de</w:t>
      </w:r>
      <w:r w:rsidRPr="00FE71D9">
        <w:rPr>
          <w:rFonts w:ascii="Arial" w:hAnsi="Arial" w:cs="Arial"/>
          <w:sz w:val="14"/>
          <w:szCs w:val="14"/>
        </w:rPr>
        <w:t xml:space="preserve"> la </w:t>
      </w:r>
      <w:r>
        <w:rPr>
          <w:rFonts w:ascii="Arial" w:hAnsi="Arial" w:cs="Arial"/>
          <w:sz w:val="14"/>
          <w:szCs w:val="14"/>
        </w:rPr>
        <w:t>Licitación Pública</w:t>
      </w:r>
      <w:r w:rsidRPr="00256A0D">
        <w:t xml:space="preserve"> </w:t>
      </w:r>
      <w:r w:rsidR="00D55C57">
        <w:rPr>
          <w:rFonts w:ascii="Arial" w:hAnsi="Arial" w:cs="Arial"/>
          <w:sz w:val="14"/>
          <w:szCs w:val="14"/>
        </w:rPr>
        <w:t>LP-__-00_-2024</w:t>
      </w:r>
      <w:r w:rsidRPr="00B614DB">
        <w:rPr>
          <w:rFonts w:ascii="Arial" w:hAnsi="Arial" w:cs="Arial"/>
          <w:sz w:val="14"/>
          <w:szCs w:val="14"/>
        </w:rPr>
        <w:t xml:space="preserve"> “</w:t>
      </w:r>
      <w:r>
        <w:rPr>
          <w:rFonts w:ascii="Arial" w:hAnsi="Arial" w:cs="Arial"/>
          <w:sz w:val="14"/>
          <w:szCs w:val="14"/>
        </w:rPr>
        <w:t>_________________________________</w:t>
      </w:r>
      <w:r w:rsidRPr="00B614DB">
        <w:rPr>
          <w:rFonts w:ascii="Arial" w:hAnsi="Arial" w:cs="Arial"/>
          <w:sz w:val="14"/>
          <w:szCs w:val="14"/>
        </w:rPr>
        <w:t>”</w:t>
      </w:r>
    </w:p>
    <w:p w14:paraId="2A3D00E8" w14:textId="77777777" w:rsidR="00D25F1E" w:rsidRPr="00721713" w:rsidRDefault="00D25F1E">
      <w:pPr>
        <w:rPr>
          <w:rFonts w:ascii="Arial" w:hAnsi="Arial" w:cs="Arial"/>
          <w:sz w:val="24"/>
          <w:szCs w:val="24"/>
        </w:rPr>
      </w:pPr>
    </w:p>
    <w:sectPr w:rsidR="00D25F1E" w:rsidRPr="00721713" w:rsidSect="004738FA">
      <w:footerReference w:type="default" r:id="rId13"/>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4CBD" w14:textId="77777777" w:rsidR="00EC7D07" w:rsidRDefault="00EC7D07" w:rsidP="00203087">
      <w:pPr>
        <w:spacing w:after="0" w:line="240" w:lineRule="auto"/>
      </w:pPr>
      <w:r>
        <w:separator/>
      </w:r>
    </w:p>
  </w:endnote>
  <w:endnote w:type="continuationSeparator" w:id="0">
    <w:p w14:paraId="339D9169" w14:textId="77777777" w:rsidR="00EC7D07" w:rsidRDefault="00EC7D07"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45E4E9DA" w:rsidR="00EC7D07" w:rsidRPr="00FE3509" w:rsidRDefault="00EC7D07"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2205F3">
          <w:rPr>
            <w:rFonts w:ascii="Arial" w:hAnsi="Arial" w:cs="Arial"/>
            <w:noProof/>
            <w:sz w:val="22"/>
          </w:rPr>
          <w:t>6</w:t>
        </w:r>
        <w:r w:rsidRPr="00FE3509">
          <w:rPr>
            <w:rFonts w:ascii="Arial" w:hAnsi="Arial" w:cs="Arial"/>
            <w:sz w:val="22"/>
          </w:rPr>
          <w:fldChar w:fldCharType="end"/>
        </w:r>
      </w:p>
    </w:sdtContent>
  </w:sdt>
  <w:p w14:paraId="4BD93C9F" w14:textId="77777777" w:rsidR="00EC7D07" w:rsidRDefault="00EC7D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A0AA" w14:textId="77777777" w:rsidR="00EC7D07" w:rsidRDefault="00EC7D07" w:rsidP="00203087">
      <w:pPr>
        <w:spacing w:after="0" w:line="240" w:lineRule="auto"/>
      </w:pPr>
      <w:r>
        <w:separator/>
      </w:r>
    </w:p>
  </w:footnote>
  <w:footnote w:type="continuationSeparator" w:id="0">
    <w:p w14:paraId="13365356" w14:textId="77777777" w:rsidR="00EC7D07" w:rsidRDefault="00EC7D07"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5"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7"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AF4C4B"/>
    <w:multiLevelType w:val="hybridMultilevel"/>
    <w:tmpl w:val="318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0" w15:restartNumberingAfterBreak="0">
    <w:nsid w:val="187C09F5"/>
    <w:multiLevelType w:val="hybridMultilevel"/>
    <w:tmpl w:val="4986E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1"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C0E06D4"/>
    <w:multiLevelType w:val="hybridMultilevel"/>
    <w:tmpl w:val="DD94F43E"/>
    <w:lvl w:ilvl="0" w:tplc="594409D8">
      <w:start w:val="1"/>
      <w:numFmt w:val="lowerLetter"/>
      <w:lvlText w:val="%1)"/>
      <w:lvlJc w:val="left"/>
      <w:pPr>
        <w:ind w:left="390" w:hanging="39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
  </w:num>
  <w:num w:numId="2">
    <w:abstractNumId w:val="32"/>
  </w:num>
  <w:num w:numId="3">
    <w:abstractNumId w:val="13"/>
  </w:num>
  <w:num w:numId="4">
    <w:abstractNumId w:val="25"/>
  </w:num>
  <w:num w:numId="5">
    <w:abstractNumId w:val="16"/>
  </w:num>
  <w:num w:numId="6">
    <w:abstractNumId w:val="24"/>
  </w:num>
  <w:num w:numId="7">
    <w:abstractNumId w:val="7"/>
  </w:num>
  <w:num w:numId="8">
    <w:abstractNumId w:val="33"/>
  </w:num>
  <w:num w:numId="9">
    <w:abstractNumId w:val="9"/>
  </w:num>
  <w:num w:numId="10">
    <w:abstractNumId w:val="17"/>
  </w:num>
  <w:num w:numId="11">
    <w:abstractNumId w:val="6"/>
  </w:num>
  <w:num w:numId="12">
    <w:abstractNumId w:val="23"/>
  </w:num>
  <w:num w:numId="13">
    <w:abstractNumId w:val="2"/>
  </w:num>
  <w:num w:numId="14">
    <w:abstractNumId w:val="4"/>
  </w:num>
  <w:num w:numId="15">
    <w:abstractNumId w:val="34"/>
  </w:num>
  <w:num w:numId="16">
    <w:abstractNumId w:val="1"/>
  </w:num>
  <w:num w:numId="17">
    <w:abstractNumId w:val="20"/>
  </w:num>
  <w:num w:numId="18">
    <w:abstractNumId w:val="21"/>
  </w:num>
  <w:num w:numId="19">
    <w:abstractNumId w:val="0"/>
  </w:num>
  <w:num w:numId="20">
    <w:abstractNumId w:val="14"/>
  </w:num>
  <w:num w:numId="21">
    <w:abstractNumId w:val="5"/>
  </w:num>
  <w:num w:numId="22">
    <w:abstractNumId w:val="30"/>
  </w:num>
  <w:num w:numId="23">
    <w:abstractNumId w:val="36"/>
  </w:num>
  <w:num w:numId="24">
    <w:abstractNumId w:val="19"/>
  </w:num>
  <w:num w:numId="25">
    <w:abstractNumId w:val="12"/>
  </w:num>
  <w:num w:numId="26">
    <w:abstractNumId w:val="22"/>
  </w:num>
  <w:num w:numId="27">
    <w:abstractNumId w:val="35"/>
  </w:num>
  <w:num w:numId="28">
    <w:abstractNumId w:val="15"/>
  </w:num>
  <w:num w:numId="29">
    <w:abstractNumId w:val="31"/>
  </w:num>
  <w:num w:numId="30">
    <w:abstractNumId w:val="18"/>
  </w:num>
  <w:num w:numId="31">
    <w:abstractNumId w:val="26"/>
  </w:num>
  <w:num w:numId="32">
    <w:abstractNumId w:val="37"/>
  </w:num>
  <w:num w:numId="33">
    <w:abstractNumId w:val="3"/>
  </w:num>
  <w:num w:numId="34">
    <w:abstractNumId w:val="29"/>
  </w:num>
  <w:num w:numId="35">
    <w:abstractNumId w:val="28"/>
  </w:num>
  <w:num w:numId="36">
    <w:abstractNumId w:val="27"/>
  </w:num>
  <w:num w:numId="37">
    <w:abstractNumId w:val="8"/>
  </w:num>
  <w:num w:numId="38">
    <w:abstractNumId w:val="10"/>
  </w:num>
  <w:num w:numId="39">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3683"/>
    <w:rsid w:val="00004683"/>
    <w:rsid w:val="000057A8"/>
    <w:rsid w:val="00021391"/>
    <w:rsid w:val="000270E3"/>
    <w:rsid w:val="00036178"/>
    <w:rsid w:val="000535E7"/>
    <w:rsid w:val="00061BB1"/>
    <w:rsid w:val="000667B0"/>
    <w:rsid w:val="00072B87"/>
    <w:rsid w:val="0008563A"/>
    <w:rsid w:val="00085C0E"/>
    <w:rsid w:val="00091F9B"/>
    <w:rsid w:val="00092B91"/>
    <w:rsid w:val="000A578C"/>
    <w:rsid w:val="000C341B"/>
    <w:rsid w:val="000C5354"/>
    <w:rsid w:val="000D4B48"/>
    <w:rsid w:val="000D558B"/>
    <w:rsid w:val="000F57B7"/>
    <w:rsid w:val="00104319"/>
    <w:rsid w:val="00112D85"/>
    <w:rsid w:val="001153E6"/>
    <w:rsid w:val="001214A0"/>
    <w:rsid w:val="00122575"/>
    <w:rsid w:val="00125B54"/>
    <w:rsid w:val="001269C6"/>
    <w:rsid w:val="00127875"/>
    <w:rsid w:val="00140C59"/>
    <w:rsid w:val="001611AF"/>
    <w:rsid w:val="00161382"/>
    <w:rsid w:val="00163A3F"/>
    <w:rsid w:val="001731C2"/>
    <w:rsid w:val="0018205D"/>
    <w:rsid w:val="0018304E"/>
    <w:rsid w:val="00197543"/>
    <w:rsid w:val="001A11E4"/>
    <w:rsid w:val="001A64A0"/>
    <w:rsid w:val="001B63DA"/>
    <w:rsid w:val="001D3950"/>
    <w:rsid w:val="001D4611"/>
    <w:rsid w:val="00203087"/>
    <w:rsid w:val="002205F3"/>
    <w:rsid w:val="00254B00"/>
    <w:rsid w:val="00262FA0"/>
    <w:rsid w:val="00284988"/>
    <w:rsid w:val="002A38F1"/>
    <w:rsid w:val="002A6AE2"/>
    <w:rsid w:val="002B595A"/>
    <w:rsid w:val="002C5FA3"/>
    <w:rsid w:val="002E254B"/>
    <w:rsid w:val="002F17AF"/>
    <w:rsid w:val="00310815"/>
    <w:rsid w:val="00312FA9"/>
    <w:rsid w:val="003131BB"/>
    <w:rsid w:val="00313A8C"/>
    <w:rsid w:val="0033771D"/>
    <w:rsid w:val="00366F11"/>
    <w:rsid w:val="00372372"/>
    <w:rsid w:val="00396B21"/>
    <w:rsid w:val="00397416"/>
    <w:rsid w:val="003A2164"/>
    <w:rsid w:val="003A4CD2"/>
    <w:rsid w:val="003C2BA9"/>
    <w:rsid w:val="003D1522"/>
    <w:rsid w:val="003D4281"/>
    <w:rsid w:val="003E60EE"/>
    <w:rsid w:val="003E79FB"/>
    <w:rsid w:val="003F51A3"/>
    <w:rsid w:val="00403C45"/>
    <w:rsid w:val="0040494E"/>
    <w:rsid w:val="00416643"/>
    <w:rsid w:val="0044255B"/>
    <w:rsid w:val="00445162"/>
    <w:rsid w:val="00446317"/>
    <w:rsid w:val="00460114"/>
    <w:rsid w:val="00461068"/>
    <w:rsid w:val="0046403C"/>
    <w:rsid w:val="004738FA"/>
    <w:rsid w:val="00480994"/>
    <w:rsid w:val="0048188E"/>
    <w:rsid w:val="004962BC"/>
    <w:rsid w:val="004A05C0"/>
    <w:rsid w:val="004A5E2B"/>
    <w:rsid w:val="004B36AC"/>
    <w:rsid w:val="004C34D2"/>
    <w:rsid w:val="004C3E29"/>
    <w:rsid w:val="004D3756"/>
    <w:rsid w:val="004D4E7D"/>
    <w:rsid w:val="004D6D6A"/>
    <w:rsid w:val="004E183F"/>
    <w:rsid w:val="004E4940"/>
    <w:rsid w:val="004E735F"/>
    <w:rsid w:val="004F4F72"/>
    <w:rsid w:val="004F5973"/>
    <w:rsid w:val="004F6C91"/>
    <w:rsid w:val="004F7B0E"/>
    <w:rsid w:val="005005E4"/>
    <w:rsid w:val="00503E8B"/>
    <w:rsid w:val="0052360D"/>
    <w:rsid w:val="00526E59"/>
    <w:rsid w:val="00530EFE"/>
    <w:rsid w:val="005314F3"/>
    <w:rsid w:val="00535361"/>
    <w:rsid w:val="005375E2"/>
    <w:rsid w:val="005379FC"/>
    <w:rsid w:val="0054361C"/>
    <w:rsid w:val="00546B42"/>
    <w:rsid w:val="0056427E"/>
    <w:rsid w:val="005672D9"/>
    <w:rsid w:val="005837E8"/>
    <w:rsid w:val="005A2ECD"/>
    <w:rsid w:val="005A38B1"/>
    <w:rsid w:val="005B32ED"/>
    <w:rsid w:val="005B33D1"/>
    <w:rsid w:val="005B78BB"/>
    <w:rsid w:val="005C6643"/>
    <w:rsid w:val="005C6646"/>
    <w:rsid w:val="005E3F48"/>
    <w:rsid w:val="005E604F"/>
    <w:rsid w:val="005E68CB"/>
    <w:rsid w:val="005F25C2"/>
    <w:rsid w:val="00601E4F"/>
    <w:rsid w:val="00601E84"/>
    <w:rsid w:val="006038D7"/>
    <w:rsid w:val="00614569"/>
    <w:rsid w:val="006309FC"/>
    <w:rsid w:val="00631A6B"/>
    <w:rsid w:val="00636D57"/>
    <w:rsid w:val="0065421E"/>
    <w:rsid w:val="006608AC"/>
    <w:rsid w:val="0066148C"/>
    <w:rsid w:val="006666A9"/>
    <w:rsid w:val="00667808"/>
    <w:rsid w:val="00674896"/>
    <w:rsid w:val="00675522"/>
    <w:rsid w:val="00682811"/>
    <w:rsid w:val="00684A98"/>
    <w:rsid w:val="00687A82"/>
    <w:rsid w:val="006975BC"/>
    <w:rsid w:val="006A58DB"/>
    <w:rsid w:val="006B0A1A"/>
    <w:rsid w:val="006B518E"/>
    <w:rsid w:val="006C35D6"/>
    <w:rsid w:val="006D2CF5"/>
    <w:rsid w:val="006E1B33"/>
    <w:rsid w:val="006F1531"/>
    <w:rsid w:val="006F6985"/>
    <w:rsid w:val="00704772"/>
    <w:rsid w:val="007048E0"/>
    <w:rsid w:val="00704B33"/>
    <w:rsid w:val="00705B60"/>
    <w:rsid w:val="00715B8F"/>
    <w:rsid w:val="00721713"/>
    <w:rsid w:val="00721DA6"/>
    <w:rsid w:val="007222C4"/>
    <w:rsid w:val="00732669"/>
    <w:rsid w:val="00743E28"/>
    <w:rsid w:val="00747F65"/>
    <w:rsid w:val="00771827"/>
    <w:rsid w:val="00787404"/>
    <w:rsid w:val="007A70E7"/>
    <w:rsid w:val="007B3A4D"/>
    <w:rsid w:val="007B5759"/>
    <w:rsid w:val="007C233B"/>
    <w:rsid w:val="007C5B54"/>
    <w:rsid w:val="007F1F46"/>
    <w:rsid w:val="00804C05"/>
    <w:rsid w:val="00806C64"/>
    <w:rsid w:val="0080746F"/>
    <w:rsid w:val="00807F62"/>
    <w:rsid w:val="008211BD"/>
    <w:rsid w:val="008244D2"/>
    <w:rsid w:val="00846876"/>
    <w:rsid w:val="0086305B"/>
    <w:rsid w:val="00867A7C"/>
    <w:rsid w:val="00886770"/>
    <w:rsid w:val="008918D7"/>
    <w:rsid w:val="008A616A"/>
    <w:rsid w:val="008B2B60"/>
    <w:rsid w:val="008C488F"/>
    <w:rsid w:val="008E0A7E"/>
    <w:rsid w:val="008F7045"/>
    <w:rsid w:val="009010AD"/>
    <w:rsid w:val="00923D2C"/>
    <w:rsid w:val="00926113"/>
    <w:rsid w:val="00932C85"/>
    <w:rsid w:val="0094249D"/>
    <w:rsid w:val="009530A6"/>
    <w:rsid w:val="00954103"/>
    <w:rsid w:val="00962C33"/>
    <w:rsid w:val="009636C7"/>
    <w:rsid w:val="00986BBC"/>
    <w:rsid w:val="0099555A"/>
    <w:rsid w:val="009B0C4B"/>
    <w:rsid w:val="009B16AF"/>
    <w:rsid w:val="009B34D5"/>
    <w:rsid w:val="009B7AD7"/>
    <w:rsid w:val="009C248B"/>
    <w:rsid w:val="009E15A4"/>
    <w:rsid w:val="009E7AA9"/>
    <w:rsid w:val="00A05111"/>
    <w:rsid w:val="00A177DB"/>
    <w:rsid w:val="00A21DF9"/>
    <w:rsid w:val="00A34F2B"/>
    <w:rsid w:val="00A44827"/>
    <w:rsid w:val="00A45D71"/>
    <w:rsid w:val="00A53818"/>
    <w:rsid w:val="00A543A8"/>
    <w:rsid w:val="00A7179D"/>
    <w:rsid w:val="00A77E90"/>
    <w:rsid w:val="00A80157"/>
    <w:rsid w:val="00AA1349"/>
    <w:rsid w:val="00AB5F9A"/>
    <w:rsid w:val="00AC2910"/>
    <w:rsid w:val="00B019CE"/>
    <w:rsid w:val="00B03113"/>
    <w:rsid w:val="00B048CA"/>
    <w:rsid w:val="00B052A5"/>
    <w:rsid w:val="00B074BD"/>
    <w:rsid w:val="00B0768F"/>
    <w:rsid w:val="00B21002"/>
    <w:rsid w:val="00B33783"/>
    <w:rsid w:val="00B43F01"/>
    <w:rsid w:val="00B7089A"/>
    <w:rsid w:val="00B77B84"/>
    <w:rsid w:val="00B84813"/>
    <w:rsid w:val="00BA18C5"/>
    <w:rsid w:val="00BA5F47"/>
    <w:rsid w:val="00BB4ECD"/>
    <w:rsid w:val="00BD6C21"/>
    <w:rsid w:val="00BE65F0"/>
    <w:rsid w:val="00BF6CAE"/>
    <w:rsid w:val="00C17491"/>
    <w:rsid w:val="00C17719"/>
    <w:rsid w:val="00C32784"/>
    <w:rsid w:val="00C36A1D"/>
    <w:rsid w:val="00C429F0"/>
    <w:rsid w:val="00C432A8"/>
    <w:rsid w:val="00C5034E"/>
    <w:rsid w:val="00C52726"/>
    <w:rsid w:val="00C544EB"/>
    <w:rsid w:val="00C60937"/>
    <w:rsid w:val="00C678FA"/>
    <w:rsid w:val="00C728CB"/>
    <w:rsid w:val="00C735D6"/>
    <w:rsid w:val="00C83F55"/>
    <w:rsid w:val="00C97CB8"/>
    <w:rsid w:val="00CB1097"/>
    <w:rsid w:val="00CE6334"/>
    <w:rsid w:val="00D051D5"/>
    <w:rsid w:val="00D05811"/>
    <w:rsid w:val="00D122E3"/>
    <w:rsid w:val="00D237C0"/>
    <w:rsid w:val="00D25F1E"/>
    <w:rsid w:val="00D3650B"/>
    <w:rsid w:val="00D43AF5"/>
    <w:rsid w:val="00D45302"/>
    <w:rsid w:val="00D55C57"/>
    <w:rsid w:val="00D57DA5"/>
    <w:rsid w:val="00D60A7C"/>
    <w:rsid w:val="00D64C21"/>
    <w:rsid w:val="00D73BA5"/>
    <w:rsid w:val="00D81CBB"/>
    <w:rsid w:val="00D82E95"/>
    <w:rsid w:val="00D84C57"/>
    <w:rsid w:val="00D865B6"/>
    <w:rsid w:val="00D87003"/>
    <w:rsid w:val="00DA0B8F"/>
    <w:rsid w:val="00DA14F0"/>
    <w:rsid w:val="00DD5A52"/>
    <w:rsid w:val="00DE4FE9"/>
    <w:rsid w:val="00DF77CF"/>
    <w:rsid w:val="00E20542"/>
    <w:rsid w:val="00E26562"/>
    <w:rsid w:val="00E27BF4"/>
    <w:rsid w:val="00E40BA1"/>
    <w:rsid w:val="00E40F0C"/>
    <w:rsid w:val="00E43BC1"/>
    <w:rsid w:val="00E460CF"/>
    <w:rsid w:val="00E7222D"/>
    <w:rsid w:val="00E77CF3"/>
    <w:rsid w:val="00E87FCF"/>
    <w:rsid w:val="00EB2361"/>
    <w:rsid w:val="00EB79B5"/>
    <w:rsid w:val="00EC365B"/>
    <w:rsid w:val="00EC3D11"/>
    <w:rsid w:val="00EC7D07"/>
    <w:rsid w:val="00ED14C4"/>
    <w:rsid w:val="00ED1805"/>
    <w:rsid w:val="00EE6479"/>
    <w:rsid w:val="00EF3B2C"/>
    <w:rsid w:val="00F06316"/>
    <w:rsid w:val="00F40DE9"/>
    <w:rsid w:val="00F41914"/>
    <w:rsid w:val="00F54DE6"/>
    <w:rsid w:val="00F647D3"/>
    <w:rsid w:val="00F657DF"/>
    <w:rsid w:val="00F74759"/>
    <w:rsid w:val="00F7753C"/>
    <w:rsid w:val="00F86E7B"/>
    <w:rsid w:val="00F875B6"/>
    <w:rsid w:val="00F9166E"/>
    <w:rsid w:val="00F93013"/>
    <w:rsid w:val="00F956CB"/>
    <w:rsid w:val="00FA3609"/>
    <w:rsid w:val="00FB14E7"/>
    <w:rsid w:val="00FB33FF"/>
    <w:rsid w:val="00FC638B"/>
    <w:rsid w:val="00FD468C"/>
    <w:rsid w:val="00FE3509"/>
    <w:rsid w:val="00FE527A"/>
    <w:rsid w:val="00FE7FF0"/>
    <w:rsid w:val="00FF1D96"/>
    <w:rsid w:val="00FF4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14C4"/>
    <w:pPr>
      <w:keepNext/>
      <w:keepLines/>
      <w:spacing w:before="240" w:after="24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semiHidden/>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623F-FF34-44FD-9DC8-A3A4B4BE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48</Pages>
  <Words>17590</Words>
  <Characters>96750</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79</cp:revision>
  <cp:lastPrinted>2023-11-29T19:52:00Z</cp:lastPrinted>
  <dcterms:created xsi:type="dcterms:W3CDTF">2023-09-07T15:41:00Z</dcterms:created>
  <dcterms:modified xsi:type="dcterms:W3CDTF">2024-11-19T19:53:00Z</dcterms:modified>
</cp:coreProperties>
</file>